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7b1b" w14:textId="ee97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йторысайского сельского округа от 27 ноября 2008 года № 1 "О присвоении названий улицам населенных пунктов Байторы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орысайского сельского округа Мартукского района Актюбинской области от 7 июня 2018 года № 1. Зарегистрировано Управлением юстиции Мартукского района Департамента юстиции Актюбинской области 18 июня 2018 года № 3-8-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Байторысай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торысайского сельского округа от 27 ноября 2008 года № 1 "О присвоении названий улицам населенных пунктов Байторысайского сельского округа" (зарегистрированного в реестре государственной регистрации нормативных правовых актов № 3-8-63, опубликованного 7 января 2009 года в районной газете "Мәртөк тын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к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слова "А. Құнанбаев", "М. Оспанов", "Ә. Молдағұлова" заменить словами "Абай Құнанбаев", "Марат Оспанов", "Әлия Молдағұл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к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а "Абая Кунанбаева", "Марата Оспанова", "Алии Молдагуловой" заменить словами "Абай Кунанбаев", "Марат Оспанов", "Алия Молдагулова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торы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