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f315" w14:textId="7b2f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29 октября 2015 года № 34/233 "О внесении изменений в некоторые решения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июля 2018 года № 22/190. Зарегистрировано Департаментом юстиции Мангистауской области 30 июля 2018 года № 3694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департамента юстиции Мангистауской области от 16 мая 2018 года № 10-09-1627,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Тупкараганского районного маслихата" (зарегистрировано в Реестре государственной регистрации нормативных правовых актов за № 2895, опубликовано в информационно - правовой системе "Әділет" 11 декабря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Ашикбаева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А.Нугманов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Баутино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Д.Меңдіханов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 району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Кызылозен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А.Туйешиева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Сайына Шапагатова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Нұржаубай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Таушык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Ш.Азирбаев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Ж.Тұрмұқанбетов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строительства"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Е.Жанбырбаев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Форт-Шевченко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