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f46f8" w14:textId="b1f46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плавания в территориальных водах Республики Казахстан</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10 июня 2019 года № 381. Зарегистрирован в Министерстве юстиции Республики Казахстан 14 июня 2019 года № 18845.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55-43)</w:t>
      </w:r>
      <w:r>
        <w:rPr>
          <w:rFonts w:ascii="Times New Roman"/>
          <w:b w:val="false"/>
          <w:i w:val="false"/>
          <w:color w:val="000000"/>
          <w:sz w:val="28"/>
        </w:rPr>
        <w:t xml:space="preserve"> пункта 3 статьи 4 Закона Республики Казахстан от 17 января 2002 года "О торговом мореплавании"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плавания в территориальных водах Республики Казахстан.</w:t>
      </w:r>
    </w:p>
    <w:bookmarkEnd w:id="1"/>
    <w:bookmarkStart w:name="z6" w:id="2"/>
    <w:p>
      <w:pPr>
        <w:spacing w:after="0"/>
        <w:ind w:left="0"/>
        <w:jc w:val="both"/>
      </w:pPr>
      <w:r>
        <w:rPr>
          <w:rFonts w:ascii="Times New Roman"/>
          <w:b w:val="false"/>
          <w:i w:val="false"/>
          <w:color w:val="000000"/>
          <w:sz w:val="28"/>
        </w:rPr>
        <w:t>
      2. Комитету транспорта Министерства индустрии и инфраструктурного развития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индустрии и инфраструктурного развития Республики Казахстан.</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индустрии и </w:t>
            </w:r>
            <w:r>
              <w:br/>
            </w:r>
            <w:r>
              <w:rPr>
                <w:rFonts w:ascii="Times New Roman"/>
                <w:b w:val="false"/>
                <w:i/>
                <w:color w:val="000000"/>
                <w:sz w:val="20"/>
              </w:rPr>
              <w:t xml:space="preserve">инфраструктурного развития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индустрии и инфраструктурного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10 июня 2019 года № 381</w:t>
            </w:r>
          </w:p>
        </w:tc>
      </w:tr>
    </w:tbl>
    <w:bookmarkStart w:name="z293" w:id="8"/>
    <w:p>
      <w:pPr>
        <w:spacing w:after="0"/>
        <w:ind w:left="0"/>
        <w:jc w:val="left"/>
      </w:pPr>
      <w:r>
        <w:rPr>
          <w:rFonts w:ascii="Times New Roman"/>
          <w:b/>
          <w:i w:val="false"/>
          <w:color w:val="000000"/>
        </w:rPr>
        <w:t xml:space="preserve"> Правила плавания в территориальных водах Республики Казахстан</w:t>
      </w:r>
    </w:p>
    <w:bookmarkEnd w:id="8"/>
    <w:bookmarkStart w:name="z20" w:id="9"/>
    <w:p>
      <w:pPr>
        <w:spacing w:after="0"/>
        <w:ind w:left="0"/>
        <w:jc w:val="left"/>
      </w:pPr>
      <w:r>
        <w:rPr>
          <w:rFonts w:ascii="Times New Roman"/>
          <w:b/>
          <w:i w:val="false"/>
          <w:color w:val="000000"/>
        </w:rPr>
        <w:t xml:space="preserve"> Глава 1. Общие положения</w:t>
      </w:r>
    </w:p>
    <w:bookmarkEnd w:id="9"/>
    <w:bookmarkStart w:name="z21" w:id="10"/>
    <w:p>
      <w:pPr>
        <w:spacing w:after="0"/>
        <w:ind w:left="0"/>
        <w:jc w:val="both"/>
      </w:pPr>
      <w:r>
        <w:rPr>
          <w:rFonts w:ascii="Times New Roman"/>
          <w:b w:val="false"/>
          <w:i w:val="false"/>
          <w:color w:val="000000"/>
          <w:sz w:val="28"/>
        </w:rPr>
        <w:t xml:space="preserve">
      1. Правила плавания в территориальных водах Республики Казахстан (далее – Правила) разработаны в соответствии с </w:t>
      </w:r>
      <w:r>
        <w:rPr>
          <w:rFonts w:ascii="Times New Roman"/>
          <w:b w:val="false"/>
          <w:i w:val="false"/>
          <w:color w:val="000000"/>
          <w:sz w:val="28"/>
        </w:rPr>
        <w:t>подпунктом 55-43)</w:t>
      </w:r>
      <w:r>
        <w:rPr>
          <w:rFonts w:ascii="Times New Roman"/>
          <w:b w:val="false"/>
          <w:i w:val="false"/>
          <w:color w:val="000000"/>
          <w:sz w:val="28"/>
        </w:rPr>
        <w:t xml:space="preserve"> пункта 3 статьи 4 Закона Республики Казахстан от 17 января 2002 года "О торговом мореплавании" и Международными правилами предупреждения столкновений судов в море 1972 года с поправками (далее – МППСС) и определяют порядок плавания в территориальных водах Республики Казахстан.</w:t>
      </w:r>
    </w:p>
    <w:bookmarkEnd w:id="10"/>
    <w:bookmarkStart w:name="z22" w:id="11"/>
    <w:p>
      <w:pPr>
        <w:spacing w:after="0"/>
        <w:ind w:left="0"/>
        <w:jc w:val="both"/>
      </w:pPr>
      <w:r>
        <w:rPr>
          <w:rFonts w:ascii="Times New Roman"/>
          <w:b w:val="false"/>
          <w:i w:val="false"/>
          <w:color w:val="000000"/>
          <w:sz w:val="28"/>
        </w:rPr>
        <w:t>
      2. Настоящие Правила не распространяются на суда, плавающие под флагом Военно-Морских Сил Республики Казахстан и морских частей пограничной службы Республики Казахстан.</w:t>
      </w:r>
    </w:p>
    <w:bookmarkEnd w:id="11"/>
    <w:bookmarkStart w:name="z23" w:id="12"/>
    <w:p>
      <w:pPr>
        <w:spacing w:after="0"/>
        <w:ind w:left="0"/>
        <w:jc w:val="both"/>
      </w:pPr>
      <w:r>
        <w:rPr>
          <w:rFonts w:ascii="Times New Roman"/>
          <w:b w:val="false"/>
          <w:i w:val="false"/>
          <w:color w:val="000000"/>
          <w:sz w:val="28"/>
        </w:rPr>
        <w:t>
      3. В настоящих Правилах используются следующие основные понятия:</w:t>
      </w:r>
    </w:p>
    <w:bookmarkEnd w:id="12"/>
    <w:bookmarkStart w:name="z24" w:id="13"/>
    <w:p>
      <w:pPr>
        <w:spacing w:after="0"/>
        <w:ind w:left="0"/>
        <w:jc w:val="both"/>
      </w:pPr>
      <w:r>
        <w:rPr>
          <w:rFonts w:ascii="Times New Roman"/>
          <w:b w:val="false"/>
          <w:i w:val="false"/>
          <w:color w:val="000000"/>
          <w:sz w:val="28"/>
        </w:rPr>
        <w:t>
      1) круговой огонь – означает огонь, освещающий непрерывным светом дугу горизонта в 360°;</w:t>
      </w:r>
    </w:p>
    <w:bookmarkEnd w:id="13"/>
    <w:bookmarkStart w:name="z25" w:id="14"/>
    <w:p>
      <w:pPr>
        <w:spacing w:after="0"/>
        <w:ind w:left="0"/>
        <w:jc w:val="both"/>
      </w:pPr>
      <w:r>
        <w:rPr>
          <w:rFonts w:ascii="Times New Roman"/>
          <w:b w:val="false"/>
          <w:i w:val="false"/>
          <w:color w:val="000000"/>
          <w:sz w:val="28"/>
        </w:rPr>
        <w:t>
      2) кормовой огонь – означает белый огонь, расположенный максимально близко к корме судна, светящий от направления прямо по корме до 67,5° в сторону каждого борта и освещающий непрерывным светом дугу горизонта в 135°;</w:t>
      </w:r>
    </w:p>
    <w:bookmarkEnd w:id="14"/>
    <w:bookmarkStart w:name="z26" w:id="15"/>
    <w:p>
      <w:pPr>
        <w:spacing w:after="0"/>
        <w:ind w:left="0"/>
        <w:jc w:val="both"/>
      </w:pPr>
      <w:r>
        <w:rPr>
          <w:rFonts w:ascii="Times New Roman"/>
          <w:b w:val="false"/>
          <w:i w:val="false"/>
          <w:color w:val="000000"/>
          <w:sz w:val="28"/>
        </w:rPr>
        <w:t>
      3) судно, занятое ловом рыбы – означает любое судно, осуществляющее лов рыбы сетями, ярусными крючковыми снастями, тралами или другими орудиями лова, которые ограничивают его маневренность, за исключением судов, производящих лов рыбы буксируемыми крючковыми снастями или другими орудиями лова, не ограничивающими маневренность судна;</w:t>
      </w:r>
    </w:p>
    <w:bookmarkEnd w:id="15"/>
    <w:bookmarkStart w:name="z27" w:id="16"/>
    <w:p>
      <w:pPr>
        <w:spacing w:after="0"/>
        <w:ind w:left="0"/>
        <w:jc w:val="both"/>
      </w:pPr>
      <w:r>
        <w:rPr>
          <w:rFonts w:ascii="Times New Roman"/>
          <w:b w:val="false"/>
          <w:i w:val="false"/>
          <w:color w:val="000000"/>
          <w:sz w:val="28"/>
        </w:rPr>
        <w:t>
      4) судно, лишенное возможности управляться – означает судно, которое в силу обстоятельств не способно маневрировать в соответствии с требованиями настоящих Правил и в этой связи не может уступить дорогу другому судну;</w:t>
      </w:r>
    </w:p>
    <w:bookmarkEnd w:id="16"/>
    <w:bookmarkStart w:name="z28" w:id="17"/>
    <w:p>
      <w:pPr>
        <w:spacing w:after="0"/>
        <w:ind w:left="0"/>
        <w:jc w:val="both"/>
      </w:pPr>
      <w:r>
        <w:rPr>
          <w:rFonts w:ascii="Times New Roman"/>
          <w:b w:val="false"/>
          <w:i w:val="false"/>
          <w:color w:val="000000"/>
          <w:sz w:val="28"/>
        </w:rPr>
        <w:t>
      5) обгоняющее судно – означает судно, которое подходит к другому судну с направления более 22,5° позади траверза последнего и находится в таком положении по отношению к обгоняемому судну, что ночью может видеть только кормовой огонь обгоняемого судна и не может видеть ни один из его бортовых огней;</w:t>
      </w:r>
    </w:p>
    <w:bookmarkEnd w:id="17"/>
    <w:bookmarkStart w:name="z29" w:id="18"/>
    <w:p>
      <w:pPr>
        <w:spacing w:after="0"/>
        <w:ind w:left="0"/>
        <w:jc w:val="both"/>
      </w:pPr>
      <w:r>
        <w:rPr>
          <w:rFonts w:ascii="Times New Roman"/>
          <w:b w:val="false"/>
          <w:i w:val="false"/>
          <w:color w:val="000000"/>
          <w:sz w:val="28"/>
        </w:rPr>
        <w:t>
      6) бортовые огни – означает зеленый огонь на правом борту и красный огонь на левом борту, светящие от направления прямо по носу до 22,5° позади траверза соответствующего борта и освещающие непрерывным светом дугу горизонта в 112,5°;</w:t>
      </w:r>
    </w:p>
    <w:bookmarkEnd w:id="18"/>
    <w:bookmarkStart w:name="z30" w:id="19"/>
    <w:p>
      <w:pPr>
        <w:spacing w:after="0"/>
        <w:ind w:left="0"/>
        <w:jc w:val="both"/>
      </w:pPr>
      <w:r>
        <w:rPr>
          <w:rFonts w:ascii="Times New Roman"/>
          <w:b w:val="false"/>
          <w:i w:val="false"/>
          <w:color w:val="000000"/>
          <w:sz w:val="28"/>
        </w:rPr>
        <w:t>
      7) суда, находящиеся на виду друг у друга – означает, что судно может визуально наблюдаться с другого судна;</w:t>
      </w:r>
    </w:p>
    <w:bookmarkEnd w:id="19"/>
    <w:bookmarkStart w:name="z31" w:id="20"/>
    <w:p>
      <w:pPr>
        <w:spacing w:after="0"/>
        <w:ind w:left="0"/>
        <w:jc w:val="both"/>
      </w:pPr>
      <w:r>
        <w:rPr>
          <w:rFonts w:ascii="Times New Roman"/>
          <w:b w:val="false"/>
          <w:i w:val="false"/>
          <w:color w:val="000000"/>
          <w:sz w:val="28"/>
        </w:rPr>
        <w:t>
      8) гидросамолет – означает любой летательный аппарат, способный маневрировать на воде;</w:t>
      </w:r>
    </w:p>
    <w:bookmarkEnd w:id="20"/>
    <w:bookmarkStart w:name="z32" w:id="21"/>
    <w:p>
      <w:pPr>
        <w:spacing w:after="0"/>
        <w:ind w:left="0"/>
        <w:jc w:val="both"/>
      </w:pPr>
      <w:r>
        <w:rPr>
          <w:rFonts w:ascii="Times New Roman"/>
          <w:b w:val="false"/>
          <w:i w:val="false"/>
          <w:color w:val="000000"/>
          <w:sz w:val="28"/>
        </w:rPr>
        <w:t>
      9) проблесковый огонь – означает огонь, дающий проблески через регулярные интервалы с частотой 120 или более проблесков в минуту;</w:t>
      </w:r>
    </w:p>
    <w:bookmarkEnd w:id="21"/>
    <w:bookmarkStart w:name="z33" w:id="22"/>
    <w:p>
      <w:pPr>
        <w:spacing w:after="0"/>
        <w:ind w:left="0"/>
        <w:jc w:val="both"/>
      </w:pPr>
      <w:r>
        <w:rPr>
          <w:rFonts w:ascii="Times New Roman"/>
          <w:b w:val="false"/>
          <w:i w:val="false"/>
          <w:color w:val="000000"/>
          <w:sz w:val="28"/>
        </w:rPr>
        <w:t>
      10) наветренная сторона – сторона, противоположная той, на которой находится грот, а для судов с прямым парусным снаряжением - сторона, противоположная той, на которой находится самый большой косой парус;</w:t>
      </w:r>
    </w:p>
    <w:bookmarkEnd w:id="22"/>
    <w:bookmarkStart w:name="z34" w:id="23"/>
    <w:p>
      <w:pPr>
        <w:spacing w:after="0"/>
        <w:ind w:left="0"/>
        <w:jc w:val="both"/>
      </w:pPr>
      <w:r>
        <w:rPr>
          <w:rFonts w:ascii="Times New Roman"/>
          <w:b w:val="false"/>
          <w:i w:val="false"/>
          <w:color w:val="000000"/>
          <w:sz w:val="28"/>
        </w:rPr>
        <w:t>
      11) судно на ходу – означает, что судно не стоит на якоре, не ошвартовано к берегу и не стоит на мели;</w:t>
      </w:r>
    </w:p>
    <w:bookmarkEnd w:id="23"/>
    <w:bookmarkStart w:name="z35" w:id="24"/>
    <w:p>
      <w:pPr>
        <w:spacing w:after="0"/>
        <w:ind w:left="0"/>
        <w:jc w:val="both"/>
      </w:pPr>
      <w:r>
        <w:rPr>
          <w:rFonts w:ascii="Times New Roman"/>
          <w:b w:val="false"/>
          <w:i w:val="false"/>
          <w:color w:val="000000"/>
          <w:sz w:val="28"/>
        </w:rPr>
        <w:t>
      12) короткий звук – означает звук продолжительностью около одной секунды;</w:t>
      </w:r>
    </w:p>
    <w:bookmarkEnd w:id="24"/>
    <w:bookmarkStart w:name="z36" w:id="25"/>
    <w:p>
      <w:pPr>
        <w:spacing w:after="0"/>
        <w:ind w:left="0"/>
        <w:jc w:val="both"/>
      </w:pPr>
      <w:r>
        <w:rPr>
          <w:rFonts w:ascii="Times New Roman"/>
          <w:b w:val="false"/>
          <w:i w:val="false"/>
          <w:color w:val="000000"/>
          <w:sz w:val="28"/>
        </w:rPr>
        <w:t>
      13) судно, ограниченное в возможности маневрировать – означает судно, которое из-за характера выполняемой работы ограничено в возможности маневрировать в соответствии с требованиями настоящих Правил и в этой связи не может уступить дорогу другому судну.</w:t>
      </w:r>
    </w:p>
    <w:bookmarkEnd w:id="25"/>
    <w:bookmarkStart w:name="z37" w:id="26"/>
    <w:p>
      <w:pPr>
        <w:spacing w:after="0"/>
        <w:ind w:left="0"/>
        <w:jc w:val="both"/>
      </w:pPr>
      <w:r>
        <w:rPr>
          <w:rFonts w:ascii="Times New Roman"/>
          <w:b w:val="false"/>
          <w:i w:val="false"/>
          <w:color w:val="000000"/>
          <w:sz w:val="28"/>
        </w:rPr>
        <w:t>
      Судами, ограниченными в возможности маневрировать, являются следующие суда:</w:t>
      </w:r>
    </w:p>
    <w:bookmarkEnd w:id="26"/>
    <w:bookmarkStart w:name="z38" w:id="27"/>
    <w:p>
      <w:pPr>
        <w:spacing w:after="0"/>
        <w:ind w:left="0"/>
        <w:jc w:val="both"/>
      </w:pPr>
      <w:r>
        <w:rPr>
          <w:rFonts w:ascii="Times New Roman"/>
          <w:b w:val="false"/>
          <w:i w:val="false"/>
          <w:color w:val="000000"/>
          <w:sz w:val="28"/>
        </w:rPr>
        <w:t>
      судно, осуществляющее постановку, обслуживание или снятие навигационного знака, прокладку, осмотр или поднятие подводного кабеля или трубопровода;</w:t>
      </w:r>
    </w:p>
    <w:bookmarkEnd w:id="27"/>
    <w:bookmarkStart w:name="z39" w:id="28"/>
    <w:p>
      <w:pPr>
        <w:spacing w:after="0"/>
        <w:ind w:left="0"/>
        <w:jc w:val="both"/>
      </w:pPr>
      <w:r>
        <w:rPr>
          <w:rFonts w:ascii="Times New Roman"/>
          <w:b w:val="false"/>
          <w:i w:val="false"/>
          <w:color w:val="000000"/>
          <w:sz w:val="28"/>
        </w:rPr>
        <w:t>
      судно, осуществляющее дноуглубительные, океанографические, гидрографические или подводные работы;</w:t>
      </w:r>
    </w:p>
    <w:bookmarkEnd w:id="28"/>
    <w:bookmarkStart w:name="z40" w:id="29"/>
    <w:p>
      <w:pPr>
        <w:spacing w:after="0"/>
        <w:ind w:left="0"/>
        <w:jc w:val="both"/>
      </w:pPr>
      <w:r>
        <w:rPr>
          <w:rFonts w:ascii="Times New Roman"/>
          <w:b w:val="false"/>
          <w:i w:val="false"/>
          <w:color w:val="000000"/>
          <w:sz w:val="28"/>
        </w:rPr>
        <w:t>
      судно на ходу осуществляющее пополнение, снабжение или передачу людей, продовольствия или груза;</w:t>
      </w:r>
    </w:p>
    <w:bookmarkEnd w:id="29"/>
    <w:bookmarkStart w:name="z41" w:id="30"/>
    <w:p>
      <w:pPr>
        <w:spacing w:after="0"/>
        <w:ind w:left="0"/>
        <w:jc w:val="both"/>
      </w:pPr>
      <w:r>
        <w:rPr>
          <w:rFonts w:ascii="Times New Roman"/>
          <w:b w:val="false"/>
          <w:i w:val="false"/>
          <w:color w:val="000000"/>
          <w:sz w:val="28"/>
        </w:rPr>
        <w:t>
      судно, осуществляющее обеспечение взлета или прием летательных аппаратов;</w:t>
      </w:r>
    </w:p>
    <w:bookmarkEnd w:id="30"/>
    <w:bookmarkStart w:name="z42" w:id="31"/>
    <w:p>
      <w:pPr>
        <w:spacing w:after="0"/>
        <w:ind w:left="0"/>
        <w:jc w:val="both"/>
      </w:pPr>
      <w:r>
        <w:rPr>
          <w:rFonts w:ascii="Times New Roman"/>
          <w:b w:val="false"/>
          <w:i w:val="false"/>
          <w:color w:val="000000"/>
          <w:sz w:val="28"/>
        </w:rPr>
        <w:t>
      судно, осуществляющее траление мин;</w:t>
      </w:r>
    </w:p>
    <w:bookmarkEnd w:id="31"/>
    <w:bookmarkStart w:name="z43" w:id="32"/>
    <w:p>
      <w:pPr>
        <w:spacing w:after="0"/>
        <w:ind w:left="0"/>
        <w:jc w:val="both"/>
      </w:pPr>
      <w:r>
        <w:rPr>
          <w:rFonts w:ascii="Times New Roman"/>
          <w:b w:val="false"/>
          <w:i w:val="false"/>
          <w:color w:val="000000"/>
          <w:sz w:val="28"/>
        </w:rPr>
        <w:t>
      cудно, осуществляющее буксировку, ограничивающую возможность буксирующего и буксируемого судов отклониться от своего курса;</w:t>
      </w:r>
    </w:p>
    <w:bookmarkEnd w:id="32"/>
    <w:bookmarkStart w:name="z44" w:id="33"/>
    <w:p>
      <w:pPr>
        <w:spacing w:after="0"/>
        <w:ind w:left="0"/>
        <w:jc w:val="both"/>
      </w:pPr>
      <w:r>
        <w:rPr>
          <w:rFonts w:ascii="Times New Roman"/>
          <w:b w:val="false"/>
          <w:i w:val="false"/>
          <w:color w:val="000000"/>
          <w:sz w:val="28"/>
        </w:rPr>
        <w:t>
      14) судно с механическим двигателем – означает любое судно, приводимое в движение механической установкой;</w:t>
      </w:r>
    </w:p>
    <w:bookmarkEnd w:id="33"/>
    <w:bookmarkStart w:name="z45" w:id="34"/>
    <w:p>
      <w:pPr>
        <w:spacing w:after="0"/>
        <w:ind w:left="0"/>
        <w:jc w:val="both"/>
      </w:pPr>
      <w:r>
        <w:rPr>
          <w:rFonts w:ascii="Times New Roman"/>
          <w:b w:val="false"/>
          <w:i w:val="false"/>
          <w:color w:val="000000"/>
          <w:sz w:val="28"/>
        </w:rPr>
        <w:t>
      15) судно, стесненное своей осадкой – означает судно с механическим двигателем, которое из-за соотношения между его осадкой и имеющимися глубинами существенно ограничено в возможности отклониться от курса, которым оно следует;</w:t>
      </w:r>
    </w:p>
    <w:bookmarkEnd w:id="34"/>
    <w:bookmarkStart w:name="z46" w:id="35"/>
    <w:p>
      <w:pPr>
        <w:spacing w:after="0"/>
        <w:ind w:left="0"/>
        <w:jc w:val="both"/>
      </w:pPr>
      <w:r>
        <w:rPr>
          <w:rFonts w:ascii="Times New Roman"/>
          <w:b w:val="false"/>
          <w:i w:val="false"/>
          <w:color w:val="000000"/>
          <w:sz w:val="28"/>
        </w:rPr>
        <w:t>
      16) топовый огонь – означает белый огонь, расположенный в диаметральной плоскости судна, светящий от направления прямо по носу до 22,5° позади траверза каждого борта и освещающий непрерывным светом дугу горизонта в 225°;</w:t>
      </w:r>
    </w:p>
    <w:bookmarkEnd w:id="35"/>
    <w:bookmarkStart w:name="z47" w:id="36"/>
    <w:p>
      <w:pPr>
        <w:spacing w:after="0"/>
        <w:ind w:left="0"/>
        <w:jc w:val="both"/>
      </w:pPr>
      <w:r>
        <w:rPr>
          <w:rFonts w:ascii="Times New Roman"/>
          <w:b w:val="false"/>
          <w:i w:val="false"/>
          <w:color w:val="000000"/>
          <w:sz w:val="28"/>
        </w:rPr>
        <w:t>
      17) буксировочный огонь – означает желтый огонь, имеющий такие же характеристики, как и кормовой огонь;</w:t>
      </w:r>
    </w:p>
    <w:bookmarkEnd w:id="36"/>
    <w:bookmarkStart w:name="z48" w:id="37"/>
    <w:p>
      <w:pPr>
        <w:spacing w:after="0"/>
        <w:ind w:left="0"/>
        <w:jc w:val="both"/>
      </w:pPr>
      <w:r>
        <w:rPr>
          <w:rFonts w:ascii="Times New Roman"/>
          <w:b w:val="false"/>
          <w:i w:val="false"/>
          <w:color w:val="000000"/>
          <w:sz w:val="28"/>
        </w:rPr>
        <w:t>
      18) продолжительный звук – означает звук продолжительностью от четырех до шести секунд;</w:t>
      </w:r>
    </w:p>
    <w:bookmarkEnd w:id="37"/>
    <w:bookmarkStart w:name="z49" w:id="38"/>
    <w:p>
      <w:pPr>
        <w:spacing w:after="0"/>
        <w:ind w:left="0"/>
        <w:jc w:val="both"/>
      </w:pPr>
      <w:r>
        <w:rPr>
          <w:rFonts w:ascii="Times New Roman"/>
          <w:b w:val="false"/>
          <w:i w:val="false"/>
          <w:color w:val="000000"/>
          <w:sz w:val="28"/>
        </w:rPr>
        <w:t>
      19) фарватер – путь, безопасный для плавания судов среди препятствий (между островами, мелями), обозначаемый средствами навигационного ограждения (буями, вехами, створными знаками);</w:t>
      </w:r>
    </w:p>
    <w:bookmarkEnd w:id="38"/>
    <w:bookmarkStart w:name="z50" w:id="39"/>
    <w:p>
      <w:pPr>
        <w:spacing w:after="0"/>
        <w:ind w:left="0"/>
        <w:jc w:val="both"/>
      </w:pPr>
      <w:r>
        <w:rPr>
          <w:rFonts w:ascii="Times New Roman"/>
          <w:b w:val="false"/>
          <w:i w:val="false"/>
          <w:color w:val="000000"/>
          <w:sz w:val="28"/>
        </w:rPr>
        <w:t>
      20) ограниченная видимость – погодные условия, при которых видимость ограничена из-за тумана, мглы, снегопада, сильного ливня, песчаной бури или по другим подобным причинам;</w:t>
      </w:r>
    </w:p>
    <w:bookmarkEnd w:id="39"/>
    <w:bookmarkStart w:name="z51" w:id="40"/>
    <w:p>
      <w:pPr>
        <w:spacing w:after="0"/>
        <w:ind w:left="0"/>
        <w:jc w:val="both"/>
      </w:pPr>
      <w:r>
        <w:rPr>
          <w:rFonts w:ascii="Times New Roman"/>
          <w:b w:val="false"/>
          <w:i w:val="false"/>
          <w:color w:val="000000"/>
          <w:sz w:val="28"/>
        </w:rPr>
        <w:t>
      21) свисток – означает любое звукосигнальное устройство, подающее звуки и соответствующее требованиям приложения III к МППСС.</w:t>
      </w:r>
    </w:p>
    <w:bookmarkEnd w:id="40"/>
    <w:bookmarkStart w:name="z52" w:id="41"/>
    <w:p>
      <w:pPr>
        <w:spacing w:after="0"/>
        <w:ind w:left="0"/>
        <w:jc w:val="left"/>
      </w:pPr>
      <w:r>
        <w:rPr>
          <w:rFonts w:ascii="Times New Roman"/>
          <w:b/>
          <w:i w:val="false"/>
          <w:color w:val="000000"/>
        </w:rPr>
        <w:t xml:space="preserve"> Глава 2. Порядок плавания в территориальных водах Республики Казахстан</w:t>
      </w:r>
    </w:p>
    <w:bookmarkEnd w:id="41"/>
    <w:bookmarkStart w:name="z53" w:id="42"/>
    <w:p>
      <w:pPr>
        <w:spacing w:after="0"/>
        <w:ind w:left="0"/>
        <w:jc w:val="left"/>
      </w:pPr>
      <w:r>
        <w:rPr>
          <w:rFonts w:ascii="Times New Roman"/>
          <w:b/>
          <w:i w:val="false"/>
          <w:color w:val="000000"/>
        </w:rPr>
        <w:t xml:space="preserve"> Параграф 1. Порядок движения и маневрирования судов при любых условиях видимости</w:t>
      </w:r>
    </w:p>
    <w:bookmarkEnd w:id="42"/>
    <w:bookmarkStart w:name="z54" w:id="43"/>
    <w:p>
      <w:pPr>
        <w:spacing w:after="0"/>
        <w:ind w:left="0"/>
        <w:jc w:val="both"/>
      </w:pPr>
      <w:r>
        <w:rPr>
          <w:rFonts w:ascii="Times New Roman"/>
          <w:b w:val="false"/>
          <w:i w:val="false"/>
          <w:color w:val="000000"/>
          <w:sz w:val="28"/>
        </w:rPr>
        <w:t xml:space="preserve">
      4. Движение судов осуществляется по морским коридорам и схемам разделения движения в территориальных водах Республики Казахстан, установленным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 марта 2018 года № 97 "Об установлении морских коридоров и схем разделения движения в территориальных водах (море) Республики Казахстан".</w:t>
      </w:r>
    </w:p>
    <w:bookmarkEnd w:id="43"/>
    <w:bookmarkStart w:name="z55" w:id="44"/>
    <w:p>
      <w:pPr>
        <w:spacing w:after="0"/>
        <w:ind w:left="0"/>
        <w:jc w:val="both"/>
      </w:pPr>
      <w:r>
        <w:rPr>
          <w:rFonts w:ascii="Times New Roman"/>
          <w:b w:val="false"/>
          <w:i w:val="false"/>
          <w:color w:val="000000"/>
          <w:sz w:val="28"/>
        </w:rPr>
        <w:t>
      5. При плавании каждому судну необходимо:</w:t>
      </w:r>
    </w:p>
    <w:bookmarkEnd w:id="44"/>
    <w:bookmarkStart w:name="z56" w:id="45"/>
    <w:p>
      <w:pPr>
        <w:spacing w:after="0"/>
        <w:ind w:left="0"/>
        <w:jc w:val="both"/>
      </w:pPr>
      <w:r>
        <w:rPr>
          <w:rFonts w:ascii="Times New Roman"/>
          <w:b w:val="false"/>
          <w:i w:val="false"/>
          <w:color w:val="000000"/>
          <w:sz w:val="28"/>
        </w:rPr>
        <w:t>
      1) следовать в соответствующей полосе движения в принятом на ней общем направлении потока движения;</w:t>
      </w:r>
    </w:p>
    <w:bookmarkEnd w:id="45"/>
    <w:bookmarkStart w:name="z57" w:id="46"/>
    <w:p>
      <w:pPr>
        <w:spacing w:after="0"/>
        <w:ind w:left="0"/>
        <w:jc w:val="both"/>
      </w:pPr>
      <w:r>
        <w:rPr>
          <w:rFonts w:ascii="Times New Roman"/>
          <w:b w:val="false"/>
          <w:i w:val="false"/>
          <w:color w:val="000000"/>
          <w:sz w:val="28"/>
        </w:rPr>
        <w:t>
      2) держаться в стороне от линии разделения движения или от зоны разделения движения;</w:t>
      </w:r>
    </w:p>
    <w:bookmarkEnd w:id="46"/>
    <w:bookmarkStart w:name="z58" w:id="47"/>
    <w:p>
      <w:pPr>
        <w:spacing w:after="0"/>
        <w:ind w:left="0"/>
        <w:jc w:val="both"/>
      </w:pPr>
      <w:r>
        <w:rPr>
          <w:rFonts w:ascii="Times New Roman"/>
          <w:b w:val="false"/>
          <w:i w:val="false"/>
          <w:color w:val="000000"/>
          <w:sz w:val="28"/>
        </w:rPr>
        <w:t>
      3) входить в полосу движения или покидать ее на конечных участках, в случае, если судно покидает полосу движения или входит в нее со стороны, ему необходимо делать это под наименьшим углом к общему направлению потока движения.</w:t>
      </w:r>
    </w:p>
    <w:bookmarkEnd w:id="47"/>
    <w:bookmarkStart w:name="z59" w:id="48"/>
    <w:p>
      <w:pPr>
        <w:spacing w:after="0"/>
        <w:ind w:left="0"/>
        <w:jc w:val="both"/>
      </w:pPr>
      <w:r>
        <w:rPr>
          <w:rFonts w:ascii="Times New Roman"/>
          <w:b w:val="false"/>
          <w:i w:val="false"/>
          <w:color w:val="000000"/>
          <w:sz w:val="28"/>
        </w:rPr>
        <w:t xml:space="preserve">
      6. Судам запрещено пересекать полосы движения в установленных </w:t>
      </w:r>
      <w:r>
        <w:rPr>
          <w:rFonts w:ascii="Times New Roman"/>
          <w:b w:val="false"/>
          <w:i w:val="false"/>
          <w:color w:val="000000"/>
          <w:sz w:val="28"/>
        </w:rPr>
        <w:t>морских коридорах</w:t>
      </w:r>
      <w:r>
        <w:rPr>
          <w:rFonts w:ascii="Times New Roman"/>
          <w:b w:val="false"/>
          <w:i w:val="false"/>
          <w:color w:val="000000"/>
          <w:sz w:val="28"/>
        </w:rPr>
        <w:t xml:space="preserve"> в территориальных водах Республики Казахстан. В случаях вынужденного пересечения полосы движения судну необходимо делать это под прямым углом к общему направлению потока движения.</w:t>
      </w:r>
    </w:p>
    <w:bookmarkEnd w:id="48"/>
    <w:bookmarkStart w:name="z60" w:id="49"/>
    <w:p>
      <w:pPr>
        <w:spacing w:after="0"/>
        <w:ind w:left="0"/>
        <w:jc w:val="both"/>
      </w:pPr>
      <w:r>
        <w:rPr>
          <w:rFonts w:ascii="Times New Roman"/>
          <w:b w:val="false"/>
          <w:i w:val="false"/>
          <w:color w:val="000000"/>
          <w:sz w:val="28"/>
        </w:rPr>
        <w:t>
      7. Судну, не намеревающемуся пересекать морской коридор, войти в его полосу движения либо выйти из нее, разрешено входить в зону разделения движения или пересекать ее в следующих случаях:</w:t>
      </w:r>
    </w:p>
    <w:bookmarkEnd w:id="49"/>
    <w:bookmarkStart w:name="z61" w:id="50"/>
    <w:p>
      <w:pPr>
        <w:spacing w:after="0"/>
        <w:ind w:left="0"/>
        <w:jc w:val="both"/>
      </w:pPr>
      <w:r>
        <w:rPr>
          <w:rFonts w:ascii="Times New Roman"/>
          <w:b w:val="false"/>
          <w:i w:val="false"/>
          <w:color w:val="000000"/>
          <w:sz w:val="28"/>
        </w:rPr>
        <w:t>
      1) в целях избежания непосредственной опасности;</w:t>
      </w:r>
    </w:p>
    <w:bookmarkEnd w:id="50"/>
    <w:bookmarkStart w:name="z62" w:id="51"/>
    <w:p>
      <w:pPr>
        <w:spacing w:after="0"/>
        <w:ind w:left="0"/>
        <w:jc w:val="both"/>
      </w:pPr>
      <w:r>
        <w:rPr>
          <w:rFonts w:ascii="Times New Roman"/>
          <w:b w:val="false"/>
          <w:i w:val="false"/>
          <w:color w:val="000000"/>
          <w:sz w:val="28"/>
        </w:rPr>
        <w:t>
      2) ловли рыбы в пределах зоны разделения движения.</w:t>
      </w:r>
    </w:p>
    <w:bookmarkEnd w:id="51"/>
    <w:bookmarkStart w:name="z63" w:id="52"/>
    <w:p>
      <w:pPr>
        <w:spacing w:after="0"/>
        <w:ind w:left="0"/>
        <w:jc w:val="both"/>
      </w:pPr>
      <w:r>
        <w:rPr>
          <w:rFonts w:ascii="Times New Roman"/>
          <w:b w:val="false"/>
          <w:i w:val="false"/>
          <w:color w:val="000000"/>
          <w:sz w:val="28"/>
        </w:rPr>
        <w:t>
      8. Постановка судна на якорь в пределах морского коридора или вблизи от его конечных участков запрещена.</w:t>
      </w:r>
    </w:p>
    <w:bookmarkEnd w:id="52"/>
    <w:bookmarkStart w:name="z64" w:id="53"/>
    <w:p>
      <w:pPr>
        <w:spacing w:after="0"/>
        <w:ind w:left="0"/>
        <w:jc w:val="both"/>
      </w:pPr>
      <w:r>
        <w:rPr>
          <w:rFonts w:ascii="Times New Roman"/>
          <w:b w:val="false"/>
          <w:i w:val="false"/>
          <w:color w:val="000000"/>
          <w:sz w:val="28"/>
        </w:rPr>
        <w:t>
      9. Судну, занятому ловом рыбы, запрещено препятствовать движению любого другого судна, идущего в полосе движения.</w:t>
      </w:r>
    </w:p>
    <w:bookmarkEnd w:id="53"/>
    <w:bookmarkStart w:name="z65" w:id="54"/>
    <w:p>
      <w:pPr>
        <w:spacing w:after="0"/>
        <w:ind w:left="0"/>
        <w:jc w:val="both"/>
      </w:pPr>
      <w:r>
        <w:rPr>
          <w:rFonts w:ascii="Times New Roman"/>
          <w:b w:val="false"/>
          <w:i w:val="false"/>
          <w:color w:val="000000"/>
          <w:sz w:val="28"/>
        </w:rPr>
        <w:t>
      10. Судну длиной менее 20 метров или парусному судну запрещено препятствовать безопасному движению судна с механическим двигателем, идущего в полосе движения.</w:t>
      </w:r>
    </w:p>
    <w:bookmarkEnd w:id="54"/>
    <w:bookmarkStart w:name="z66" w:id="55"/>
    <w:p>
      <w:pPr>
        <w:spacing w:after="0"/>
        <w:ind w:left="0"/>
        <w:jc w:val="both"/>
      </w:pPr>
      <w:r>
        <w:rPr>
          <w:rFonts w:ascii="Times New Roman"/>
          <w:b w:val="false"/>
          <w:i w:val="false"/>
          <w:color w:val="000000"/>
          <w:sz w:val="28"/>
        </w:rPr>
        <w:t xml:space="preserve">
      11. Судно, ограниченное в возможности маневрировать, при осуществлении деятельности по поддержанию безопасности плавания в морском коридоре, освобождается от выполнения требований, указанных в пунктах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настоящих Правил.</w:t>
      </w:r>
    </w:p>
    <w:bookmarkEnd w:id="55"/>
    <w:bookmarkStart w:name="z67" w:id="56"/>
    <w:p>
      <w:pPr>
        <w:spacing w:after="0"/>
        <w:ind w:left="0"/>
        <w:jc w:val="both"/>
      </w:pPr>
      <w:r>
        <w:rPr>
          <w:rFonts w:ascii="Times New Roman"/>
          <w:b w:val="false"/>
          <w:i w:val="false"/>
          <w:color w:val="000000"/>
          <w:sz w:val="28"/>
        </w:rPr>
        <w:t xml:space="preserve">
      12. Судно, ограниченное в возможности маневрировать, при осуществлении деятельности по прокладке, обслуживанию и поднятию подводного кабеля в пределах морского коридора, освобождается от выполнения требований, указанных в пунктах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настоящих Правил.</w:t>
      </w:r>
    </w:p>
    <w:bookmarkEnd w:id="56"/>
    <w:bookmarkStart w:name="z68" w:id="57"/>
    <w:p>
      <w:pPr>
        <w:spacing w:after="0"/>
        <w:ind w:left="0"/>
        <w:jc w:val="both"/>
      </w:pPr>
      <w:r>
        <w:rPr>
          <w:rFonts w:ascii="Times New Roman"/>
          <w:b w:val="false"/>
          <w:i w:val="false"/>
          <w:color w:val="000000"/>
          <w:sz w:val="28"/>
        </w:rPr>
        <w:t>
      13. Каждому судну необходимо следовать с безопасной скоростью, рассчитываемой с учетом следующих факторов:</w:t>
      </w:r>
    </w:p>
    <w:bookmarkEnd w:id="57"/>
    <w:bookmarkStart w:name="z69" w:id="58"/>
    <w:p>
      <w:pPr>
        <w:spacing w:after="0"/>
        <w:ind w:left="0"/>
        <w:jc w:val="both"/>
      </w:pPr>
      <w:r>
        <w:rPr>
          <w:rFonts w:ascii="Times New Roman"/>
          <w:b w:val="false"/>
          <w:i w:val="false"/>
          <w:color w:val="000000"/>
          <w:sz w:val="28"/>
        </w:rPr>
        <w:t>
      1) всеми судами:</w:t>
      </w:r>
    </w:p>
    <w:bookmarkEnd w:id="58"/>
    <w:bookmarkStart w:name="z70" w:id="59"/>
    <w:p>
      <w:pPr>
        <w:spacing w:after="0"/>
        <w:ind w:left="0"/>
        <w:jc w:val="both"/>
      </w:pPr>
      <w:r>
        <w:rPr>
          <w:rFonts w:ascii="Times New Roman"/>
          <w:b w:val="false"/>
          <w:i w:val="false"/>
          <w:color w:val="000000"/>
          <w:sz w:val="28"/>
        </w:rPr>
        <w:t>
      состояния видимости;</w:t>
      </w:r>
    </w:p>
    <w:bookmarkEnd w:id="59"/>
    <w:bookmarkStart w:name="z71" w:id="60"/>
    <w:p>
      <w:pPr>
        <w:spacing w:after="0"/>
        <w:ind w:left="0"/>
        <w:jc w:val="both"/>
      </w:pPr>
      <w:r>
        <w:rPr>
          <w:rFonts w:ascii="Times New Roman"/>
          <w:b w:val="false"/>
          <w:i w:val="false"/>
          <w:color w:val="000000"/>
          <w:sz w:val="28"/>
        </w:rPr>
        <w:t>
      плотности движения, включая скопление рыболовных или любых других судов;</w:t>
      </w:r>
    </w:p>
    <w:bookmarkEnd w:id="60"/>
    <w:bookmarkStart w:name="z72" w:id="61"/>
    <w:p>
      <w:pPr>
        <w:spacing w:after="0"/>
        <w:ind w:left="0"/>
        <w:jc w:val="both"/>
      </w:pPr>
      <w:r>
        <w:rPr>
          <w:rFonts w:ascii="Times New Roman"/>
          <w:b w:val="false"/>
          <w:i w:val="false"/>
          <w:color w:val="000000"/>
          <w:sz w:val="28"/>
        </w:rPr>
        <w:t>
      маневренных возможностей судна и расстояния, необходимых для полной остановки судна, поворотливости судна в преобладающих условиях;</w:t>
      </w:r>
    </w:p>
    <w:bookmarkEnd w:id="61"/>
    <w:bookmarkStart w:name="z73" w:id="62"/>
    <w:p>
      <w:pPr>
        <w:spacing w:after="0"/>
        <w:ind w:left="0"/>
        <w:jc w:val="both"/>
      </w:pPr>
      <w:r>
        <w:rPr>
          <w:rFonts w:ascii="Times New Roman"/>
          <w:b w:val="false"/>
          <w:i w:val="false"/>
          <w:color w:val="000000"/>
          <w:sz w:val="28"/>
        </w:rPr>
        <w:t>
      ночью - наличия фона освещения от береговых огней и собственных огней;</w:t>
      </w:r>
    </w:p>
    <w:bookmarkEnd w:id="62"/>
    <w:bookmarkStart w:name="z74" w:id="63"/>
    <w:p>
      <w:pPr>
        <w:spacing w:after="0"/>
        <w:ind w:left="0"/>
        <w:jc w:val="both"/>
      </w:pPr>
      <w:r>
        <w:rPr>
          <w:rFonts w:ascii="Times New Roman"/>
          <w:b w:val="false"/>
          <w:i w:val="false"/>
          <w:color w:val="000000"/>
          <w:sz w:val="28"/>
        </w:rPr>
        <w:t>
      состояния ветра, моря и течения и близость навигационных опасностей;</w:t>
      </w:r>
    </w:p>
    <w:bookmarkEnd w:id="63"/>
    <w:bookmarkStart w:name="z75" w:id="64"/>
    <w:p>
      <w:pPr>
        <w:spacing w:after="0"/>
        <w:ind w:left="0"/>
        <w:jc w:val="both"/>
      </w:pPr>
      <w:r>
        <w:rPr>
          <w:rFonts w:ascii="Times New Roman"/>
          <w:b w:val="false"/>
          <w:i w:val="false"/>
          <w:color w:val="000000"/>
          <w:sz w:val="28"/>
        </w:rPr>
        <w:t>
      соотношения между осадкой и имеющимися глубинами;</w:t>
      </w:r>
    </w:p>
    <w:bookmarkEnd w:id="64"/>
    <w:bookmarkStart w:name="z76" w:id="65"/>
    <w:p>
      <w:pPr>
        <w:spacing w:after="0"/>
        <w:ind w:left="0"/>
        <w:jc w:val="both"/>
      </w:pPr>
      <w:r>
        <w:rPr>
          <w:rFonts w:ascii="Times New Roman"/>
          <w:b w:val="false"/>
          <w:i w:val="false"/>
          <w:color w:val="000000"/>
          <w:sz w:val="28"/>
        </w:rPr>
        <w:t>
      2) дополнительно судами, использующими радиолокатор:</w:t>
      </w:r>
    </w:p>
    <w:bookmarkEnd w:id="65"/>
    <w:bookmarkStart w:name="z77" w:id="66"/>
    <w:p>
      <w:pPr>
        <w:spacing w:after="0"/>
        <w:ind w:left="0"/>
        <w:jc w:val="both"/>
      </w:pPr>
      <w:r>
        <w:rPr>
          <w:rFonts w:ascii="Times New Roman"/>
          <w:b w:val="false"/>
          <w:i w:val="false"/>
          <w:color w:val="000000"/>
          <w:sz w:val="28"/>
        </w:rPr>
        <w:t>
      характеристик, эффективности и ограничения радиолокационного оборудования;</w:t>
      </w:r>
    </w:p>
    <w:bookmarkEnd w:id="66"/>
    <w:bookmarkStart w:name="z78" w:id="67"/>
    <w:p>
      <w:pPr>
        <w:spacing w:after="0"/>
        <w:ind w:left="0"/>
        <w:jc w:val="both"/>
      </w:pPr>
      <w:r>
        <w:rPr>
          <w:rFonts w:ascii="Times New Roman"/>
          <w:b w:val="false"/>
          <w:i w:val="false"/>
          <w:color w:val="000000"/>
          <w:sz w:val="28"/>
        </w:rPr>
        <w:t>
      любых ограничений, накладываемых используемой радиолокационной шкалой дальности;</w:t>
      </w:r>
    </w:p>
    <w:bookmarkEnd w:id="67"/>
    <w:bookmarkStart w:name="z79" w:id="68"/>
    <w:p>
      <w:pPr>
        <w:spacing w:after="0"/>
        <w:ind w:left="0"/>
        <w:jc w:val="both"/>
      </w:pPr>
      <w:r>
        <w:rPr>
          <w:rFonts w:ascii="Times New Roman"/>
          <w:b w:val="false"/>
          <w:i w:val="false"/>
          <w:color w:val="000000"/>
          <w:sz w:val="28"/>
        </w:rPr>
        <w:t>
      влияния на радиолокационное обнаружение состояния моря и метеорологических факторов, а также других источников помех;</w:t>
      </w:r>
    </w:p>
    <w:bookmarkEnd w:id="68"/>
    <w:bookmarkStart w:name="z80" w:id="69"/>
    <w:p>
      <w:pPr>
        <w:spacing w:after="0"/>
        <w:ind w:left="0"/>
        <w:jc w:val="both"/>
      </w:pPr>
      <w:r>
        <w:rPr>
          <w:rFonts w:ascii="Times New Roman"/>
          <w:b w:val="false"/>
          <w:i w:val="false"/>
          <w:color w:val="000000"/>
          <w:sz w:val="28"/>
        </w:rPr>
        <w:t>
      вероятности того, что радиолокатор может не обнаружить на достаточном расстоянии малые суда, лед и другие плавающие объекты;</w:t>
      </w:r>
    </w:p>
    <w:bookmarkEnd w:id="69"/>
    <w:bookmarkStart w:name="z81" w:id="70"/>
    <w:p>
      <w:pPr>
        <w:spacing w:after="0"/>
        <w:ind w:left="0"/>
        <w:jc w:val="both"/>
      </w:pPr>
      <w:r>
        <w:rPr>
          <w:rFonts w:ascii="Times New Roman"/>
          <w:b w:val="false"/>
          <w:i w:val="false"/>
          <w:color w:val="000000"/>
          <w:sz w:val="28"/>
        </w:rPr>
        <w:t>
      количества, местоположения и перемещения судов, обнаруженных радиолокатором;</w:t>
      </w:r>
    </w:p>
    <w:bookmarkEnd w:id="70"/>
    <w:bookmarkStart w:name="z82" w:id="71"/>
    <w:p>
      <w:pPr>
        <w:spacing w:after="0"/>
        <w:ind w:left="0"/>
        <w:jc w:val="both"/>
      </w:pPr>
      <w:r>
        <w:rPr>
          <w:rFonts w:ascii="Times New Roman"/>
          <w:b w:val="false"/>
          <w:i w:val="false"/>
          <w:color w:val="000000"/>
          <w:sz w:val="28"/>
        </w:rPr>
        <w:t>
      более точной оценки видимости, полученной при радиолокационном измерении расстояния до судов или других объектов, находящихся поблизости.</w:t>
      </w:r>
    </w:p>
    <w:bookmarkEnd w:id="71"/>
    <w:bookmarkStart w:name="z83" w:id="72"/>
    <w:p>
      <w:pPr>
        <w:spacing w:after="0"/>
        <w:ind w:left="0"/>
        <w:jc w:val="both"/>
      </w:pPr>
      <w:r>
        <w:rPr>
          <w:rFonts w:ascii="Times New Roman"/>
          <w:b w:val="false"/>
          <w:i w:val="false"/>
          <w:color w:val="000000"/>
          <w:sz w:val="28"/>
        </w:rPr>
        <w:t>
      14. Каждому судну для определения наличия опасности столкновения и его недопущения необходимо постоянно вести визуальное и слуховое наблюдение с помощью всех имеющихся средств на борту.</w:t>
      </w:r>
    </w:p>
    <w:bookmarkEnd w:id="72"/>
    <w:bookmarkStart w:name="z84" w:id="73"/>
    <w:p>
      <w:pPr>
        <w:spacing w:after="0"/>
        <w:ind w:left="0"/>
        <w:jc w:val="both"/>
      </w:pPr>
      <w:r>
        <w:rPr>
          <w:rFonts w:ascii="Times New Roman"/>
          <w:b w:val="false"/>
          <w:i w:val="false"/>
          <w:color w:val="000000"/>
          <w:sz w:val="28"/>
        </w:rPr>
        <w:t>
      15. Опасность столкновения должна считаться судами существующей в следующих случаях:</w:t>
      </w:r>
    </w:p>
    <w:bookmarkEnd w:id="73"/>
    <w:bookmarkStart w:name="z85" w:id="74"/>
    <w:p>
      <w:pPr>
        <w:spacing w:after="0"/>
        <w:ind w:left="0"/>
        <w:jc w:val="both"/>
      </w:pPr>
      <w:r>
        <w:rPr>
          <w:rFonts w:ascii="Times New Roman"/>
          <w:b w:val="false"/>
          <w:i w:val="false"/>
          <w:color w:val="000000"/>
          <w:sz w:val="28"/>
        </w:rPr>
        <w:t>
      1) если пеленг приближающегося судна заметно не изменяется;</w:t>
      </w:r>
    </w:p>
    <w:bookmarkEnd w:id="74"/>
    <w:bookmarkStart w:name="z86" w:id="75"/>
    <w:p>
      <w:pPr>
        <w:spacing w:after="0"/>
        <w:ind w:left="0"/>
        <w:jc w:val="both"/>
      </w:pPr>
      <w:r>
        <w:rPr>
          <w:rFonts w:ascii="Times New Roman"/>
          <w:b w:val="false"/>
          <w:i w:val="false"/>
          <w:color w:val="000000"/>
          <w:sz w:val="28"/>
        </w:rPr>
        <w:t>
      2) при заметном изменении пеленга в случае сближения с судном, включая буксирное судно, крупного размера или сближения судов на малое расстояние.</w:t>
      </w:r>
    </w:p>
    <w:bookmarkEnd w:id="75"/>
    <w:bookmarkStart w:name="z87" w:id="76"/>
    <w:p>
      <w:pPr>
        <w:spacing w:after="0"/>
        <w:ind w:left="0"/>
        <w:jc w:val="both"/>
      </w:pPr>
      <w:r>
        <w:rPr>
          <w:rFonts w:ascii="Times New Roman"/>
          <w:b w:val="false"/>
          <w:i w:val="false"/>
          <w:color w:val="000000"/>
          <w:sz w:val="28"/>
        </w:rPr>
        <w:t>
      16. Изменение курса и/или скорости судна должно быть заблаговременным и существенным, а также не вызывать чрезмерного сближения с другими судами.</w:t>
      </w:r>
    </w:p>
    <w:bookmarkEnd w:id="76"/>
    <w:bookmarkStart w:name="z88" w:id="77"/>
    <w:p>
      <w:pPr>
        <w:spacing w:after="0"/>
        <w:ind w:left="0"/>
        <w:jc w:val="both"/>
      </w:pPr>
      <w:r>
        <w:rPr>
          <w:rFonts w:ascii="Times New Roman"/>
          <w:b w:val="false"/>
          <w:i w:val="false"/>
          <w:color w:val="000000"/>
          <w:sz w:val="28"/>
        </w:rPr>
        <w:t>
      17. В случае, если необходимо предотвратить столкновение судов или необходимо больше времени для оценки ситуации, судну необходимо уменьшить ход или остановиться, застопорив свои машины или дав задний ход.</w:t>
      </w:r>
    </w:p>
    <w:bookmarkEnd w:id="77"/>
    <w:bookmarkStart w:name="z89" w:id="78"/>
    <w:p>
      <w:pPr>
        <w:spacing w:after="0"/>
        <w:ind w:left="0"/>
        <w:jc w:val="both"/>
      </w:pPr>
      <w:r>
        <w:rPr>
          <w:rFonts w:ascii="Times New Roman"/>
          <w:b w:val="false"/>
          <w:i w:val="false"/>
          <w:color w:val="000000"/>
          <w:sz w:val="28"/>
        </w:rPr>
        <w:t>
      18. Судно, которому в соответствии с настоящими Правилами запрещено затруднять движение или безопасный проход другого судна, принимает необходимые меры, чтобы оставить достаточное водное пространство для безопасного прохода другого судна.</w:t>
      </w:r>
    </w:p>
    <w:bookmarkEnd w:id="78"/>
    <w:bookmarkStart w:name="z90" w:id="79"/>
    <w:p>
      <w:pPr>
        <w:spacing w:after="0"/>
        <w:ind w:left="0"/>
        <w:jc w:val="both"/>
      </w:pPr>
      <w:r>
        <w:rPr>
          <w:rFonts w:ascii="Times New Roman"/>
          <w:b w:val="false"/>
          <w:i w:val="false"/>
          <w:color w:val="000000"/>
          <w:sz w:val="28"/>
        </w:rPr>
        <w:t>
      19. Судну, следующему вдоль узкого прохода или фарватера, необходимо держаться внешней границы прохода или фарватера, которая находится с его правого борта, на максимально близком и безопасном расстоянии.</w:t>
      </w:r>
    </w:p>
    <w:bookmarkEnd w:id="79"/>
    <w:bookmarkStart w:name="z91" w:id="80"/>
    <w:p>
      <w:pPr>
        <w:spacing w:after="0"/>
        <w:ind w:left="0"/>
        <w:jc w:val="both"/>
      </w:pPr>
      <w:r>
        <w:rPr>
          <w:rFonts w:ascii="Times New Roman"/>
          <w:b w:val="false"/>
          <w:i w:val="false"/>
          <w:color w:val="000000"/>
          <w:sz w:val="28"/>
        </w:rPr>
        <w:t>
      20. Судам длиной менее 20 метров, парусным судам, судам, занятым ловом рыбы, запрещено препятствовать движению судов, которые могут безопасно следовать только в пределах узкого прохода или фарватера.</w:t>
      </w:r>
    </w:p>
    <w:bookmarkEnd w:id="80"/>
    <w:bookmarkStart w:name="z92" w:id="81"/>
    <w:p>
      <w:pPr>
        <w:spacing w:after="0"/>
        <w:ind w:left="0"/>
        <w:jc w:val="both"/>
      </w:pPr>
      <w:r>
        <w:rPr>
          <w:rFonts w:ascii="Times New Roman"/>
          <w:b w:val="false"/>
          <w:i w:val="false"/>
          <w:color w:val="000000"/>
          <w:sz w:val="28"/>
        </w:rPr>
        <w:t>
      21. Судно не пересекает узкий проход или фарватер, если такое пересечение затруднит движение судна, которое может безопасно следовать только в пределах такого прохода или фарватера. В случае наличия сомнений касательно намерений судна, пересекающего проход или фарватер, второе судно использует звуковой сигнал в соответствии с пунктом 94 настоящих Правил.</w:t>
      </w:r>
    </w:p>
    <w:bookmarkEnd w:id="81"/>
    <w:bookmarkStart w:name="z93" w:id="82"/>
    <w:p>
      <w:pPr>
        <w:spacing w:after="0"/>
        <w:ind w:left="0"/>
        <w:jc w:val="both"/>
      </w:pPr>
      <w:r>
        <w:rPr>
          <w:rFonts w:ascii="Times New Roman"/>
          <w:b w:val="false"/>
          <w:i w:val="false"/>
          <w:color w:val="000000"/>
          <w:sz w:val="28"/>
        </w:rPr>
        <w:t xml:space="preserve">
      22. При обгоне в узком проходе или на фарватере судну, намеревающемуся произвести обгон, необходимо подать звуковой сигнал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93 настоящих Правил.</w:t>
      </w:r>
    </w:p>
    <w:bookmarkEnd w:id="82"/>
    <w:bookmarkStart w:name="z94" w:id="83"/>
    <w:p>
      <w:pPr>
        <w:spacing w:after="0"/>
        <w:ind w:left="0"/>
        <w:jc w:val="both"/>
      </w:pPr>
      <w:r>
        <w:rPr>
          <w:rFonts w:ascii="Times New Roman"/>
          <w:b w:val="false"/>
          <w:i w:val="false"/>
          <w:color w:val="000000"/>
          <w:sz w:val="28"/>
        </w:rPr>
        <w:t xml:space="preserve">
      В случае согласия на обгон, обгоняемому судну в ответ необходимо подать звуковой сигнал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93 настоящих Правил и предпринять действия, позволяющие безопасный проход обгоняющего судна.</w:t>
      </w:r>
    </w:p>
    <w:bookmarkEnd w:id="83"/>
    <w:bookmarkStart w:name="z95" w:id="84"/>
    <w:p>
      <w:pPr>
        <w:spacing w:after="0"/>
        <w:ind w:left="0"/>
        <w:jc w:val="both"/>
      </w:pPr>
      <w:r>
        <w:rPr>
          <w:rFonts w:ascii="Times New Roman"/>
          <w:b w:val="false"/>
          <w:i w:val="false"/>
          <w:color w:val="000000"/>
          <w:sz w:val="28"/>
        </w:rPr>
        <w:t xml:space="preserve">
      В случае, если обгоняемое судно сомневается в отношении безопасности обгона, оно подает звуковые сигналы в соответствии с </w:t>
      </w:r>
      <w:r>
        <w:rPr>
          <w:rFonts w:ascii="Times New Roman"/>
          <w:b w:val="false"/>
          <w:i w:val="false"/>
          <w:color w:val="000000"/>
          <w:sz w:val="28"/>
        </w:rPr>
        <w:t>пунктом 94</w:t>
      </w:r>
      <w:r>
        <w:rPr>
          <w:rFonts w:ascii="Times New Roman"/>
          <w:b w:val="false"/>
          <w:i w:val="false"/>
          <w:color w:val="000000"/>
          <w:sz w:val="28"/>
        </w:rPr>
        <w:t xml:space="preserve"> настоящих Правил.</w:t>
      </w:r>
    </w:p>
    <w:bookmarkEnd w:id="84"/>
    <w:bookmarkStart w:name="z96" w:id="85"/>
    <w:p>
      <w:pPr>
        <w:spacing w:after="0"/>
        <w:ind w:left="0"/>
        <w:jc w:val="both"/>
      </w:pPr>
      <w:r>
        <w:rPr>
          <w:rFonts w:ascii="Times New Roman"/>
          <w:b w:val="false"/>
          <w:i w:val="false"/>
          <w:color w:val="000000"/>
          <w:sz w:val="28"/>
        </w:rPr>
        <w:t xml:space="preserve">
      23. Судну, приближающемуся к изгибу или к такому участку узкого прохода или фарватера, где другие суда могут быть не видны из-за наличия препятствий, необходимо подавать соответствующий звуковой сигнал в соответствии с </w:t>
      </w:r>
      <w:r>
        <w:rPr>
          <w:rFonts w:ascii="Times New Roman"/>
          <w:b w:val="false"/>
          <w:i w:val="false"/>
          <w:color w:val="000000"/>
          <w:sz w:val="28"/>
        </w:rPr>
        <w:t>пунктом 95</w:t>
      </w:r>
      <w:r>
        <w:rPr>
          <w:rFonts w:ascii="Times New Roman"/>
          <w:b w:val="false"/>
          <w:i w:val="false"/>
          <w:color w:val="000000"/>
          <w:sz w:val="28"/>
        </w:rPr>
        <w:t xml:space="preserve"> настоящих Правил.</w:t>
      </w:r>
    </w:p>
    <w:bookmarkEnd w:id="85"/>
    <w:bookmarkStart w:name="z97" w:id="86"/>
    <w:p>
      <w:pPr>
        <w:spacing w:after="0"/>
        <w:ind w:left="0"/>
        <w:jc w:val="both"/>
      </w:pPr>
      <w:r>
        <w:rPr>
          <w:rFonts w:ascii="Times New Roman"/>
          <w:b w:val="false"/>
          <w:i w:val="false"/>
          <w:color w:val="000000"/>
          <w:sz w:val="28"/>
        </w:rPr>
        <w:t>
      24. В узком проходе постановка судна на якорь запрещена.</w:t>
      </w:r>
    </w:p>
    <w:bookmarkEnd w:id="86"/>
    <w:bookmarkStart w:name="z98" w:id="87"/>
    <w:p>
      <w:pPr>
        <w:spacing w:after="0"/>
        <w:ind w:left="0"/>
        <w:jc w:val="left"/>
      </w:pPr>
      <w:r>
        <w:rPr>
          <w:rFonts w:ascii="Times New Roman"/>
          <w:b/>
          <w:i w:val="false"/>
          <w:color w:val="000000"/>
        </w:rPr>
        <w:t xml:space="preserve"> Параграф 2. Порядок движения и маневрирования судов, находящихся на виду друг у друга</w:t>
      </w:r>
    </w:p>
    <w:bookmarkEnd w:id="87"/>
    <w:bookmarkStart w:name="z99" w:id="88"/>
    <w:p>
      <w:pPr>
        <w:spacing w:after="0"/>
        <w:ind w:left="0"/>
        <w:jc w:val="both"/>
      </w:pPr>
      <w:r>
        <w:rPr>
          <w:rFonts w:ascii="Times New Roman"/>
          <w:b w:val="false"/>
          <w:i w:val="false"/>
          <w:color w:val="000000"/>
          <w:sz w:val="28"/>
        </w:rPr>
        <w:t>
      25. В случае возникновения опасности столкновения при сближении двух парусных судов, одно из них уступает дорогу другому следующим образом:</w:t>
      </w:r>
    </w:p>
    <w:bookmarkEnd w:id="88"/>
    <w:bookmarkStart w:name="z100" w:id="89"/>
    <w:p>
      <w:pPr>
        <w:spacing w:after="0"/>
        <w:ind w:left="0"/>
        <w:jc w:val="both"/>
      </w:pPr>
      <w:r>
        <w:rPr>
          <w:rFonts w:ascii="Times New Roman"/>
          <w:b w:val="false"/>
          <w:i w:val="false"/>
          <w:color w:val="000000"/>
          <w:sz w:val="28"/>
        </w:rPr>
        <w:t>
      1) когда суда идут разными галсами, то судно, идущее левым галсом, уступает дорогу другому судну;</w:t>
      </w:r>
    </w:p>
    <w:bookmarkEnd w:id="89"/>
    <w:bookmarkStart w:name="z101" w:id="90"/>
    <w:p>
      <w:pPr>
        <w:spacing w:after="0"/>
        <w:ind w:left="0"/>
        <w:jc w:val="both"/>
      </w:pPr>
      <w:r>
        <w:rPr>
          <w:rFonts w:ascii="Times New Roman"/>
          <w:b w:val="false"/>
          <w:i w:val="false"/>
          <w:color w:val="000000"/>
          <w:sz w:val="28"/>
        </w:rPr>
        <w:t>
      2) когда оба судна идут одним и тем же галсом, то судно, находящееся на ветре, уступает дорогу судну, находящемуся под ветром;</w:t>
      </w:r>
    </w:p>
    <w:bookmarkEnd w:id="90"/>
    <w:bookmarkStart w:name="z102" w:id="91"/>
    <w:p>
      <w:pPr>
        <w:spacing w:after="0"/>
        <w:ind w:left="0"/>
        <w:jc w:val="both"/>
      </w:pPr>
      <w:r>
        <w:rPr>
          <w:rFonts w:ascii="Times New Roman"/>
          <w:b w:val="false"/>
          <w:i w:val="false"/>
          <w:color w:val="000000"/>
          <w:sz w:val="28"/>
        </w:rPr>
        <w:t>
      3) если судно, идущее левым галсом, видит другое судно с наветренной стороны и не может точно определить, левым или правым галсом идет это другое судно, оно уступает ему дорогу.</w:t>
      </w:r>
    </w:p>
    <w:bookmarkEnd w:id="91"/>
    <w:bookmarkStart w:name="z103" w:id="92"/>
    <w:p>
      <w:pPr>
        <w:spacing w:after="0"/>
        <w:ind w:left="0"/>
        <w:jc w:val="both"/>
      </w:pPr>
      <w:r>
        <w:rPr>
          <w:rFonts w:ascii="Times New Roman"/>
          <w:b w:val="false"/>
          <w:i w:val="false"/>
          <w:color w:val="000000"/>
          <w:sz w:val="28"/>
        </w:rPr>
        <w:t>
      26. Каждому судну, обгоняющему другое, необходимо держаться в стороне от пути обгоняемого судна до тех пор, пока последнее не будет окончательно пройдено и оставлено позади.</w:t>
      </w:r>
    </w:p>
    <w:bookmarkEnd w:id="92"/>
    <w:bookmarkStart w:name="z104" w:id="93"/>
    <w:p>
      <w:pPr>
        <w:spacing w:after="0"/>
        <w:ind w:left="0"/>
        <w:jc w:val="both"/>
      </w:pPr>
      <w:r>
        <w:rPr>
          <w:rFonts w:ascii="Times New Roman"/>
          <w:b w:val="false"/>
          <w:i w:val="false"/>
          <w:color w:val="000000"/>
          <w:sz w:val="28"/>
        </w:rPr>
        <w:t>
      27. В случае возникновения опасности столкновения при сближении на противоположных курсах двух судов с механическими двигателями, каждому судну необходимо изменить свой курс вправо, чтобы другое судно прошло у него по левому борту.</w:t>
      </w:r>
    </w:p>
    <w:bookmarkEnd w:id="93"/>
    <w:bookmarkStart w:name="z105" w:id="94"/>
    <w:p>
      <w:pPr>
        <w:spacing w:after="0"/>
        <w:ind w:left="0"/>
        <w:jc w:val="both"/>
      </w:pPr>
      <w:r>
        <w:rPr>
          <w:rFonts w:ascii="Times New Roman"/>
          <w:b w:val="false"/>
          <w:i w:val="false"/>
          <w:color w:val="000000"/>
          <w:sz w:val="28"/>
        </w:rPr>
        <w:t>
      28. В случае возникновения опасности столкновения, когда два судна с механическими двигателями идут пересекающимися курсами, судну, по правой стороне которого проходит другое судно, необходимо уступить ему дорогу и избегать пересечения курса другого судна у него по носу.</w:t>
      </w:r>
    </w:p>
    <w:bookmarkEnd w:id="94"/>
    <w:bookmarkStart w:name="z106" w:id="95"/>
    <w:p>
      <w:pPr>
        <w:spacing w:after="0"/>
        <w:ind w:left="0"/>
        <w:jc w:val="both"/>
      </w:pPr>
      <w:r>
        <w:rPr>
          <w:rFonts w:ascii="Times New Roman"/>
          <w:b w:val="false"/>
          <w:i w:val="false"/>
          <w:color w:val="000000"/>
          <w:sz w:val="28"/>
        </w:rPr>
        <w:t>
      29. Когда одно из двух судов уступает дорогу другому, последнему необходимо сохранить курс и скорость.</w:t>
      </w:r>
    </w:p>
    <w:bookmarkEnd w:id="95"/>
    <w:bookmarkStart w:name="z107" w:id="96"/>
    <w:p>
      <w:pPr>
        <w:spacing w:after="0"/>
        <w:ind w:left="0"/>
        <w:jc w:val="both"/>
      </w:pPr>
      <w:r>
        <w:rPr>
          <w:rFonts w:ascii="Times New Roman"/>
          <w:b w:val="false"/>
          <w:i w:val="false"/>
          <w:color w:val="000000"/>
          <w:sz w:val="28"/>
        </w:rPr>
        <w:t xml:space="preserve">
      30. Судно с механическим двигателем, которое в ситуации пересечения курсов принимает меры в соответствии с </w:t>
      </w:r>
      <w:r>
        <w:rPr>
          <w:rFonts w:ascii="Times New Roman"/>
          <w:b w:val="false"/>
          <w:i w:val="false"/>
          <w:color w:val="000000"/>
          <w:sz w:val="28"/>
        </w:rPr>
        <w:t>пунктом 29</w:t>
      </w:r>
      <w:r>
        <w:rPr>
          <w:rFonts w:ascii="Times New Roman"/>
          <w:b w:val="false"/>
          <w:i w:val="false"/>
          <w:color w:val="000000"/>
          <w:sz w:val="28"/>
        </w:rPr>
        <w:t xml:space="preserve"> настоящих Правил, не изменяет курс влево, если другое судно находится слева от него.</w:t>
      </w:r>
    </w:p>
    <w:bookmarkEnd w:id="96"/>
    <w:bookmarkStart w:name="z108" w:id="97"/>
    <w:p>
      <w:pPr>
        <w:spacing w:after="0"/>
        <w:ind w:left="0"/>
        <w:jc w:val="both"/>
      </w:pPr>
      <w:r>
        <w:rPr>
          <w:rFonts w:ascii="Times New Roman"/>
          <w:b w:val="false"/>
          <w:i w:val="false"/>
          <w:color w:val="000000"/>
          <w:sz w:val="28"/>
        </w:rPr>
        <w:t>
      Данный пункт настоящих Правил не освобождает судно, которое должно уступить дорогу, от выполнения этого действия.</w:t>
      </w:r>
    </w:p>
    <w:bookmarkEnd w:id="97"/>
    <w:bookmarkStart w:name="z109" w:id="98"/>
    <w:p>
      <w:pPr>
        <w:spacing w:after="0"/>
        <w:ind w:left="0"/>
        <w:jc w:val="both"/>
      </w:pPr>
      <w:r>
        <w:rPr>
          <w:rFonts w:ascii="Times New Roman"/>
          <w:b w:val="false"/>
          <w:i w:val="false"/>
          <w:color w:val="000000"/>
          <w:sz w:val="28"/>
        </w:rPr>
        <w:t xml:space="preserve">
      31. За исключением случаев, предусмотренных пунктами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26 настоящих Правил:</w:t>
      </w:r>
    </w:p>
    <w:bookmarkEnd w:id="98"/>
    <w:bookmarkStart w:name="z110" w:id="99"/>
    <w:p>
      <w:pPr>
        <w:spacing w:after="0"/>
        <w:ind w:left="0"/>
        <w:jc w:val="both"/>
      </w:pPr>
      <w:r>
        <w:rPr>
          <w:rFonts w:ascii="Times New Roman"/>
          <w:b w:val="false"/>
          <w:i w:val="false"/>
          <w:color w:val="000000"/>
          <w:sz w:val="28"/>
        </w:rPr>
        <w:t>
      1) судно с механическим двигателем на ходу уступает дорогу:</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судну, лишенному возможности управляться;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судну, ограниченному в возможности маневрировать;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судну, занятому ловом рыбы;</w:t>
      </w:r>
    </w:p>
    <w:bookmarkStart w:name="z114" w:id="100"/>
    <w:p>
      <w:pPr>
        <w:spacing w:after="0"/>
        <w:ind w:left="0"/>
        <w:jc w:val="both"/>
      </w:pPr>
      <w:r>
        <w:rPr>
          <w:rFonts w:ascii="Times New Roman"/>
          <w:b w:val="false"/>
          <w:i w:val="false"/>
          <w:color w:val="000000"/>
          <w:sz w:val="28"/>
        </w:rPr>
        <w:t>
      парусному судну;</w:t>
      </w:r>
    </w:p>
    <w:bookmarkEnd w:id="100"/>
    <w:bookmarkStart w:name="z115" w:id="101"/>
    <w:p>
      <w:pPr>
        <w:spacing w:after="0"/>
        <w:ind w:left="0"/>
        <w:jc w:val="both"/>
      </w:pPr>
      <w:r>
        <w:rPr>
          <w:rFonts w:ascii="Times New Roman"/>
          <w:b w:val="false"/>
          <w:i w:val="false"/>
          <w:color w:val="000000"/>
          <w:sz w:val="28"/>
        </w:rPr>
        <w:t>
      2) парусное судно на ходу уступает дорогу:</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судну, лишенному возможности управляться;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судну, ограниченному в возможности маневрировать;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судну, занятому ловом рыбы;</w:t>
      </w:r>
    </w:p>
    <w:bookmarkStart w:name="z119" w:id="102"/>
    <w:p>
      <w:pPr>
        <w:spacing w:after="0"/>
        <w:ind w:left="0"/>
        <w:jc w:val="both"/>
      </w:pPr>
      <w:r>
        <w:rPr>
          <w:rFonts w:ascii="Times New Roman"/>
          <w:b w:val="false"/>
          <w:i w:val="false"/>
          <w:color w:val="000000"/>
          <w:sz w:val="28"/>
        </w:rPr>
        <w:t>
      3) судно, занятое ловом рыбы, на ходу уступает дорогу:</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судну, лишенному возможности управляться;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судну, ограниченному в возможности маневрировать;</w:t>
      </w:r>
    </w:p>
    <w:bookmarkStart w:name="z122" w:id="103"/>
    <w:p>
      <w:pPr>
        <w:spacing w:after="0"/>
        <w:ind w:left="0"/>
        <w:jc w:val="both"/>
      </w:pPr>
      <w:r>
        <w:rPr>
          <w:rFonts w:ascii="Times New Roman"/>
          <w:b w:val="false"/>
          <w:i w:val="false"/>
          <w:color w:val="000000"/>
          <w:sz w:val="28"/>
        </w:rPr>
        <w:t>
      4) любому судну, за исключением судна, лишенного возможности управляться, или судна, ограниченного в возможности маневрировать, запрещено затруднять безопасный проход судна, стесненного своей осадкой и выставляющего сигналы в соответствии с пунктом 78 настоящих Правил;</w:t>
      </w:r>
    </w:p>
    <w:bookmarkEnd w:id="103"/>
    <w:bookmarkStart w:name="z123" w:id="104"/>
    <w:p>
      <w:pPr>
        <w:spacing w:after="0"/>
        <w:ind w:left="0"/>
        <w:jc w:val="both"/>
      </w:pPr>
      <w:r>
        <w:rPr>
          <w:rFonts w:ascii="Times New Roman"/>
          <w:b w:val="false"/>
          <w:i w:val="false"/>
          <w:color w:val="000000"/>
          <w:sz w:val="28"/>
        </w:rPr>
        <w:t>
      5) гидросамолету на воде необходимо держаться в стороне от всех судов и не затруднять их движение;</w:t>
      </w:r>
    </w:p>
    <w:bookmarkEnd w:id="104"/>
    <w:bookmarkStart w:name="z124" w:id="105"/>
    <w:p>
      <w:pPr>
        <w:spacing w:after="0"/>
        <w:ind w:left="0"/>
        <w:jc w:val="both"/>
      </w:pPr>
      <w:r>
        <w:rPr>
          <w:rFonts w:ascii="Times New Roman"/>
          <w:b w:val="false"/>
          <w:i w:val="false"/>
          <w:color w:val="000000"/>
          <w:sz w:val="28"/>
        </w:rPr>
        <w:t>
      6) экраноплану при взлете, посадке и в полете вблизи поверхности необходимо держаться в стороне от всех других судов и не затруднять их движение. Экраноплану, находящемуся на поверхности воды, необходимо действовать в соответствии с порядком, установленным настоящими Правилами для судов с механическим двигателем.</w:t>
      </w:r>
    </w:p>
    <w:bookmarkEnd w:id="105"/>
    <w:bookmarkStart w:name="z125" w:id="106"/>
    <w:p>
      <w:pPr>
        <w:spacing w:after="0"/>
        <w:ind w:left="0"/>
        <w:jc w:val="left"/>
      </w:pPr>
      <w:r>
        <w:rPr>
          <w:rFonts w:ascii="Times New Roman"/>
          <w:b/>
          <w:i w:val="false"/>
          <w:color w:val="000000"/>
        </w:rPr>
        <w:t xml:space="preserve"> Параграф 3. Порядок движения и маневрирования судов при ограниченной видимости</w:t>
      </w:r>
    </w:p>
    <w:bookmarkEnd w:id="106"/>
    <w:bookmarkStart w:name="z126" w:id="107"/>
    <w:p>
      <w:pPr>
        <w:spacing w:after="0"/>
        <w:ind w:left="0"/>
        <w:jc w:val="both"/>
      </w:pPr>
      <w:r>
        <w:rPr>
          <w:rFonts w:ascii="Times New Roman"/>
          <w:b w:val="false"/>
          <w:i w:val="false"/>
          <w:color w:val="000000"/>
          <w:sz w:val="28"/>
        </w:rPr>
        <w:t>
      32. Каждому судну необходимо следовать с безопасной скоростью, установленной с учетом условий ограниченной видимости.</w:t>
      </w:r>
    </w:p>
    <w:bookmarkEnd w:id="107"/>
    <w:bookmarkStart w:name="z127" w:id="108"/>
    <w:p>
      <w:pPr>
        <w:spacing w:after="0"/>
        <w:ind w:left="0"/>
        <w:jc w:val="both"/>
      </w:pPr>
      <w:r>
        <w:rPr>
          <w:rFonts w:ascii="Times New Roman"/>
          <w:b w:val="false"/>
          <w:i w:val="false"/>
          <w:color w:val="000000"/>
          <w:sz w:val="28"/>
        </w:rPr>
        <w:t>
      33. Судну с механическим двигателем необходимо держать свои машины готовыми к немедленному маневру.</w:t>
      </w:r>
    </w:p>
    <w:bookmarkEnd w:id="108"/>
    <w:bookmarkStart w:name="z128" w:id="109"/>
    <w:p>
      <w:pPr>
        <w:spacing w:after="0"/>
        <w:ind w:left="0"/>
        <w:jc w:val="both"/>
      </w:pPr>
      <w:r>
        <w:rPr>
          <w:rFonts w:ascii="Times New Roman"/>
          <w:b w:val="false"/>
          <w:i w:val="false"/>
          <w:color w:val="000000"/>
          <w:sz w:val="28"/>
        </w:rPr>
        <w:t>
      34. Судну, принимающему меры для расхождения с другим судном при возникновении опасности чрезмерного сближения и/или столкновения, необходимо избегать:</w:t>
      </w:r>
    </w:p>
    <w:bookmarkEnd w:id="109"/>
    <w:bookmarkStart w:name="z129" w:id="110"/>
    <w:p>
      <w:pPr>
        <w:spacing w:after="0"/>
        <w:ind w:left="0"/>
        <w:jc w:val="both"/>
      </w:pPr>
      <w:r>
        <w:rPr>
          <w:rFonts w:ascii="Times New Roman"/>
          <w:b w:val="false"/>
          <w:i w:val="false"/>
          <w:color w:val="000000"/>
          <w:sz w:val="28"/>
        </w:rPr>
        <w:t>
      1) изменения курса влево, если другое судно находится впереди траверза и не является обгоняемым;</w:t>
      </w:r>
    </w:p>
    <w:bookmarkEnd w:id="110"/>
    <w:bookmarkStart w:name="z130" w:id="111"/>
    <w:p>
      <w:pPr>
        <w:spacing w:after="0"/>
        <w:ind w:left="0"/>
        <w:jc w:val="both"/>
      </w:pPr>
      <w:r>
        <w:rPr>
          <w:rFonts w:ascii="Times New Roman"/>
          <w:b w:val="false"/>
          <w:i w:val="false"/>
          <w:color w:val="000000"/>
          <w:sz w:val="28"/>
        </w:rPr>
        <w:t>
      2) изменения курса в сторону судна, находящегося на траверзе или позади траверза.</w:t>
      </w:r>
    </w:p>
    <w:bookmarkEnd w:id="111"/>
    <w:bookmarkStart w:name="z131" w:id="112"/>
    <w:p>
      <w:pPr>
        <w:spacing w:after="0"/>
        <w:ind w:left="0"/>
        <w:jc w:val="both"/>
      </w:pPr>
      <w:r>
        <w:rPr>
          <w:rFonts w:ascii="Times New Roman"/>
          <w:b w:val="false"/>
          <w:i w:val="false"/>
          <w:color w:val="000000"/>
          <w:sz w:val="28"/>
        </w:rPr>
        <w:t>
      35. Судну, которое слышит впереди своего траверза предупреждающий сигнал о тумане другого судна или которое не может избежать чрезмерного сближения с другим судном, находящимся впереди его траверза, необходимо уменьшить ход до минимальной скорости, достаточной для удержания судна на курсе. В случае необходимости, судно останавливает движение.</w:t>
      </w:r>
    </w:p>
    <w:bookmarkEnd w:id="112"/>
    <w:bookmarkStart w:name="z132" w:id="113"/>
    <w:p>
      <w:pPr>
        <w:spacing w:after="0"/>
        <w:ind w:left="0"/>
        <w:jc w:val="left"/>
      </w:pPr>
      <w:r>
        <w:rPr>
          <w:rFonts w:ascii="Times New Roman"/>
          <w:b/>
          <w:i w:val="false"/>
          <w:color w:val="000000"/>
        </w:rPr>
        <w:t xml:space="preserve"> Параграф 4. Порядок выставления огней и знаков при плавании в территориальных водах Республики Казахстан</w:t>
      </w:r>
    </w:p>
    <w:bookmarkEnd w:id="113"/>
    <w:bookmarkStart w:name="z133" w:id="114"/>
    <w:p>
      <w:pPr>
        <w:spacing w:after="0"/>
        <w:ind w:left="0"/>
        <w:jc w:val="both"/>
      </w:pPr>
      <w:r>
        <w:rPr>
          <w:rFonts w:ascii="Times New Roman"/>
          <w:b w:val="false"/>
          <w:i w:val="false"/>
          <w:color w:val="000000"/>
          <w:sz w:val="28"/>
        </w:rPr>
        <w:t>
      36. При плавании в территориальных водах Республики Казахстан суда выставляют огни и знаки, соответствующие приложению I к МППСС.</w:t>
      </w:r>
    </w:p>
    <w:bookmarkEnd w:id="114"/>
    <w:bookmarkStart w:name="z134" w:id="115"/>
    <w:p>
      <w:pPr>
        <w:spacing w:after="0"/>
        <w:ind w:left="0"/>
        <w:jc w:val="both"/>
      </w:pPr>
      <w:r>
        <w:rPr>
          <w:rFonts w:ascii="Times New Roman"/>
          <w:b w:val="false"/>
          <w:i w:val="false"/>
          <w:color w:val="000000"/>
          <w:sz w:val="28"/>
        </w:rPr>
        <w:t>
      37. Суда выставляют огни от захода до восхода солнца и в течение указанного времени не выставляют другие огни, кроме:</w:t>
      </w:r>
    </w:p>
    <w:bookmarkEnd w:id="115"/>
    <w:bookmarkStart w:name="z135" w:id="116"/>
    <w:p>
      <w:pPr>
        <w:spacing w:after="0"/>
        <w:ind w:left="0"/>
        <w:jc w:val="both"/>
      </w:pPr>
      <w:r>
        <w:rPr>
          <w:rFonts w:ascii="Times New Roman"/>
          <w:b w:val="false"/>
          <w:i w:val="false"/>
          <w:color w:val="000000"/>
          <w:sz w:val="28"/>
        </w:rPr>
        <w:t>
      1) огней, которые не могут быть ошибочно приняты за огни, указанные в настоящих Правилах;</w:t>
      </w:r>
    </w:p>
    <w:bookmarkEnd w:id="116"/>
    <w:bookmarkStart w:name="z136" w:id="117"/>
    <w:p>
      <w:pPr>
        <w:spacing w:after="0"/>
        <w:ind w:left="0"/>
        <w:jc w:val="both"/>
      </w:pPr>
      <w:r>
        <w:rPr>
          <w:rFonts w:ascii="Times New Roman"/>
          <w:b w:val="false"/>
          <w:i w:val="false"/>
          <w:color w:val="000000"/>
          <w:sz w:val="28"/>
        </w:rPr>
        <w:t>
      2) огней, которые не ухудшают видимость и отличительные характеристики огней, указанных в настоящих Правилах;</w:t>
      </w:r>
    </w:p>
    <w:bookmarkEnd w:id="117"/>
    <w:bookmarkStart w:name="z137" w:id="118"/>
    <w:p>
      <w:pPr>
        <w:spacing w:after="0"/>
        <w:ind w:left="0"/>
        <w:jc w:val="both"/>
      </w:pPr>
      <w:r>
        <w:rPr>
          <w:rFonts w:ascii="Times New Roman"/>
          <w:b w:val="false"/>
          <w:i w:val="false"/>
          <w:color w:val="000000"/>
          <w:sz w:val="28"/>
        </w:rPr>
        <w:t>
      3) огней, которые не служат помехой для должного наблюдения.</w:t>
      </w:r>
    </w:p>
    <w:bookmarkEnd w:id="118"/>
    <w:bookmarkStart w:name="z138" w:id="119"/>
    <w:p>
      <w:pPr>
        <w:spacing w:after="0"/>
        <w:ind w:left="0"/>
        <w:jc w:val="both"/>
      </w:pPr>
      <w:r>
        <w:rPr>
          <w:rFonts w:ascii="Times New Roman"/>
          <w:b w:val="false"/>
          <w:i w:val="false"/>
          <w:color w:val="000000"/>
          <w:sz w:val="28"/>
        </w:rPr>
        <w:t>
      38. В условиях ограниченной видимости огни выставляются от восхода до захода солнца.</w:t>
      </w:r>
    </w:p>
    <w:bookmarkEnd w:id="119"/>
    <w:bookmarkStart w:name="z139" w:id="120"/>
    <w:p>
      <w:pPr>
        <w:spacing w:after="0"/>
        <w:ind w:left="0"/>
        <w:jc w:val="both"/>
      </w:pPr>
      <w:r>
        <w:rPr>
          <w:rFonts w:ascii="Times New Roman"/>
          <w:b w:val="false"/>
          <w:i w:val="false"/>
          <w:color w:val="000000"/>
          <w:sz w:val="28"/>
        </w:rPr>
        <w:t>
      39. Суда выставляют знаки в дневное время.</w:t>
      </w:r>
    </w:p>
    <w:bookmarkEnd w:id="120"/>
    <w:bookmarkStart w:name="z140" w:id="121"/>
    <w:p>
      <w:pPr>
        <w:spacing w:after="0"/>
        <w:ind w:left="0"/>
        <w:jc w:val="both"/>
      </w:pPr>
      <w:r>
        <w:rPr>
          <w:rFonts w:ascii="Times New Roman"/>
          <w:b w:val="false"/>
          <w:i w:val="false"/>
          <w:color w:val="000000"/>
          <w:sz w:val="28"/>
        </w:rPr>
        <w:t>
      40. Знаки и огни выставляются при любой погоде.</w:t>
      </w:r>
    </w:p>
    <w:bookmarkEnd w:id="121"/>
    <w:bookmarkStart w:name="z141" w:id="122"/>
    <w:p>
      <w:pPr>
        <w:spacing w:after="0"/>
        <w:ind w:left="0"/>
        <w:jc w:val="both"/>
      </w:pPr>
      <w:r>
        <w:rPr>
          <w:rFonts w:ascii="Times New Roman"/>
          <w:b w:val="false"/>
          <w:i w:val="false"/>
          <w:color w:val="000000"/>
          <w:sz w:val="28"/>
        </w:rPr>
        <w:t>
      41. Огни выставляются с интенсивностью, указанной в разделе 8 приложения I к МППСС, и должны быть видимы на следующих минимальных расстояниях:</w:t>
      </w:r>
    </w:p>
    <w:bookmarkEnd w:id="122"/>
    <w:bookmarkStart w:name="z142" w:id="123"/>
    <w:p>
      <w:pPr>
        <w:spacing w:after="0"/>
        <w:ind w:left="0"/>
        <w:jc w:val="both"/>
      </w:pPr>
      <w:r>
        <w:rPr>
          <w:rFonts w:ascii="Times New Roman"/>
          <w:b w:val="false"/>
          <w:i w:val="false"/>
          <w:color w:val="000000"/>
          <w:sz w:val="28"/>
        </w:rPr>
        <w:t>
      1) на судах длиной 50 метров или более:</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топовый огонь - 6 миль;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бортовой огонь - 3 мили;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кормовой огонь - 3 мили;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буксировочный огонь - 3 мили;</w:t>
      </w:r>
    </w:p>
    <w:bookmarkStart w:name="z147" w:id="124"/>
    <w:p>
      <w:pPr>
        <w:spacing w:after="0"/>
        <w:ind w:left="0"/>
        <w:jc w:val="both"/>
      </w:pPr>
      <w:r>
        <w:rPr>
          <w:rFonts w:ascii="Times New Roman"/>
          <w:b w:val="false"/>
          <w:i w:val="false"/>
          <w:color w:val="000000"/>
          <w:sz w:val="28"/>
        </w:rPr>
        <w:t>
      белый, красный, зеленый или желтый круговой огонь - 3 мили;</w:t>
      </w:r>
    </w:p>
    <w:bookmarkEnd w:id="124"/>
    <w:bookmarkStart w:name="z148" w:id="125"/>
    <w:p>
      <w:pPr>
        <w:spacing w:after="0"/>
        <w:ind w:left="0"/>
        <w:jc w:val="both"/>
      </w:pPr>
      <w:r>
        <w:rPr>
          <w:rFonts w:ascii="Times New Roman"/>
          <w:b w:val="false"/>
          <w:i w:val="false"/>
          <w:color w:val="000000"/>
          <w:sz w:val="28"/>
        </w:rPr>
        <w:t>
      2) на судах длиной 12 метров и более, но менее 50 метров:</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топовый огонь - 5 миль, при длине судна менее 20 метров - 3 мили;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бортовой огонь - 2 мили;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кормовой огонь - 2 мили;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буксировочный огонь - 2 мили;</w:t>
      </w:r>
    </w:p>
    <w:bookmarkStart w:name="z153" w:id="126"/>
    <w:p>
      <w:pPr>
        <w:spacing w:after="0"/>
        <w:ind w:left="0"/>
        <w:jc w:val="both"/>
      </w:pPr>
      <w:r>
        <w:rPr>
          <w:rFonts w:ascii="Times New Roman"/>
          <w:b w:val="false"/>
          <w:i w:val="false"/>
          <w:color w:val="000000"/>
          <w:sz w:val="28"/>
        </w:rPr>
        <w:t>
      белый, красный, зеленый или желтый круговой огонь - 2 мили;</w:t>
      </w:r>
    </w:p>
    <w:bookmarkEnd w:id="126"/>
    <w:bookmarkStart w:name="z154" w:id="127"/>
    <w:p>
      <w:pPr>
        <w:spacing w:after="0"/>
        <w:ind w:left="0"/>
        <w:jc w:val="both"/>
      </w:pPr>
      <w:r>
        <w:rPr>
          <w:rFonts w:ascii="Times New Roman"/>
          <w:b w:val="false"/>
          <w:i w:val="false"/>
          <w:color w:val="000000"/>
          <w:sz w:val="28"/>
        </w:rPr>
        <w:t>
      3) на судах длиной менее 12 метров:</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топовый огонь - 2 мили;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бортовой огонь - 1 миля;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кормовой огонь - 2 мили;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буксировочный огонь - 2 мили;</w:t>
      </w:r>
    </w:p>
    <w:bookmarkStart w:name="z159" w:id="128"/>
    <w:p>
      <w:pPr>
        <w:spacing w:after="0"/>
        <w:ind w:left="0"/>
        <w:jc w:val="both"/>
      </w:pPr>
      <w:r>
        <w:rPr>
          <w:rFonts w:ascii="Times New Roman"/>
          <w:b w:val="false"/>
          <w:i w:val="false"/>
          <w:color w:val="000000"/>
          <w:sz w:val="28"/>
        </w:rPr>
        <w:t>
      белый, красный, зеленый или желтый круговой огонь - 2 мили;</w:t>
      </w:r>
    </w:p>
    <w:bookmarkEnd w:id="128"/>
    <w:bookmarkStart w:name="z160" w:id="129"/>
    <w:p>
      <w:pPr>
        <w:spacing w:after="0"/>
        <w:ind w:left="0"/>
        <w:jc w:val="both"/>
      </w:pPr>
      <w:r>
        <w:rPr>
          <w:rFonts w:ascii="Times New Roman"/>
          <w:b w:val="false"/>
          <w:i w:val="false"/>
          <w:color w:val="000000"/>
          <w:sz w:val="28"/>
        </w:rPr>
        <w:t>
      4) на малозаметных полупогруженных буксируемых судах или объектах белый круговой огонь – 3 мили.</w:t>
      </w:r>
    </w:p>
    <w:bookmarkEnd w:id="129"/>
    <w:bookmarkStart w:name="z161" w:id="130"/>
    <w:p>
      <w:pPr>
        <w:spacing w:after="0"/>
        <w:ind w:left="0"/>
        <w:jc w:val="both"/>
      </w:pPr>
      <w:r>
        <w:rPr>
          <w:rFonts w:ascii="Times New Roman"/>
          <w:b w:val="false"/>
          <w:i w:val="false"/>
          <w:color w:val="000000"/>
          <w:sz w:val="28"/>
        </w:rPr>
        <w:t>
      42. Судну с механическим двигателем на ходу необходимо выставлять:</w:t>
      </w:r>
    </w:p>
    <w:bookmarkEnd w:id="130"/>
    <w:bookmarkStart w:name="z162" w:id="131"/>
    <w:p>
      <w:pPr>
        <w:spacing w:after="0"/>
        <w:ind w:left="0"/>
        <w:jc w:val="both"/>
      </w:pPr>
      <w:r>
        <w:rPr>
          <w:rFonts w:ascii="Times New Roman"/>
          <w:b w:val="false"/>
          <w:i w:val="false"/>
          <w:color w:val="000000"/>
          <w:sz w:val="28"/>
        </w:rPr>
        <w:t>
      1) топовый огонь впереди;</w:t>
      </w:r>
    </w:p>
    <w:bookmarkEnd w:id="131"/>
    <w:bookmarkStart w:name="z163" w:id="132"/>
    <w:p>
      <w:pPr>
        <w:spacing w:after="0"/>
        <w:ind w:left="0"/>
        <w:jc w:val="both"/>
      </w:pPr>
      <w:r>
        <w:rPr>
          <w:rFonts w:ascii="Times New Roman"/>
          <w:b w:val="false"/>
          <w:i w:val="false"/>
          <w:color w:val="000000"/>
          <w:sz w:val="28"/>
        </w:rPr>
        <w:t>
      2) второй топовый огонь позади и выше переднего топового огня, на судах длиной менее 50 метров допускается не выставлять такой огонь;</w:t>
      </w:r>
    </w:p>
    <w:bookmarkEnd w:id="132"/>
    <w:bookmarkStart w:name="z164" w:id="133"/>
    <w:p>
      <w:pPr>
        <w:spacing w:after="0"/>
        <w:ind w:left="0"/>
        <w:jc w:val="both"/>
      </w:pPr>
      <w:r>
        <w:rPr>
          <w:rFonts w:ascii="Times New Roman"/>
          <w:b w:val="false"/>
          <w:i w:val="false"/>
          <w:color w:val="000000"/>
          <w:sz w:val="28"/>
        </w:rPr>
        <w:t>
      3) бортовые огни;</w:t>
      </w:r>
    </w:p>
    <w:bookmarkEnd w:id="133"/>
    <w:bookmarkStart w:name="z165" w:id="134"/>
    <w:p>
      <w:pPr>
        <w:spacing w:after="0"/>
        <w:ind w:left="0"/>
        <w:jc w:val="both"/>
      </w:pPr>
      <w:r>
        <w:rPr>
          <w:rFonts w:ascii="Times New Roman"/>
          <w:b w:val="false"/>
          <w:i w:val="false"/>
          <w:color w:val="000000"/>
          <w:sz w:val="28"/>
        </w:rPr>
        <w:t>
      4) кормовой огонь.</w:t>
      </w:r>
    </w:p>
    <w:bookmarkEnd w:id="134"/>
    <w:bookmarkStart w:name="z166" w:id="135"/>
    <w:p>
      <w:pPr>
        <w:spacing w:after="0"/>
        <w:ind w:left="0"/>
        <w:jc w:val="both"/>
      </w:pPr>
      <w:r>
        <w:rPr>
          <w:rFonts w:ascii="Times New Roman"/>
          <w:b w:val="false"/>
          <w:i w:val="false"/>
          <w:color w:val="000000"/>
          <w:sz w:val="28"/>
        </w:rPr>
        <w:t xml:space="preserve">
      43. Судну на воздушной подушке, находящемуся в неводоизмещающем состоянии, в дополнение к огням, указанным в </w:t>
      </w:r>
      <w:r>
        <w:rPr>
          <w:rFonts w:ascii="Times New Roman"/>
          <w:b w:val="false"/>
          <w:i w:val="false"/>
          <w:color w:val="000000"/>
          <w:sz w:val="28"/>
        </w:rPr>
        <w:t>пункте 42</w:t>
      </w:r>
      <w:r>
        <w:rPr>
          <w:rFonts w:ascii="Times New Roman"/>
          <w:b w:val="false"/>
          <w:i w:val="false"/>
          <w:color w:val="000000"/>
          <w:sz w:val="28"/>
        </w:rPr>
        <w:t xml:space="preserve"> настоящих Правил, необходимо выставлять круговой проблесковый желтый огонь.</w:t>
      </w:r>
    </w:p>
    <w:bookmarkEnd w:id="135"/>
    <w:bookmarkStart w:name="z167" w:id="136"/>
    <w:p>
      <w:pPr>
        <w:spacing w:after="0"/>
        <w:ind w:left="0"/>
        <w:jc w:val="both"/>
      </w:pPr>
      <w:r>
        <w:rPr>
          <w:rFonts w:ascii="Times New Roman"/>
          <w:b w:val="false"/>
          <w:i w:val="false"/>
          <w:color w:val="000000"/>
          <w:sz w:val="28"/>
        </w:rPr>
        <w:t xml:space="preserve">
      44. Экраноплану при взлете, посадке и в полете вблизи поверхности воды необходимо, в дополнение к огням, указанным в </w:t>
      </w:r>
      <w:r>
        <w:rPr>
          <w:rFonts w:ascii="Times New Roman"/>
          <w:b w:val="false"/>
          <w:i w:val="false"/>
          <w:color w:val="000000"/>
          <w:sz w:val="28"/>
        </w:rPr>
        <w:t>пункте 42</w:t>
      </w:r>
      <w:r>
        <w:rPr>
          <w:rFonts w:ascii="Times New Roman"/>
          <w:b w:val="false"/>
          <w:i w:val="false"/>
          <w:color w:val="000000"/>
          <w:sz w:val="28"/>
        </w:rPr>
        <w:t xml:space="preserve"> настоящих Правил, выставлять круговой красный проблесковый огонь большой силы света.</w:t>
      </w:r>
    </w:p>
    <w:bookmarkEnd w:id="136"/>
    <w:bookmarkStart w:name="z168" w:id="137"/>
    <w:p>
      <w:pPr>
        <w:spacing w:after="0"/>
        <w:ind w:left="0"/>
        <w:jc w:val="both"/>
      </w:pPr>
      <w:r>
        <w:rPr>
          <w:rFonts w:ascii="Times New Roman"/>
          <w:b w:val="false"/>
          <w:i w:val="false"/>
          <w:color w:val="000000"/>
          <w:sz w:val="28"/>
        </w:rPr>
        <w:t xml:space="preserve">
      45. На судне с механическим двигателем длиной менее 12 метров допускается вместо огней, указанных в </w:t>
      </w:r>
      <w:r>
        <w:rPr>
          <w:rFonts w:ascii="Times New Roman"/>
          <w:b w:val="false"/>
          <w:i w:val="false"/>
          <w:color w:val="000000"/>
          <w:sz w:val="28"/>
        </w:rPr>
        <w:t>пункте 42</w:t>
      </w:r>
      <w:r>
        <w:rPr>
          <w:rFonts w:ascii="Times New Roman"/>
          <w:b w:val="false"/>
          <w:i w:val="false"/>
          <w:color w:val="000000"/>
          <w:sz w:val="28"/>
        </w:rPr>
        <w:t xml:space="preserve"> настоящих Правил, выставлять белый круговой огонь и бортовые огни.</w:t>
      </w:r>
    </w:p>
    <w:bookmarkEnd w:id="137"/>
    <w:bookmarkStart w:name="z169" w:id="138"/>
    <w:p>
      <w:pPr>
        <w:spacing w:after="0"/>
        <w:ind w:left="0"/>
        <w:jc w:val="both"/>
      </w:pPr>
      <w:r>
        <w:rPr>
          <w:rFonts w:ascii="Times New Roman"/>
          <w:b w:val="false"/>
          <w:i w:val="false"/>
          <w:color w:val="000000"/>
          <w:sz w:val="28"/>
        </w:rPr>
        <w:t xml:space="preserve">
      46. На судне с механическим двигателем длиной менее 7 метров, имеющим максимальную скорость не более 7 узлов, допускается вместо огней, указанных в </w:t>
      </w:r>
      <w:r>
        <w:rPr>
          <w:rFonts w:ascii="Times New Roman"/>
          <w:b w:val="false"/>
          <w:i w:val="false"/>
          <w:color w:val="000000"/>
          <w:sz w:val="28"/>
        </w:rPr>
        <w:t>пункте 42</w:t>
      </w:r>
      <w:r>
        <w:rPr>
          <w:rFonts w:ascii="Times New Roman"/>
          <w:b w:val="false"/>
          <w:i w:val="false"/>
          <w:color w:val="000000"/>
          <w:sz w:val="28"/>
        </w:rPr>
        <w:t xml:space="preserve"> настоящих Правил, выставлять белый круговой огонь и бортовые огни.</w:t>
      </w:r>
    </w:p>
    <w:bookmarkEnd w:id="138"/>
    <w:bookmarkStart w:name="z170" w:id="139"/>
    <w:p>
      <w:pPr>
        <w:spacing w:after="0"/>
        <w:ind w:left="0"/>
        <w:jc w:val="both"/>
      </w:pPr>
      <w:r>
        <w:rPr>
          <w:rFonts w:ascii="Times New Roman"/>
          <w:b w:val="false"/>
          <w:i w:val="false"/>
          <w:color w:val="000000"/>
          <w:sz w:val="28"/>
        </w:rPr>
        <w:t>
      47. На судне с механическим двигателем длиной менее 12 метров допускается смещение топового огня или белого кругового огня относительно диаметральной плоскости судна в случае, если его установка в диаметральной плоскости невозможна. Бортовые огни необходимо скомбинировать в одном фонаре, установленном в диаметральной плоскости судна или близко к диаметральной плоскости судна, в которой установлен топовый или белый круговой огонь.</w:t>
      </w:r>
    </w:p>
    <w:bookmarkEnd w:id="139"/>
    <w:bookmarkStart w:name="z171" w:id="140"/>
    <w:p>
      <w:pPr>
        <w:spacing w:after="0"/>
        <w:ind w:left="0"/>
        <w:jc w:val="both"/>
      </w:pPr>
      <w:r>
        <w:rPr>
          <w:rFonts w:ascii="Times New Roman"/>
          <w:b w:val="false"/>
          <w:i w:val="false"/>
          <w:color w:val="000000"/>
          <w:sz w:val="28"/>
        </w:rPr>
        <w:t>
      48. На судне длиной менее 20 метров бортовые огни разрешается комбинировать в одном фонаре, выставляемом в диаметральной плоскости судна.</w:t>
      </w:r>
    </w:p>
    <w:bookmarkEnd w:id="140"/>
    <w:bookmarkStart w:name="z172" w:id="141"/>
    <w:p>
      <w:pPr>
        <w:spacing w:after="0"/>
        <w:ind w:left="0"/>
        <w:jc w:val="both"/>
      </w:pPr>
      <w:r>
        <w:rPr>
          <w:rFonts w:ascii="Times New Roman"/>
          <w:b w:val="false"/>
          <w:i w:val="false"/>
          <w:color w:val="000000"/>
          <w:sz w:val="28"/>
        </w:rPr>
        <w:t>
      49. Судну с механическим двигателем, осуществляющему буксировку, необходимо выставлять:</w:t>
      </w:r>
    </w:p>
    <w:bookmarkEnd w:id="141"/>
    <w:bookmarkStart w:name="z173" w:id="142"/>
    <w:p>
      <w:pPr>
        <w:spacing w:after="0"/>
        <w:ind w:left="0"/>
        <w:jc w:val="both"/>
      </w:pPr>
      <w:r>
        <w:rPr>
          <w:rFonts w:ascii="Times New Roman"/>
          <w:b w:val="false"/>
          <w:i w:val="false"/>
          <w:color w:val="000000"/>
          <w:sz w:val="28"/>
        </w:rPr>
        <w:t xml:space="preserve">
      1) вместо огня, указанного в </w:t>
      </w:r>
      <w:r>
        <w:rPr>
          <w:rFonts w:ascii="Times New Roman"/>
          <w:b w:val="false"/>
          <w:i w:val="false"/>
          <w:color w:val="000000"/>
          <w:sz w:val="28"/>
        </w:rPr>
        <w:t>подпункте 1)</w:t>
      </w:r>
      <w:r>
        <w:rPr>
          <w:rFonts w:ascii="Times New Roman"/>
          <w:b w:val="false"/>
          <w:i w:val="false"/>
          <w:color w:val="000000"/>
          <w:sz w:val="28"/>
        </w:rPr>
        <w:t xml:space="preserve"> пункта 42 настоящих Правил, два топовых огня впереди, расположенные по вертикальной линии. В случае, если длина буксирного судна, измеряемая от его кормы до кормы буксируемого судна, превышает 200 метров - три таких огня;</w:t>
      </w:r>
    </w:p>
    <w:bookmarkEnd w:id="142"/>
    <w:bookmarkStart w:name="z174" w:id="143"/>
    <w:p>
      <w:pPr>
        <w:spacing w:after="0"/>
        <w:ind w:left="0"/>
        <w:jc w:val="both"/>
      </w:pPr>
      <w:r>
        <w:rPr>
          <w:rFonts w:ascii="Times New Roman"/>
          <w:b w:val="false"/>
          <w:i w:val="false"/>
          <w:color w:val="000000"/>
          <w:sz w:val="28"/>
        </w:rPr>
        <w:t>
      2) бортовые огни;</w:t>
      </w:r>
    </w:p>
    <w:bookmarkEnd w:id="143"/>
    <w:bookmarkStart w:name="z175" w:id="144"/>
    <w:p>
      <w:pPr>
        <w:spacing w:after="0"/>
        <w:ind w:left="0"/>
        <w:jc w:val="both"/>
      </w:pPr>
      <w:r>
        <w:rPr>
          <w:rFonts w:ascii="Times New Roman"/>
          <w:b w:val="false"/>
          <w:i w:val="false"/>
          <w:color w:val="000000"/>
          <w:sz w:val="28"/>
        </w:rPr>
        <w:t>
      3) кормовой огонь;</w:t>
      </w:r>
    </w:p>
    <w:bookmarkEnd w:id="144"/>
    <w:bookmarkStart w:name="z176" w:id="145"/>
    <w:p>
      <w:pPr>
        <w:spacing w:after="0"/>
        <w:ind w:left="0"/>
        <w:jc w:val="both"/>
      </w:pPr>
      <w:r>
        <w:rPr>
          <w:rFonts w:ascii="Times New Roman"/>
          <w:b w:val="false"/>
          <w:i w:val="false"/>
          <w:color w:val="000000"/>
          <w:sz w:val="28"/>
        </w:rPr>
        <w:t>
      4) буксировочный огонь, расположенный по вертикальной линии над кормовым огнем;</w:t>
      </w:r>
    </w:p>
    <w:bookmarkEnd w:id="145"/>
    <w:bookmarkStart w:name="z177" w:id="146"/>
    <w:p>
      <w:pPr>
        <w:spacing w:after="0"/>
        <w:ind w:left="0"/>
        <w:jc w:val="both"/>
      </w:pPr>
      <w:r>
        <w:rPr>
          <w:rFonts w:ascii="Times New Roman"/>
          <w:b w:val="false"/>
          <w:i w:val="false"/>
          <w:color w:val="000000"/>
          <w:sz w:val="28"/>
        </w:rPr>
        <w:t>
      5) ромбовидный знак на наиболее видном месте, если длина буксирного судна превышает 200 метров.</w:t>
      </w:r>
    </w:p>
    <w:bookmarkEnd w:id="146"/>
    <w:bookmarkStart w:name="z178" w:id="147"/>
    <w:p>
      <w:pPr>
        <w:spacing w:after="0"/>
        <w:ind w:left="0"/>
        <w:jc w:val="both"/>
      </w:pPr>
      <w:r>
        <w:rPr>
          <w:rFonts w:ascii="Times New Roman"/>
          <w:b w:val="false"/>
          <w:i w:val="false"/>
          <w:color w:val="000000"/>
          <w:sz w:val="28"/>
        </w:rPr>
        <w:t xml:space="preserve">
      50. Толкающее судно и судно, толкаемое вперед, соединенные вместе в единый состав, рассматриваются как единое судно с механическим двигателем и выставляют огни, указанные в пунктах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настоящих Правил.</w:t>
      </w:r>
    </w:p>
    <w:bookmarkEnd w:id="147"/>
    <w:bookmarkStart w:name="z179" w:id="148"/>
    <w:p>
      <w:pPr>
        <w:spacing w:after="0"/>
        <w:ind w:left="0"/>
        <w:jc w:val="both"/>
      </w:pPr>
      <w:r>
        <w:rPr>
          <w:rFonts w:ascii="Times New Roman"/>
          <w:b w:val="false"/>
          <w:i w:val="false"/>
          <w:color w:val="000000"/>
          <w:sz w:val="28"/>
        </w:rPr>
        <w:t>
      51. Судну с механическим двигателем, толкающее вперед или буксирующее лагом другое судно, необходимо, если оно не является частью единого состава судов, выставлять:</w:t>
      </w:r>
    </w:p>
    <w:bookmarkEnd w:id="148"/>
    <w:bookmarkStart w:name="z180" w:id="149"/>
    <w:p>
      <w:pPr>
        <w:spacing w:after="0"/>
        <w:ind w:left="0"/>
        <w:jc w:val="both"/>
      </w:pPr>
      <w:r>
        <w:rPr>
          <w:rFonts w:ascii="Times New Roman"/>
          <w:b w:val="false"/>
          <w:i w:val="false"/>
          <w:color w:val="000000"/>
          <w:sz w:val="28"/>
        </w:rPr>
        <w:t xml:space="preserve">
      1) вместо огня, указанного в </w:t>
      </w:r>
      <w:r>
        <w:rPr>
          <w:rFonts w:ascii="Times New Roman"/>
          <w:b w:val="false"/>
          <w:i w:val="false"/>
          <w:color w:val="000000"/>
          <w:sz w:val="28"/>
        </w:rPr>
        <w:t>подпункте 1)</w:t>
      </w:r>
      <w:r>
        <w:rPr>
          <w:rFonts w:ascii="Times New Roman"/>
          <w:b w:val="false"/>
          <w:i w:val="false"/>
          <w:color w:val="000000"/>
          <w:sz w:val="28"/>
        </w:rPr>
        <w:t xml:space="preserve"> пункта 42 настоящих Правил, два топовых огня впереди, расположенные по вертикальной линии;</w:t>
      </w:r>
    </w:p>
    <w:bookmarkEnd w:id="149"/>
    <w:bookmarkStart w:name="z181" w:id="150"/>
    <w:p>
      <w:pPr>
        <w:spacing w:after="0"/>
        <w:ind w:left="0"/>
        <w:jc w:val="both"/>
      </w:pPr>
      <w:r>
        <w:rPr>
          <w:rFonts w:ascii="Times New Roman"/>
          <w:b w:val="false"/>
          <w:i w:val="false"/>
          <w:color w:val="000000"/>
          <w:sz w:val="28"/>
        </w:rPr>
        <w:t>
      2) бортовые огни;</w:t>
      </w:r>
    </w:p>
    <w:bookmarkEnd w:id="150"/>
    <w:bookmarkStart w:name="z182" w:id="151"/>
    <w:p>
      <w:pPr>
        <w:spacing w:after="0"/>
        <w:ind w:left="0"/>
        <w:jc w:val="both"/>
      </w:pPr>
      <w:r>
        <w:rPr>
          <w:rFonts w:ascii="Times New Roman"/>
          <w:b w:val="false"/>
          <w:i w:val="false"/>
          <w:color w:val="000000"/>
          <w:sz w:val="28"/>
        </w:rPr>
        <w:t>
      3) кормовой огонь.</w:t>
      </w:r>
    </w:p>
    <w:bookmarkEnd w:id="151"/>
    <w:bookmarkStart w:name="z183" w:id="152"/>
    <w:p>
      <w:pPr>
        <w:spacing w:after="0"/>
        <w:ind w:left="0"/>
        <w:jc w:val="both"/>
      </w:pPr>
      <w:r>
        <w:rPr>
          <w:rFonts w:ascii="Times New Roman"/>
          <w:b w:val="false"/>
          <w:i w:val="false"/>
          <w:color w:val="000000"/>
          <w:sz w:val="28"/>
        </w:rPr>
        <w:t xml:space="preserve">
      52. Судну с механическим двигателем, к которому применяются пункты </w:t>
      </w:r>
      <w:r>
        <w:rPr>
          <w:rFonts w:ascii="Times New Roman"/>
          <w:b w:val="false"/>
          <w:i w:val="false"/>
          <w:color w:val="000000"/>
          <w:sz w:val="28"/>
        </w:rPr>
        <w:t>49</w:t>
      </w:r>
      <w:r>
        <w:rPr>
          <w:rFonts w:ascii="Times New Roman"/>
          <w:b w:val="false"/>
          <w:i w:val="false"/>
          <w:color w:val="000000"/>
          <w:sz w:val="28"/>
        </w:rPr>
        <w:t xml:space="preserve"> и </w:t>
      </w:r>
      <w:r>
        <w:rPr>
          <w:rFonts w:ascii="Times New Roman"/>
          <w:b w:val="false"/>
          <w:i w:val="false"/>
          <w:color w:val="000000"/>
          <w:sz w:val="28"/>
        </w:rPr>
        <w:t>51</w:t>
      </w:r>
      <w:r>
        <w:rPr>
          <w:rFonts w:ascii="Times New Roman"/>
          <w:b w:val="false"/>
          <w:i w:val="false"/>
          <w:color w:val="000000"/>
          <w:sz w:val="28"/>
        </w:rPr>
        <w:t xml:space="preserve"> настоящих Правил, необходимо также соблюдать положения </w:t>
      </w:r>
      <w:r>
        <w:rPr>
          <w:rFonts w:ascii="Times New Roman"/>
          <w:b w:val="false"/>
          <w:i w:val="false"/>
          <w:color w:val="000000"/>
          <w:sz w:val="28"/>
        </w:rPr>
        <w:t>подпункта 2)</w:t>
      </w:r>
      <w:r>
        <w:rPr>
          <w:rFonts w:ascii="Times New Roman"/>
          <w:b w:val="false"/>
          <w:i w:val="false"/>
          <w:color w:val="000000"/>
          <w:sz w:val="28"/>
        </w:rPr>
        <w:t xml:space="preserve"> пункта 42 настоящих Правил.</w:t>
      </w:r>
    </w:p>
    <w:bookmarkEnd w:id="152"/>
    <w:bookmarkStart w:name="z184" w:id="153"/>
    <w:p>
      <w:pPr>
        <w:spacing w:after="0"/>
        <w:ind w:left="0"/>
        <w:jc w:val="both"/>
      </w:pPr>
      <w:r>
        <w:rPr>
          <w:rFonts w:ascii="Times New Roman"/>
          <w:b w:val="false"/>
          <w:i w:val="false"/>
          <w:color w:val="000000"/>
          <w:sz w:val="28"/>
        </w:rPr>
        <w:t xml:space="preserve">
      53. Буксируемому судну или объекту, кроме огней и знаков, указанных в </w:t>
      </w:r>
      <w:r>
        <w:rPr>
          <w:rFonts w:ascii="Times New Roman"/>
          <w:b w:val="false"/>
          <w:i w:val="false"/>
          <w:color w:val="000000"/>
          <w:sz w:val="28"/>
        </w:rPr>
        <w:t>пункте 55</w:t>
      </w:r>
      <w:r>
        <w:rPr>
          <w:rFonts w:ascii="Times New Roman"/>
          <w:b w:val="false"/>
          <w:i w:val="false"/>
          <w:color w:val="000000"/>
          <w:sz w:val="28"/>
        </w:rPr>
        <w:t xml:space="preserve"> настоящих Правил, необходимо выставлять:</w:t>
      </w:r>
    </w:p>
    <w:bookmarkEnd w:id="153"/>
    <w:bookmarkStart w:name="z185" w:id="154"/>
    <w:p>
      <w:pPr>
        <w:spacing w:after="0"/>
        <w:ind w:left="0"/>
        <w:jc w:val="both"/>
      </w:pPr>
      <w:r>
        <w:rPr>
          <w:rFonts w:ascii="Times New Roman"/>
          <w:b w:val="false"/>
          <w:i w:val="false"/>
          <w:color w:val="000000"/>
          <w:sz w:val="28"/>
        </w:rPr>
        <w:t>
      1) бортовые огни;</w:t>
      </w:r>
    </w:p>
    <w:bookmarkEnd w:id="154"/>
    <w:bookmarkStart w:name="z186" w:id="155"/>
    <w:p>
      <w:pPr>
        <w:spacing w:after="0"/>
        <w:ind w:left="0"/>
        <w:jc w:val="both"/>
      </w:pPr>
      <w:r>
        <w:rPr>
          <w:rFonts w:ascii="Times New Roman"/>
          <w:b w:val="false"/>
          <w:i w:val="false"/>
          <w:color w:val="000000"/>
          <w:sz w:val="28"/>
        </w:rPr>
        <w:t>
      2) кормовой огонь;</w:t>
      </w:r>
    </w:p>
    <w:bookmarkEnd w:id="155"/>
    <w:bookmarkStart w:name="z187" w:id="156"/>
    <w:p>
      <w:pPr>
        <w:spacing w:after="0"/>
        <w:ind w:left="0"/>
        <w:jc w:val="both"/>
      </w:pPr>
      <w:r>
        <w:rPr>
          <w:rFonts w:ascii="Times New Roman"/>
          <w:b w:val="false"/>
          <w:i w:val="false"/>
          <w:color w:val="000000"/>
          <w:sz w:val="28"/>
        </w:rPr>
        <w:t>
      3) ромбовидный знак на наиболее видном месте, если длина буксирного судна превышает 200 метров.</w:t>
      </w:r>
    </w:p>
    <w:bookmarkEnd w:id="156"/>
    <w:bookmarkStart w:name="z188" w:id="157"/>
    <w:p>
      <w:pPr>
        <w:spacing w:after="0"/>
        <w:ind w:left="0"/>
        <w:jc w:val="both"/>
      </w:pPr>
      <w:r>
        <w:rPr>
          <w:rFonts w:ascii="Times New Roman"/>
          <w:b w:val="false"/>
          <w:i w:val="false"/>
          <w:color w:val="000000"/>
          <w:sz w:val="28"/>
        </w:rPr>
        <w:t>
      54. Любое количество буксируемых лагом или толкаемых судов в составе группы необходимо освещать как одно судно:</w:t>
      </w:r>
    </w:p>
    <w:bookmarkEnd w:id="157"/>
    <w:bookmarkStart w:name="z189" w:id="158"/>
    <w:p>
      <w:pPr>
        <w:spacing w:after="0"/>
        <w:ind w:left="0"/>
        <w:jc w:val="both"/>
      </w:pPr>
      <w:r>
        <w:rPr>
          <w:rFonts w:ascii="Times New Roman"/>
          <w:b w:val="false"/>
          <w:i w:val="false"/>
          <w:color w:val="000000"/>
          <w:sz w:val="28"/>
        </w:rPr>
        <w:t>
      1) судно, толкаемое вперед, если оно не является частью единого состава судов, выставляет в передней части бортовые огни;</w:t>
      </w:r>
    </w:p>
    <w:bookmarkEnd w:id="158"/>
    <w:bookmarkStart w:name="z190" w:id="159"/>
    <w:p>
      <w:pPr>
        <w:spacing w:after="0"/>
        <w:ind w:left="0"/>
        <w:jc w:val="both"/>
      </w:pPr>
      <w:r>
        <w:rPr>
          <w:rFonts w:ascii="Times New Roman"/>
          <w:b w:val="false"/>
          <w:i w:val="false"/>
          <w:color w:val="000000"/>
          <w:sz w:val="28"/>
        </w:rPr>
        <w:t>
      2) судно, буксируемое лагом, выставляет кормовой огонь и в передней части - бортовые огни.</w:t>
      </w:r>
    </w:p>
    <w:bookmarkEnd w:id="159"/>
    <w:bookmarkStart w:name="z191" w:id="160"/>
    <w:p>
      <w:pPr>
        <w:spacing w:after="0"/>
        <w:ind w:left="0"/>
        <w:jc w:val="both"/>
      </w:pPr>
      <w:r>
        <w:rPr>
          <w:rFonts w:ascii="Times New Roman"/>
          <w:b w:val="false"/>
          <w:i w:val="false"/>
          <w:color w:val="000000"/>
          <w:sz w:val="28"/>
        </w:rPr>
        <w:t>
      55. Малозаметным, полупогруженным в воду буксируемым судам или объектам, либо группе таких буксируемых судов или объектов необходимо выставлять:</w:t>
      </w:r>
    </w:p>
    <w:bookmarkEnd w:id="160"/>
    <w:bookmarkStart w:name="z192" w:id="161"/>
    <w:p>
      <w:pPr>
        <w:spacing w:after="0"/>
        <w:ind w:left="0"/>
        <w:jc w:val="both"/>
      </w:pPr>
      <w:r>
        <w:rPr>
          <w:rFonts w:ascii="Times New Roman"/>
          <w:b w:val="false"/>
          <w:i w:val="false"/>
          <w:color w:val="000000"/>
          <w:sz w:val="28"/>
        </w:rPr>
        <w:t>
      1) при их ширине менее 25 метров – один белый круговой огонь в передней части или вблизи нее и такой же огонь в кормовой части или вблизи нее, кроме судов типа "дракон", которые могут не выставлять огонь в передней части или вблизи нее;</w:t>
      </w:r>
    </w:p>
    <w:bookmarkEnd w:id="161"/>
    <w:bookmarkStart w:name="z193" w:id="162"/>
    <w:p>
      <w:pPr>
        <w:spacing w:after="0"/>
        <w:ind w:left="0"/>
        <w:jc w:val="both"/>
      </w:pPr>
      <w:r>
        <w:rPr>
          <w:rFonts w:ascii="Times New Roman"/>
          <w:b w:val="false"/>
          <w:i w:val="false"/>
          <w:color w:val="000000"/>
          <w:sz w:val="28"/>
        </w:rPr>
        <w:t>
      2) при их ширине 25 метров или более – два дополнительных белых круговых огня на боковых оконечностях или вблизи них;</w:t>
      </w:r>
    </w:p>
    <w:bookmarkEnd w:id="162"/>
    <w:bookmarkStart w:name="z194" w:id="163"/>
    <w:p>
      <w:pPr>
        <w:spacing w:after="0"/>
        <w:ind w:left="0"/>
        <w:jc w:val="both"/>
      </w:pPr>
      <w:r>
        <w:rPr>
          <w:rFonts w:ascii="Times New Roman"/>
          <w:b w:val="false"/>
          <w:i w:val="false"/>
          <w:color w:val="000000"/>
          <w:sz w:val="28"/>
        </w:rPr>
        <w:t>
      3) при их длине более 100 метров – дополнительные белые круговые огни между огнями, указанными в подпунктах 1) и 2) данного пункта, таким образом, чтобы расстояние между огнями не превышало 100 метров;</w:t>
      </w:r>
    </w:p>
    <w:bookmarkEnd w:id="163"/>
    <w:bookmarkStart w:name="z195" w:id="164"/>
    <w:p>
      <w:pPr>
        <w:spacing w:after="0"/>
        <w:ind w:left="0"/>
        <w:jc w:val="both"/>
      </w:pPr>
      <w:r>
        <w:rPr>
          <w:rFonts w:ascii="Times New Roman"/>
          <w:b w:val="false"/>
          <w:i w:val="false"/>
          <w:color w:val="000000"/>
          <w:sz w:val="28"/>
        </w:rPr>
        <w:t>
      4) ромбовидный знак на кормовой оконечности последнего буксируемого объекта либо вблизи нее и, если длина буксирного судна превышает 200 метров, – дополнительный ромбовидный знак, установленный на самом видном месте передней части судна.</w:t>
      </w:r>
    </w:p>
    <w:bookmarkEnd w:id="164"/>
    <w:bookmarkStart w:name="z196" w:id="165"/>
    <w:p>
      <w:pPr>
        <w:spacing w:after="0"/>
        <w:ind w:left="0"/>
        <w:jc w:val="both"/>
      </w:pPr>
      <w:r>
        <w:rPr>
          <w:rFonts w:ascii="Times New Roman"/>
          <w:b w:val="false"/>
          <w:i w:val="false"/>
          <w:color w:val="000000"/>
          <w:sz w:val="28"/>
        </w:rPr>
        <w:t xml:space="preserve">
      56. В случае, если буксируемое судно или объект не могут выставлять огни, указанные в пунктах </w:t>
      </w:r>
      <w:r>
        <w:rPr>
          <w:rFonts w:ascii="Times New Roman"/>
          <w:b w:val="false"/>
          <w:i w:val="false"/>
          <w:color w:val="000000"/>
          <w:sz w:val="28"/>
        </w:rPr>
        <w:t>53</w:t>
      </w:r>
      <w:r>
        <w:rPr>
          <w:rFonts w:ascii="Times New Roman"/>
          <w:b w:val="false"/>
          <w:i w:val="false"/>
          <w:color w:val="000000"/>
          <w:sz w:val="28"/>
        </w:rPr>
        <w:t xml:space="preserve"> и </w:t>
      </w:r>
      <w:r>
        <w:rPr>
          <w:rFonts w:ascii="Times New Roman"/>
          <w:b w:val="false"/>
          <w:i w:val="false"/>
          <w:color w:val="000000"/>
          <w:sz w:val="28"/>
        </w:rPr>
        <w:t>55</w:t>
      </w:r>
      <w:r>
        <w:rPr>
          <w:rFonts w:ascii="Times New Roman"/>
          <w:b w:val="false"/>
          <w:i w:val="false"/>
          <w:color w:val="000000"/>
          <w:sz w:val="28"/>
        </w:rPr>
        <w:t xml:space="preserve"> настоящих Правил, необходимо принять меры по освещению буксируемого судна или объекта или указать на присутствие неосвещенного судна или объекта.</w:t>
      </w:r>
    </w:p>
    <w:bookmarkEnd w:id="165"/>
    <w:bookmarkStart w:name="z197" w:id="166"/>
    <w:p>
      <w:pPr>
        <w:spacing w:after="0"/>
        <w:ind w:left="0"/>
        <w:jc w:val="both"/>
      </w:pPr>
      <w:r>
        <w:rPr>
          <w:rFonts w:ascii="Times New Roman"/>
          <w:b w:val="false"/>
          <w:i w:val="false"/>
          <w:color w:val="000000"/>
          <w:sz w:val="28"/>
        </w:rPr>
        <w:t xml:space="preserve">
      57. В случае, если судно, не являющееся буксирным, осуществляет буксировку судна, терпящего бедствие или нуждающегося в помощи, ему разрешается не выставлять огни, предусмотренные пунктами </w:t>
      </w:r>
      <w:r>
        <w:rPr>
          <w:rFonts w:ascii="Times New Roman"/>
          <w:b w:val="false"/>
          <w:i w:val="false"/>
          <w:color w:val="000000"/>
          <w:sz w:val="28"/>
        </w:rPr>
        <w:t>49</w:t>
      </w:r>
      <w:r>
        <w:rPr>
          <w:rFonts w:ascii="Times New Roman"/>
          <w:b w:val="false"/>
          <w:i w:val="false"/>
          <w:color w:val="000000"/>
          <w:sz w:val="28"/>
        </w:rPr>
        <w:t xml:space="preserve"> или </w:t>
      </w:r>
      <w:r>
        <w:rPr>
          <w:rFonts w:ascii="Times New Roman"/>
          <w:b w:val="false"/>
          <w:i w:val="false"/>
          <w:color w:val="000000"/>
          <w:sz w:val="28"/>
        </w:rPr>
        <w:t>51</w:t>
      </w:r>
      <w:r>
        <w:rPr>
          <w:rFonts w:ascii="Times New Roman"/>
          <w:b w:val="false"/>
          <w:i w:val="false"/>
          <w:color w:val="000000"/>
          <w:sz w:val="28"/>
        </w:rPr>
        <w:t xml:space="preserve"> настоящих Правил. Буксирующему судну необходимо принять меры, предусмотренные </w:t>
      </w:r>
      <w:r>
        <w:rPr>
          <w:rFonts w:ascii="Times New Roman"/>
          <w:b w:val="false"/>
          <w:i w:val="false"/>
          <w:color w:val="000000"/>
          <w:sz w:val="28"/>
        </w:rPr>
        <w:t>пунктом 98</w:t>
      </w:r>
      <w:r>
        <w:rPr>
          <w:rFonts w:ascii="Times New Roman"/>
          <w:b w:val="false"/>
          <w:i w:val="false"/>
          <w:color w:val="000000"/>
          <w:sz w:val="28"/>
        </w:rPr>
        <w:t xml:space="preserve"> настоящих Правил, в том числе осветить буксирный трос.</w:t>
      </w:r>
    </w:p>
    <w:bookmarkEnd w:id="166"/>
    <w:bookmarkStart w:name="z198" w:id="167"/>
    <w:p>
      <w:pPr>
        <w:spacing w:after="0"/>
        <w:ind w:left="0"/>
        <w:jc w:val="both"/>
      </w:pPr>
      <w:r>
        <w:rPr>
          <w:rFonts w:ascii="Times New Roman"/>
          <w:b w:val="false"/>
          <w:i w:val="false"/>
          <w:color w:val="000000"/>
          <w:sz w:val="28"/>
        </w:rPr>
        <w:t>
      58. Парусному судну на ходу необходимо выставлять бортовые огни и кормовой огонь.</w:t>
      </w:r>
    </w:p>
    <w:bookmarkEnd w:id="167"/>
    <w:bookmarkStart w:name="z199" w:id="168"/>
    <w:p>
      <w:pPr>
        <w:spacing w:after="0"/>
        <w:ind w:left="0"/>
        <w:jc w:val="both"/>
      </w:pPr>
      <w:r>
        <w:rPr>
          <w:rFonts w:ascii="Times New Roman"/>
          <w:b w:val="false"/>
          <w:i w:val="false"/>
          <w:color w:val="000000"/>
          <w:sz w:val="28"/>
        </w:rPr>
        <w:t xml:space="preserve">
      59. На парусном судне длиной менее 12 метров огни, указанные в </w:t>
      </w:r>
      <w:r>
        <w:rPr>
          <w:rFonts w:ascii="Times New Roman"/>
          <w:b w:val="false"/>
          <w:i w:val="false"/>
          <w:color w:val="000000"/>
          <w:sz w:val="28"/>
        </w:rPr>
        <w:t>пункте 58</w:t>
      </w:r>
      <w:r>
        <w:rPr>
          <w:rFonts w:ascii="Times New Roman"/>
          <w:b w:val="false"/>
          <w:i w:val="false"/>
          <w:color w:val="000000"/>
          <w:sz w:val="28"/>
        </w:rPr>
        <w:t xml:space="preserve"> настоящих Правил, могут быть скомбинированы в одном фонаре, выставляемом на топе или около топа мачты на наиболее видном месте.</w:t>
      </w:r>
    </w:p>
    <w:bookmarkEnd w:id="168"/>
    <w:bookmarkStart w:name="z200" w:id="169"/>
    <w:p>
      <w:pPr>
        <w:spacing w:after="0"/>
        <w:ind w:left="0"/>
        <w:jc w:val="both"/>
      </w:pPr>
      <w:r>
        <w:rPr>
          <w:rFonts w:ascii="Times New Roman"/>
          <w:b w:val="false"/>
          <w:i w:val="false"/>
          <w:color w:val="000000"/>
          <w:sz w:val="28"/>
        </w:rPr>
        <w:t xml:space="preserve">
      60. На парусном судне на ходу допускается, в дополнение к огням, указанным в </w:t>
      </w:r>
      <w:r>
        <w:rPr>
          <w:rFonts w:ascii="Times New Roman"/>
          <w:b w:val="false"/>
          <w:i w:val="false"/>
          <w:color w:val="000000"/>
          <w:sz w:val="28"/>
        </w:rPr>
        <w:t>пункте 58</w:t>
      </w:r>
      <w:r>
        <w:rPr>
          <w:rFonts w:ascii="Times New Roman"/>
          <w:b w:val="false"/>
          <w:i w:val="false"/>
          <w:color w:val="000000"/>
          <w:sz w:val="28"/>
        </w:rPr>
        <w:t xml:space="preserve"> настоящих Правил, выставлять на топе или около топа мачты на наиболее видном месте два круговых огня, расположенных по вертикальной линии, верхний из которых должен быть красным, а нижний - зеленым, но эти огни не должны выставляться вместе с комбинированным фонарем, указанным в </w:t>
      </w:r>
      <w:r>
        <w:rPr>
          <w:rFonts w:ascii="Times New Roman"/>
          <w:b w:val="false"/>
          <w:i w:val="false"/>
          <w:color w:val="000000"/>
          <w:sz w:val="28"/>
        </w:rPr>
        <w:t>пункте 59</w:t>
      </w:r>
      <w:r>
        <w:rPr>
          <w:rFonts w:ascii="Times New Roman"/>
          <w:b w:val="false"/>
          <w:i w:val="false"/>
          <w:color w:val="000000"/>
          <w:sz w:val="28"/>
        </w:rPr>
        <w:t xml:space="preserve"> настоящих Правил.</w:t>
      </w:r>
    </w:p>
    <w:bookmarkEnd w:id="169"/>
    <w:bookmarkStart w:name="z201" w:id="170"/>
    <w:p>
      <w:pPr>
        <w:spacing w:after="0"/>
        <w:ind w:left="0"/>
        <w:jc w:val="both"/>
      </w:pPr>
      <w:r>
        <w:rPr>
          <w:rFonts w:ascii="Times New Roman"/>
          <w:b w:val="false"/>
          <w:i w:val="false"/>
          <w:color w:val="000000"/>
          <w:sz w:val="28"/>
        </w:rPr>
        <w:t xml:space="preserve">
      61. Парусное судно длиной менее 7 метров выставляет огни, указанные в пунктах </w:t>
      </w:r>
      <w:r>
        <w:rPr>
          <w:rFonts w:ascii="Times New Roman"/>
          <w:b w:val="false"/>
          <w:i w:val="false"/>
          <w:color w:val="000000"/>
          <w:sz w:val="28"/>
        </w:rPr>
        <w:t>58</w:t>
      </w:r>
      <w:r>
        <w:rPr>
          <w:rFonts w:ascii="Times New Roman"/>
          <w:b w:val="false"/>
          <w:i w:val="false"/>
          <w:color w:val="000000"/>
          <w:sz w:val="28"/>
        </w:rPr>
        <w:t xml:space="preserve"> или </w:t>
      </w:r>
      <w:r>
        <w:rPr>
          <w:rFonts w:ascii="Times New Roman"/>
          <w:b w:val="false"/>
          <w:i w:val="false"/>
          <w:color w:val="000000"/>
          <w:sz w:val="28"/>
        </w:rPr>
        <w:t>59</w:t>
      </w:r>
      <w:r>
        <w:rPr>
          <w:rFonts w:ascii="Times New Roman"/>
          <w:b w:val="false"/>
          <w:i w:val="false"/>
          <w:color w:val="000000"/>
          <w:sz w:val="28"/>
        </w:rPr>
        <w:t xml:space="preserve"> настоящих Правил. В случае, если судно не может их выставить, ему необходимо иметь наготове электрический фонарик или зажженный фонарь с белым огнем, который заблаговременно выставляется для предупреждения столкновения.</w:t>
      </w:r>
    </w:p>
    <w:bookmarkEnd w:id="170"/>
    <w:bookmarkStart w:name="z202" w:id="171"/>
    <w:p>
      <w:pPr>
        <w:spacing w:after="0"/>
        <w:ind w:left="0"/>
        <w:jc w:val="both"/>
      </w:pPr>
      <w:r>
        <w:rPr>
          <w:rFonts w:ascii="Times New Roman"/>
          <w:b w:val="false"/>
          <w:i w:val="false"/>
          <w:color w:val="000000"/>
          <w:sz w:val="28"/>
        </w:rPr>
        <w:t xml:space="preserve">
      62. Судно, идущее на веслах, выставляет огни, указанные в пунктах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и </w:t>
      </w:r>
      <w:r>
        <w:rPr>
          <w:rFonts w:ascii="Times New Roman"/>
          <w:b w:val="false"/>
          <w:i w:val="false"/>
          <w:color w:val="000000"/>
          <w:sz w:val="28"/>
        </w:rPr>
        <w:t>63</w:t>
      </w:r>
      <w:r>
        <w:rPr>
          <w:rFonts w:ascii="Times New Roman"/>
          <w:b w:val="false"/>
          <w:i w:val="false"/>
          <w:color w:val="000000"/>
          <w:sz w:val="28"/>
        </w:rPr>
        <w:t xml:space="preserve"> настоящих Правил. В случае, если судно не может их выставить, ему необходимо иметь наготове электрический фонарик или зажженный фонарь с белым огнем, который заблаговременно выставляется для предупреждения столкновения.</w:t>
      </w:r>
    </w:p>
    <w:bookmarkEnd w:id="171"/>
    <w:bookmarkStart w:name="z203" w:id="172"/>
    <w:p>
      <w:pPr>
        <w:spacing w:after="0"/>
        <w:ind w:left="0"/>
        <w:jc w:val="both"/>
      </w:pPr>
      <w:r>
        <w:rPr>
          <w:rFonts w:ascii="Times New Roman"/>
          <w:b w:val="false"/>
          <w:i w:val="false"/>
          <w:color w:val="000000"/>
          <w:sz w:val="28"/>
        </w:rPr>
        <w:t>
      63. Судну, идущему под парусом и одновременно приводимому в движение механической установкой, необходимо выставлять в своей передней части на наиболее видном месте знак в виде конуса вершиной вниз.</w:t>
      </w:r>
    </w:p>
    <w:bookmarkEnd w:id="172"/>
    <w:bookmarkStart w:name="z204" w:id="173"/>
    <w:p>
      <w:pPr>
        <w:spacing w:after="0"/>
        <w:ind w:left="0"/>
        <w:jc w:val="both"/>
      </w:pPr>
      <w:r>
        <w:rPr>
          <w:rFonts w:ascii="Times New Roman"/>
          <w:b w:val="false"/>
          <w:i w:val="false"/>
          <w:color w:val="000000"/>
          <w:sz w:val="28"/>
        </w:rPr>
        <w:t xml:space="preserve">
      64. Судно, занятое ловом рыбы, когда оно на ходу или на якоре, выставляет огни и знаки, указанные в пунктах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настоящих Правил.</w:t>
      </w:r>
    </w:p>
    <w:bookmarkEnd w:id="173"/>
    <w:bookmarkStart w:name="z205" w:id="174"/>
    <w:p>
      <w:pPr>
        <w:spacing w:after="0"/>
        <w:ind w:left="0"/>
        <w:jc w:val="both"/>
      </w:pPr>
      <w:r>
        <w:rPr>
          <w:rFonts w:ascii="Times New Roman"/>
          <w:b w:val="false"/>
          <w:i w:val="false"/>
          <w:color w:val="000000"/>
          <w:sz w:val="28"/>
        </w:rPr>
        <w:t>
      65. Судну, занятому тралением, в том числе протаскиванием драги или другого орудия лова в воде, необходимо выставлять:</w:t>
      </w:r>
    </w:p>
    <w:bookmarkEnd w:id="174"/>
    <w:bookmarkStart w:name="z206" w:id="175"/>
    <w:p>
      <w:pPr>
        <w:spacing w:after="0"/>
        <w:ind w:left="0"/>
        <w:jc w:val="both"/>
      </w:pPr>
      <w:r>
        <w:rPr>
          <w:rFonts w:ascii="Times New Roman"/>
          <w:b w:val="false"/>
          <w:i w:val="false"/>
          <w:color w:val="000000"/>
          <w:sz w:val="28"/>
        </w:rPr>
        <w:t>
      1) два круговых огня, расположенных по вертикальной линии, верхний из которых должен быть зеленым, а нижний - белым, или знак, состоящий из двух конусов вершинами вместе, расположенных по вертикальной линии один над другим;</w:t>
      </w:r>
    </w:p>
    <w:bookmarkEnd w:id="175"/>
    <w:bookmarkStart w:name="z207" w:id="176"/>
    <w:p>
      <w:pPr>
        <w:spacing w:after="0"/>
        <w:ind w:left="0"/>
        <w:jc w:val="both"/>
      </w:pPr>
      <w:r>
        <w:rPr>
          <w:rFonts w:ascii="Times New Roman"/>
          <w:b w:val="false"/>
          <w:i w:val="false"/>
          <w:color w:val="000000"/>
          <w:sz w:val="28"/>
        </w:rPr>
        <w:t>
      2) топовый огонь позади и выше зеленого кругового огня, судну длиной менее 50 метров разрешается не выставлять такой огонь;</w:t>
      </w:r>
    </w:p>
    <w:bookmarkEnd w:id="176"/>
    <w:bookmarkStart w:name="z208" w:id="177"/>
    <w:p>
      <w:pPr>
        <w:spacing w:after="0"/>
        <w:ind w:left="0"/>
        <w:jc w:val="both"/>
      </w:pPr>
      <w:r>
        <w:rPr>
          <w:rFonts w:ascii="Times New Roman"/>
          <w:b w:val="false"/>
          <w:i w:val="false"/>
          <w:color w:val="000000"/>
          <w:sz w:val="28"/>
        </w:rPr>
        <w:t>
      3) если судно имеет ход относительно воды, то в дополнение к огням, предписанным этим пунктом - бортовые огни и кормовой огонь.</w:t>
      </w:r>
    </w:p>
    <w:bookmarkEnd w:id="177"/>
    <w:bookmarkStart w:name="z209" w:id="178"/>
    <w:p>
      <w:pPr>
        <w:spacing w:after="0"/>
        <w:ind w:left="0"/>
        <w:jc w:val="both"/>
      </w:pPr>
      <w:r>
        <w:rPr>
          <w:rFonts w:ascii="Times New Roman"/>
          <w:b w:val="false"/>
          <w:i w:val="false"/>
          <w:color w:val="000000"/>
          <w:sz w:val="28"/>
        </w:rPr>
        <w:t>
      66. Судну, занятому ловом рыбы, за исключением судов, занятых тралением, необходимо выставлять:</w:t>
      </w:r>
    </w:p>
    <w:bookmarkEnd w:id="178"/>
    <w:bookmarkStart w:name="z210" w:id="179"/>
    <w:p>
      <w:pPr>
        <w:spacing w:after="0"/>
        <w:ind w:left="0"/>
        <w:jc w:val="both"/>
      </w:pPr>
      <w:r>
        <w:rPr>
          <w:rFonts w:ascii="Times New Roman"/>
          <w:b w:val="false"/>
          <w:i w:val="false"/>
          <w:color w:val="000000"/>
          <w:sz w:val="28"/>
        </w:rPr>
        <w:t>
      1) два круговых огня, расположенных по вертикальной линии, верхний из которых должен быть красным, а нижний - белым, или знак, состоящий из двух конусов вершинами вместе, расположенных по вертикальной линии один над другим;</w:t>
      </w:r>
    </w:p>
    <w:bookmarkEnd w:id="179"/>
    <w:bookmarkStart w:name="z211" w:id="180"/>
    <w:p>
      <w:pPr>
        <w:spacing w:after="0"/>
        <w:ind w:left="0"/>
        <w:jc w:val="both"/>
      </w:pPr>
      <w:r>
        <w:rPr>
          <w:rFonts w:ascii="Times New Roman"/>
          <w:b w:val="false"/>
          <w:i w:val="false"/>
          <w:color w:val="000000"/>
          <w:sz w:val="28"/>
        </w:rPr>
        <w:t>
      2) если выметанные снасти простираются в море по горизонтали более чем на 150 метров от судна, то в направлении этих снастей - белый круговой огонь или знак в виде конуса вершиной вверх;</w:t>
      </w:r>
    </w:p>
    <w:bookmarkEnd w:id="180"/>
    <w:bookmarkStart w:name="z212" w:id="181"/>
    <w:p>
      <w:pPr>
        <w:spacing w:after="0"/>
        <w:ind w:left="0"/>
        <w:jc w:val="both"/>
      </w:pPr>
      <w:r>
        <w:rPr>
          <w:rFonts w:ascii="Times New Roman"/>
          <w:b w:val="false"/>
          <w:i w:val="false"/>
          <w:color w:val="000000"/>
          <w:sz w:val="28"/>
        </w:rPr>
        <w:t>
      3) если это судно имеет ход относительно воды, то в дополнение к огням, предписанным этим пунктом, - бортовые огни и кормовой огонь.</w:t>
      </w:r>
    </w:p>
    <w:bookmarkEnd w:id="181"/>
    <w:bookmarkStart w:name="z213" w:id="182"/>
    <w:p>
      <w:pPr>
        <w:spacing w:after="0"/>
        <w:ind w:left="0"/>
        <w:jc w:val="both"/>
      </w:pPr>
      <w:r>
        <w:rPr>
          <w:rFonts w:ascii="Times New Roman"/>
          <w:b w:val="false"/>
          <w:i w:val="false"/>
          <w:color w:val="000000"/>
          <w:sz w:val="28"/>
        </w:rPr>
        <w:t>
      67. Судно, занятое ловом рыбы вблизи других рыболовных судов, подает дополнительные сигналы, указанные в приложении II к МППСС.</w:t>
      </w:r>
    </w:p>
    <w:bookmarkEnd w:id="182"/>
    <w:bookmarkStart w:name="z214" w:id="183"/>
    <w:p>
      <w:pPr>
        <w:spacing w:after="0"/>
        <w:ind w:left="0"/>
        <w:jc w:val="both"/>
      </w:pPr>
      <w:r>
        <w:rPr>
          <w:rFonts w:ascii="Times New Roman"/>
          <w:b w:val="false"/>
          <w:i w:val="false"/>
          <w:color w:val="000000"/>
          <w:sz w:val="28"/>
        </w:rPr>
        <w:t>
      68. Судно, не занятое ловом рыбы, выставляет огни и знаки, указанные в настоящих Правилах для судов соответствующей длины.</w:t>
      </w:r>
    </w:p>
    <w:bookmarkEnd w:id="183"/>
    <w:bookmarkStart w:name="z215" w:id="184"/>
    <w:p>
      <w:pPr>
        <w:spacing w:after="0"/>
        <w:ind w:left="0"/>
        <w:jc w:val="both"/>
      </w:pPr>
      <w:r>
        <w:rPr>
          <w:rFonts w:ascii="Times New Roman"/>
          <w:b w:val="false"/>
          <w:i w:val="false"/>
          <w:color w:val="000000"/>
          <w:sz w:val="28"/>
        </w:rPr>
        <w:t>
      69. Судну, лишенному возможности управляться, необходимо выставлять:</w:t>
      </w:r>
    </w:p>
    <w:bookmarkEnd w:id="184"/>
    <w:bookmarkStart w:name="z216" w:id="185"/>
    <w:p>
      <w:pPr>
        <w:spacing w:after="0"/>
        <w:ind w:left="0"/>
        <w:jc w:val="both"/>
      </w:pPr>
      <w:r>
        <w:rPr>
          <w:rFonts w:ascii="Times New Roman"/>
          <w:b w:val="false"/>
          <w:i w:val="false"/>
          <w:color w:val="000000"/>
          <w:sz w:val="28"/>
        </w:rPr>
        <w:t>
      1) два красных круговых огня, расположенных по вертикальной линии на наиболее видном месте;</w:t>
      </w:r>
    </w:p>
    <w:bookmarkEnd w:id="185"/>
    <w:bookmarkStart w:name="z217" w:id="186"/>
    <w:p>
      <w:pPr>
        <w:spacing w:after="0"/>
        <w:ind w:left="0"/>
        <w:jc w:val="both"/>
      </w:pPr>
      <w:r>
        <w:rPr>
          <w:rFonts w:ascii="Times New Roman"/>
          <w:b w:val="false"/>
          <w:i w:val="false"/>
          <w:color w:val="000000"/>
          <w:sz w:val="28"/>
        </w:rPr>
        <w:t>
      2) два шара или подобных знака, расположенных по вертикальной линии на наиболее видном месте;</w:t>
      </w:r>
    </w:p>
    <w:bookmarkEnd w:id="186"/>
    <w:bookmarkStart w:name="z218" w:id="187"/>
    <w:p>
      <w:pPr>
        <w:spacing w:after="0"/>
        <w:ind w:left="0"/>
        <w:jc w:val="both"/>
      </w:pPr>
      <w:r>
        <w:rPr>
          <w:rFonts w:ascii="Times New Roman"/>
          <w:b w:val="false"/>
          <w:i w:val="false"/>
          <w:color w:val="000000"/>
          <w:sz w:val="28"/>
        </w:rPr>
        <w:t>
      3) если судно имеет ход относительно воды, то, в дополнение к огням, предусмотренным настоящим пунктом, - бортовые огни и кормовой огонь.</w:t>
      </w:r>
    </w:p>
    <w:bookmarkEnd w:id="187"/>
    <w:bookmarkStart w:name="z219" w:id="188"/>
    <w:p>
      <w:pPr>
        <w:spacing w:after="0"/>
        <w:ind w:left="0"/>
        <w:jc w:val="both"/>
      </w:pPr>
      <w:r>
        <w:rPr>
          <w:rFonts w:ascii="Times New Roman"/>
          <w:b w:val="false"/>
          <w:i w:val="false"/>
          <w:color w:val="000000"/>
          <w:sz w:val="28"/>
        </w:rPr>
        <w:t>
      70. Судну, ограниченному в возможности маневрировать, за исключением судна, занятого тралением мин, необходимо выставлять:</w:t>
      </w:r>
    </w:p>
    <w:bookmarkEnd w:id="188"/>
    <w:bookmarkStart w:name="z220" w:id="189"/>
    <w:p>
      <w:pPr>
        <w:spacing w:after="0"/>
        <w:ind w:left="0"/>
        <w:jc w:val="both"/>
      </w:pPr>
      <w:r>
        <w:rPr>
          <w:rFonts w:ascii="Times New Roman"/>
          <w:b w:val="false"/>
          <w:i w:val="false"/>
          <w:color w:val="000000"/>
          <w:sz w:val="28"/>
        </w:rPr>
        <w:t>
      1) три круговых огня, расположенных по вертикальной линии на наиболее видном месте, верхний и нижний из этих огней должны быть красными, а средний - белым;</w:t>
      </w:r>
    </w:p>
    <w:bookmarkEnd w:id="189"/>
    <w:bookmarkStart w:name="z221" w:id="190"/>
    <w:p>
      <w:pPr>
        <w:spacing w:after="0"/>
        <w:ind w:left="0"/>
        <w:jc w:val="both"/>
      </w:pPr>
      <w:r>
        <w:rPr>
          <w:rFonts w:ascii="Times New Roman"/>
          <w:b w:val="false"/>
          <w:i w:val="false"/>
          <w:color w:val="000000"/>
          <w:sz w:val="28"/>
        </w:rPr>
        <w:t>
      2) три знака, расположенных по вертикальной линии на наиболее видном месте, верхний и нижний из этих знаков должны быть шарами, а средний - ромбом;</w:t>
      </w:r>
    </w:p>
    <w:bookmarkEnd w:id="190"/>
    <w:bookmarkStart w:name="z222" w:id="191"/>
    <w:p>
      <w:pPr>
        <w:spacing w:after="0"/>
        <w:ind w:left="0"/>
        <w:jc w:val="both"/>
      </w:pPr>
      <w:r>
        <w:rPr>
          <w:rFonts w:ascii="Times New Roman"/>
          <w:b w:val="false"/>
          <w:i w:val="false"/>
          <w:color w:val="000000"/>
          <w:sz w:val="28"/>
        </w:rPr>
        <w:t>
      3) в случае, если судно имеет ход относительно воды, то в дополнение к огням, указанным в подпункте 1) данного пункта, выставляются топовые огни, бортовые огни и кормовой огонь;</w:t>
      </w:r>
    </w:p>
    <w:bookmarkEnd w:id="191"/>
    <w:bookmarkStart w:name="z223" w:id="192"/>
    <w:p>
      <w:pPr>
        <w:spacing w:after="0"/>
        <w:ind w:left="0"/>
        <w:jc w:val="both"/>
      </w:pPr>
      <w:r>
        <w:rPr>
          <w:rFonts w:ascii="Times New Roman"/>
          <w:b w:val="false"/>
          <w:i w:val="false"/>
          <w:color w:val="000000"/>
          <w:sz w:val="28"/>
        </w:rPr>
        <w:t xml:space="preserve">
      4) в случае, если судно стоит на якоре, то в дополнение к огням или знакам, указанным в подпунктах 1) и 2) настоящего пункта, выставляются огни или знаки, указанные в пунктах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настоящих Правил.</w:t>
      </w:r>
    </w:p>
    <w:bookmarkEnd w:id="192"/>
    <w:bookmarkStart w:name="z224" w:id="193"/>
    <w:p>
      <w:pPr>
        <w:spacing w:after="0"/>
        <w:ind w:left="0"/>
        <w:jc w:val="both"/>
      </w:pPr>
      <w:r>
        <w:rPr>
          <w:rFonts w:ascii="Times New Roman"/>
          <w:b w:val="false"/>
          <w:i w:val="false"/>
          <w:color w:val="000000"/>
          <w:sz w:val="28"/>
        </w:rPr>
        <w:t xml:space="preserve">
      71. Судну с механическим двигателем, осуществляющему буксировочную операцию, при которой ограничивается возможность обоих судов отклонится от своего курса, необходимо, в дополнение к огням или знакам, указанным в </w:t>
      </w:r>
      <w:r>
        <w:rPr>
          <w:rFonts w:ascii="Times New Roman"/>
          <w:b w:val="false"/>
          <w:i w:val="false"/>
          <w:color w:val="000000"/>
          <w:sz w:val="28"/>
        </w:rPr>
        <w:t>пункте 49</w:t>
      </w:r>
      <w:r>
        <w:rPr>
          <w:rFonts w:ascii="Times New Roman"/>
          <w:b w:val="false"/>
          <w:i w:val="false"/>
          <w:color w:val="000000"/>
          <w:sz w:val="28"/>
        </w:rPr>
        <w:t xml:space="preserve"> настоящих Правил, выставлять огни или знаки, указанные в подпунктах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70 настоящих Правил.</w:t>
      </w:r>
    </w:p>
    <w:bookmarkEnd w:id="193"/>
    <w:bookmarkStart w:name="z225" w:id="194"/>
    <w:p>
      <w:pPr>
        <w:spacing w:after="0"/>
        <w:ind w:left="0"/>
        <w:jc w:val="both"/>
      </w:pPr>
      <w:r>
        <w:rPr>
          <w:rFonts w:ascii="Times New Roman"/>
          <w:b w:val="false"/>
          <w:i w:val="false"/>
          <w:color w:val="000000"/>
          <w:sz w:val="28"/>
        </w:rPr>
        <w:t xml:space="preserve">
      72. Судну, осуществляющему дноуглубительные работы или подводные операции, при ограниченной возможности маневрировать, необходимо выставлять огни и знаки, указанные в </w:t>
      </w:r>
      <w:r>
        <w:rPr>
          <w:rFonts w:ascii="Times New Roman"/>
          <w:b w:val="false"/>
          <w:i w:val="false"/>
          <w:color w:val="000000"/>
          <w:sz w:val="28"/>
        </w:rPr>
        <w:t>пункте 70</w:t>
      </w:r>
      <w:r>
        <w:rPr>
          <w:rFonts w:ascii="Times New Roman"/>
          <w:b w:val="false"/>
          <w:i w:val="false"/>
          <w:color w:val="000000"/>
          <w:sz w:val="28"/>
        </w:rPr>
        <w:t xml:space="preserve"> настоящих Правил.</w:t>
      </w:r>
    </w:p>
    <w:bookmarkEnd w:id="194"/>
    <w:bookmarkStart w:name="z226" w:id="195"/>
    <w:p>
      <w:pPr>
        <w:spacing w:after="0"/>
        <w:ind w:left="0"/>
        <w:jc w:val="both"/>
      </w:pPr>
      <w:r>
        <w:rPr>
          <w:rFonts w:ascii="Times New Roman"/>
          <w:b w:val="false"/>
          <w:i w:val="false"/>
          <w:color w:val="000000"/>
          <w:sz w:val="28"/>
        </w:rPr>
        <w:t>
      73. Судну, осуществляющему дноуглубительные работы или подводные операции, при ограниченной возможности маневрировать, при создании препятствия для прохода другого судна, необходимо дополнительно выставлять:</w:t>
      </w:r>
    </w:p>
    <w:bookmarkEnd w:id="195"/>
    <w:bookmarkStart w:name="z227" w:id="196"/>
    <w:p>
      <w:pPr>
        <w:spacing w:after="0"/>
        <w:ind w:left="0"/>
        <w:jc w:val="both"/>
      </w:pPr>
      <w:r>
        <w:rPr>
          <w:rFonts w:ascii="Times New Roman"/>
          <w:b w:val="false"/>
          <w:i w:val="false"/>
          <w:color w:val="000000"/>
          <w:sz w:val="28"/>
        </w:rPr>
        <w:t>
      1) два красных круговых огня или два шара, расположенных по вертикальной линии, - для указания стороны, на которой существует препятствие;</w:t>
      </w:r>
    </w:p>
    <w:bookmarkEnd w:id="196"/>
    <w:bookmarkStart w:name="z228" w:id="197"/>
    <w:p>
      <w:pPr>
        <w:spacing w:after="0"/>
        <w:ind w:left="0"/>
        <w:jc w:val="both"/>
      </w:pPr>
      <w:r>
        <w:rPr>
          <w:rFonts w:ascii="Times New Roman"/>
          <w:b w:val="false"/>
          <w:i w:val="false"/>
          <w:color w:val="000000"/>
          <w:sz w:val="28"/>
        </w:rPr>
        <w:t>
      2) два зеленых круговых огня или два ромба, расположенных по вертикальной линии, - для указания стороны, с которой может пройти другое судно;</w:t>
      </w:r>
    </w:p>
    <w:bookmarkEnd w:id="197"/>
    <w:bookmarkStart w:name="z229" w:id="198"/>
    <w:p>
      <w:pPr>
        <w:spacing w:after="0"/>
        <w:ind w:left="0"/>
        <w:jc w:val="both"/>
      </w:pPr>
      <w:r>
        <w:rPr>
          <w:rFonts w:ascii="Times New Roman"/>
          <w:b w:val="false"/>
          <w:i w:val="false"/>
          <w:color w:val="000000"/>
          <w:sz w:val="28"/>
        </w:rPr>
        <w:t xml:space="preserve">
      3) если судно стоит на якоре – огни или знаки, указанные в подпунктах 1) и 2) данного пункта, вместо огней или знаков, указанных в пунктах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настоящих Правил.</w:t>
      </w:r>
    </w:p>
    <w:bookmarkEnd w:id="198"/>
    <w:bookmarkStart w:name="z230" w:id="199"/>
    <w:p>
      <w:pPr>
        <w:spacing w:after="0"/>
        <w:ind w:left="0"/>
        <w:jc w:val="both"/>
      </w:pPr>
      <w:r>
        <w:rPr>
          <w:rFonts w:ascii="Times New Roman"/>
          <w:b w:val="false"/>
          <w:i w:val="false"/>
          <w:color w:val="000000"/>
          <w:sz w:val="28"/>
        </w:rPr>
        <w:t xml:space="preserve">
      74. Если размеры судна, осуществляющего водолазные работы, не позволяют выставлять все огни и знаки, указанные в </w:t>
      </w:r>
      <w:r>
        <w:rPr>
          <w:rFonts w:ascii="Times New Roman"/>
          <w:b w:val="false"/>
          <w:i w:val="false"/>
          <w:color w:val="000000"/>
          <w:sz w:val="28"/>
        </w:rPr>
        <w:t>пункте 72</w:t>
      </w:r>
      <w:r>
        <w:rPr>
          <w:rFonts w:ascii="Times New Roman"/>
          <w:b w:val="false"/>
          <w:i w:val="false"/>
          <w:color w:val="000000"/>
          <w:sz w:val="28"/>
        </w:rPr>
        <w:t xml:space="preserve"> настоящих Правил, то ему необходимо выставлять:</w:t>
      </w:r>
    </w:p>
    <w:bookmarkEnd w:id="199"/>
    <w:bookmarkStart w:name="z231" w:id="200"/>
    <w:p>
      <w:pPr>
        <w:spacing w:after="0"/>
        <w:ind w:left="0"/>
        <w:jc w:val="both"/>
      </w:pPr>
      <w:r>
        <w:rPr>
          <w:rFonts w:ascii="Times New Roman"/>
          <w:b w:val="false"/>
          <w:i w:val="false"/>
          <w:color w:val="000000"/>
          <w:sz w:val="28"/>
        </w:rPr>
        <w:t>
      1) три круговых огня, расположенных по вертикали на наиболее видном месте, верхний и нижний огни должны быть красными, а средний огонь – белым;</w:t>
      </w:r>
    </w:p>
    <w:bookmarkEnd w:id="200"/>
    <w:bookmarkStart w:name="z232" w:id="201"/>
    <w:p>
      <w:pPr>
        <w:spacing w:after="0"/>
        <w:ind w:left="0"/>
        <w:jc w:val="both"/>
      </w:pPr>
      <w:r>
        <w:rPr>
          <w:rFonts w:ascii="Times New Roman"/>
          <w:b w:val="false"/>
          <w:i w:val="false"/>
          <w:color w:val="000000"/>
          <w:sz w:val="28"/>
        </w:rPr>
        <w:t>
      2) флаг "А" по Международному своду сигналов, принятому Международной морской организацией, изготовленный в виде жесткого щита высотой не менее 1 метра и обеспечить его круговую видимость.</w:t>
      </w:r>
    </w:p>
    <w:bookmarkEnd w:id="201"/>
    <w:bookmarkStart w:name="z233" w:id="202"/>
    <w:p>
      <w:pPr>
        <w:spacing w:after="0"/>
        <w:ind w:left="0"/>
        <w:jc w:val="both"/>
      </w:pPr>
      <w:r>
        <w:rPr>
          <w:rFonts w:ascii="Times New Roman"/>
          <w:b w:val="false"/>
          <w:i w:val="false"/>
          <w:color w:val="000000"/>
          <w:sz w:val="28"/>
        </w:rPr>
        <w:t xml:space="preserve">
      75. Судну, занятому тралением мин, в дополнение к огням, указанным в пунктах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настоящих Правил либо в пунктах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настоящих Правил, необходимо выставлять три зеленых круговых огня или три шара. Один из этих огней или знаков выставляется вблизи топа фок-мачты, а два других - на ноках фока-рея для указания того, что другому судну опасно приближаться к первому судну на расстояние, ближе тысячи метров.</w:t>
      </w:r>
    </w:p>
    <w:bookmarkEnd w:id="202"/>
    <w:bookmarkStart w:name="z234" w:id="203"/>
    <w:p>
      <w:pPr>
        <w:spacing w:after="0"/>
        <w:ind w:left="0"/>
        <w:jc w:val="both"/>
      </w:pPr>
      <w:r>
        <w:rPr>
          <w:rFonts w:ascii="Times New Roman"/>
          <w:b w:val="false"/>
          <w:i w:val="false"/>
          <w:color w:val="000000"/>
          <w:sz w:val="28"/>
        </w:rPr>
        <w:t xml:space="preserve">
      76. На судах длиной менее 12 метров, за исключением судов, осуществляющих водолазные работы, допускается не выставлять огни, указанные в пунктах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настоящих Правил.</w:t>
      </w:r>
    </w:p>
    <w:bookmarkEnd w:id="203"/>
    <w:bookmarkStart w:name="z235" w:id="204"/>
    <w:p>
      <w:pPr>
        <w:spacing w:after="0"/>
        <w:ind w:left="0"/>
        <w:jc w:val="both"/>
      </w:pPr>
      <w:r>
        <w:rPr>
          <w:rFonts w:ascii="Times New Roman"/>
          <w:b w:val="false"/>
          <w:i w:val="false"/>
          <w:color w:val="000000"/>
          <w:sz w:val="28"/>
        </w:rPr>
        <w:t>
      77. Сигналы с судов, терпящих бедствие и требующих помощи, подаются в соответствии с приложением IV к МППСС.</w:t>
      </w:r>
    </w:p>
    <w:bookmarkEnd w:id="204"/>
    <w:bookmarkStart w:name="z236" w:id="205"/>
    <w:p>
      <w:pPr>
        <w:spacing w:after="0"/>
        <w:ind w:left="0"/>
        <w:jc w:val="both"/>
      </w:pPr>
      <w:r>
        <w:rPr>
          <w:rFonts w:ascii="Times New Roman"/>
          <w:b w:val="false"/>
          <w:i w:val="false"/>
          <w:color w:val="000000"/>
          <w:sz w:val="28"/>
        </w:rPr>
        <w:t xml:space="preserve">
      78. На судне, стесненному своей осадкой, в дополнение к огням, указанным в пунктах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настоящих Правил, допускается выставлять на наиболее видном месте три красных круговых огня, расположенных по вертикальной линии, или цилиндр.</w:t>
      </w:r>
    </w:p>
    <w:bookmarkEnd w:id="205"/>
    <w:bookmarkStart w:name="z237" w:id="206"/>
    <w:p>
      <w:pPr>
        <w:spacing w:after="0"/>
        <w:ind w:left="0"/>
        <w:jc w:val="both"/>
      </w:pPr>
      <w:r>
        <w:rPr>
          <w:rFonts w:ascii="Times New Roman"/>
          <w:b w:val="false"/>
          <w:i w:val="false"/>
          <w:color w:val="000000"/>
          <w:sz w:val="28"/>
        </w:rPr>
        <w:t>
      79. Судну при осуществлении лоцманской проводки необходимо выставлять:</w:t>
      </w:r>
    </w:p>
    <w:bookmarkEnd w:id="206"/>
    <w:bookmarkStart w:name="z238" w:id="207"/>
    <w:p>
      <w:pPr>
        <w:spacing w:after="0"/>
        <w:ind w:left="0"/>
        <w:jc w:val="both"/>
      </w:pPr>
      <w:r>
        <w:rPr>
          <w:rFonts w:ascii="Times New Roman"/>
          <w:b w:val="false"/>
          <w:i w:val="false"/>
          <w:color w:val="000000"/>
          <w:sz w:val="28"/>
        </w:rPr>
        <w:t>
      1) на топе мачты или вблизи от него - два круговых огня, расположенных по вертикальной линии, верхний из этих огней должен быть белым, а нижний - красным;</w:t>
      </w:r>
    </w:p>
    <w:bookmarkEnd w:id="207"/>
    <w:bookmarkStart w:name="z239" w:id="208"/>
    <w:p>
      <w:pPr>
        <w:spacing w:after="0"/>
        <w:ind w:left="0"/>
        <w:jc w:val="both"/>
      </w:pPr>
      <w:r>
        <w:rPr>
          <w:rFonts w:ascii="Times New Roman"/>
          <w:b w:val="false"/>
          <w:i w:val="false"/>
          <w:color w:val="000000"/>
          <w:sz w:val="28"/>
        </w:rPr>
        <w:t>
      2) судно на ходу дополнительно выставляет бортовые огни и кормовой огонь;</w:t>
      </w:r>
    </w:p>
    <w:bookmarkEnd w:id="208"/>
    <w:bookmarkStart w:name="z240" w:id="209"/>
    <w:p>
      <w:pPr>
        <w:spacing w:after="0"/>
        <w:ind w:left="0"/>
        <w:jc w:val="both"/>
      </w:pPr>
      <w:r>
        <w:rPr>
          <w:rFonts w:ascii="Times New Roman"/>
          <w:b w:val="false"/>
          <w:i w:val="false"/>
          <w:color w:val="000000"/>
          <w:sz w:val="28"/>
        </w:rPr>
        <w:t>
      3) судно, стоящее на якоре, дополнительно выставляет к огням, указанным в подпункте 1) данного пункта, якорный огонь, огни или знак.</w:t>
      </w:r>
    </w:p>
    <w:bookmarkEnd w:id="209"/>
    <w:bookmarkStart w:name="z241" w:id="210"/>
    <w:p>
      <w:pPr>
        <w:spacing w:after="0"/>
        <w:ind w:left="0"/>
        <w:jc w:val="both"/>
      </w:pPr>
      <w:r>
        <w:rPr>
          <w:rFonts w:ascii="Times New Roman"/>
          <w:b w:val="false"/>
          <w:i w:val="false"/>
          <w:color w:val="000000"/>
          <w:sz w:val="28"/>
        </w:rPr>
        <w:t>
      80. Лоцманское судно, не осуществляющее лоцманскую проводку, выставляет огни или знаки, указанные в настоящих Правилах для судов аналогичной длины.</w:t>
      </w:r>
    </w:p>
    <w:bookmarkEnd w:id="210"/>
    <w:bookmarkStart w:name="z242" w:id="211"/>
    <w:p>
      <w:pPr>
        <w:spacing w:after="0"/>
        <w:ind w:left="0"/>
        <w:jc w:val="both"/>
      </w:pPr>
      <w:r>
        <w:rPr>
          <w:rFonts w:ascii="Times New Roman"/>
          <w:b w:val="false"/>
          <w:i w:val="false"/>
          <w:color w:val="000000"/>
          <w:sz w:val="28"/>
        </w:rPr>
        <w:t>
      81. Судну на якоре необходимо выставлять на наиболее видном месте:</w:t>
      </w:r>
    </w:p>
    <w:bookmarkEnd w:id="211"/>
    <w:bookmarkStart w:name="z243" w:id="212"/>
    <w:p>
      <w:pPr>
        <w:spacing w:after="0"/>
        <w:ind w:left="0"/>
        <w:jc w:val="both"/>
      </w:pPr>
      <w:r>
        <w:rPr>
          <w:rFonts w:ascii="Times New Roman"/>
          <w:b w:val="false"/>
          <w:i w:val="false"/>
          <w:color w:val="000000"/>
          <w:sz w:val="28"/>
        </w:rPr>
        <w:t>
      1) в носовой части судна - белый круговой огонь или шар;</w:t>
      </w:r>
    </w:p>
    <w:bookmarkEnd w:id="212"/>
    <w:bookmarkStart w:name="z244" w:id="213"/>
    <w:p>
      <w:pPr>
        <w:spacing w:after="0"/>
        <w:ind w:left="0"/>
        <w:jc w:val="both"/>
      </w:pPr>
      <w:r>
        <w:rPr>
          <w:rFonts w:ascii="Times New Roman"/>
          <w:b w:val="false"/>
          <w:i w:val="false"/>
          <w:color w:val="000000"/>
          <w:sz w:val="28"/>
        </w:rPr>
        <w:t>
      2) на корме или вблизи от нее и ниже огня, указанного в подпункте 1) данного пункта, - белый круговой огонь.</w:t>
      </w:r>
    </w:p>
    <w:bookmarkEnd w:id="213"/>
    <w:bookmarkStart w:name="z245" w:id="214"/>
    <w:p>
      <w:pPr>
        <w:spacing w:after="0"/>
        <w:ind w:left="0"/>
        <w:jc w:val="both"/>
      </w:pPr>
      <w:r>
        <w:rPr>
          <w:rFonts w:ascii="Times New Roman"/>
          <w:b w:val="false"/>
          <w:i w:val="false"/>
          <w:color w:val="000000"/>
          <w:sz w:val="28"/>
        </w:rPr>
        <w:t xml:space="preserve">
      82. На судне длиной менее 50 метров вместо огней, указанных в </w:t>
      </w:r>
      <w:r>
        <w:rPr>
          <w:rFonts w:ascii="Times New Roman"/>
          <w:b w:val="false"/>
          <w:i w:val="false"/>
          <w:color w:val="000000"/>
          <w:sz w:val="28"/>
        </w:rPr>
        <w:t>пункте 81</w:t>
      </w:r>
      <w:r>
        <w:rPr>
          <w:rFonts w:ascii="Times New Roman"/>
          <w:b w:val="false"/>
          <w:i w:val="false"/>
          <w:color w:val="000000"/>
          <w:sz w:val="28"/>
        </w:rPr>
        <w:t xml:space="preserve"> настоящих Правил, допускается выставлять на наиболее видном месте белый круговой огонь.</w:t>
      </w:r>
    </w:p>
    <w:bookmarkEnd w:id="214"/>
    <w:bookmarkStart w:name="z246" w:id="215"/>
    <w:p>
      <w:pPr>
        <w:spacing w:after="0"/>
        <w:ind w:left="0"/>
        <w:jc w:val="both"/>
      </w:pPr>
      <w:r>
        <w:rPr>
          <w:rFonts w:ascii="Times New Roman"/>
          <w:b w:val="false"/>
          <w:i w:val="false"/>
          <w:color w:val="000000"/>
          <w:sz w:val="28"/>
        </w:rPr>
        <w:t>
      83. На судне на якоре допускается и на судне длиной более 100 метров необходимо использовать имеющиеся рабочие или другие равноценные огни для освещения своих палуб.</w:t>
      </w:r>
    </w:p>
    <w:bookmarkEnd w:id="215"/>
    <w:bookmarkStart w:name="z247" w:id="216"/>
    <w:p>
      <w:pPr>
        <w:spacing w:after="0"/>
        <w:ind w:left="0"/>
        <w:jc w:val="both"/>
      </w:pPr>
      <w:r>
        <w:rPr>
          <w:rFonts w:ascii="Times New Roman"/>
          <w:b w:val="false"/>
          <w:i w:val="false"/>
          <w:color w:val="000000"/>
          <w:sz w:val="28"/>
        </w:rPr>
        <w:t xml:space="preserve">
      84. Судно, стоящее на мели, помимо огней, указанных в пунктах </w:t>
      </w:r>
      <w:r>
        <w:rPr>
          <w:rFonts w:ascii="Times New Roman"/>
          <w:b w:val="false"/>
          <w:i w:val="false"/>
          <w:color w:val="000000"/>
          <w:sz w:val="28"/>
        </w:rPr>
        <w:t>81</w:t>
      </w:r>
      <w:r>
        <w:rPr>
          <w:rFonts w:ascii="Times New Roman"/>
          <w:b w:val="false"/>
          <w:i w:val="false"/>
          <w:color w:val="000000"/>
          <w:sz w:val="28"/>
        </w:rPr>
        <w:t xml:space="preserve"> или </w:t>
      </w:r>
      <w:r>
        <w:rPr>
          <w:rFonts w:ascii="Times New Roman"/>
          <w:b w:val="false"/>
          <w:i w:val="false"/>
          <w:color w:val="000000"/>
          <w:sz w:val="28"/>
        </w:rPr>
        <w:t>82</w:t>
      </w:r>
      <w:r>
        <w:rPr>
          <w:rFonts w:ascii="Times New Roman"/>
          <w:b w:val="false"/>
          <w:i w:val="false"/>
          <w:color w:val="000000"/>
          <w:sz w:val="28"/>
        </w:rPr>
        <w:t xml:space="preserve"> настоящих Правил, на наиболее видном месте выставляет:</w:t>
      </w:r>
    </w:p>
    <w:bookmarkEnd w:id="216"/>
    <w:bookmarkStart w:name="z248" w:id="217"/>
    <w:p>
      <w:pPr>
        <w:spacing w:after="0"/>
        <w:ind w:left="0"/>
        <w:jc w:val="both"/>
      </w:pPr>
      <w:r>
        <w:rPr>
          <w:rFonts w:ascii="Times New Roman"/>
          <w:b w:val="false"/>
          <w:i w:val="false"/>
          <w:color w:val="000000"/>
          <w:sz w:val="28"/>
        </w:rPr>
        <w:t>
      1) два красных круговых огня, расположенных по вертикальной линии;</w:t>
      </w:r>
    </w:p>
    <w:bookmarkEnd w:id="217"/>
    <w:bookmarkStart w:name="z249" w:id="218"/>
    <w:p>
      <w:pPr>
        <w:spacing w:after="0"/>
        <w:ind w:left="0"/>
        <w:jc w:val="both"/>
      </w:pPr>
      <w:r>
        <w:rPr>
          <w:rFonts w:ascii="Times New Roman"/>
          <w:b w:val="false"/>
          <w:i w:val="false"/>
          <w:color w:val="000000"/>
          <w:sz w:val="28"/>
        </w:rPr>
        <w:t>
      2) три шара, расположенных по вертикальной линии.</w:t>
      </w:r>
    </w:p>
    <w:bookmarkEnd w:id="218"/>
    <w:bookmarkStart w:name="z250" w:id="219"/>
    <w:p>
      <w:pPr>
        <w:spacing w:after="0"/>
        <w:ind w:left="0"/>
        <w:jc w:val="both"/>
      </w:pPr>
      <w:r>
        <w:rPr>
          <w:rFonts w:ascii="Times New Roman"/>
          <w:b w:val="false"/>
          <w:i w:val="false"/>
          <w:color w:val="000000"/>
          <w:sz w:val="28"/>
        </w:rPr>
        <w:t xml:space="preserve">
      85. Судну длиной менее 7 метров, стоящему на якоре или находящемуся на мели, когда оно не находится в узком проходе, на фарватере, якорном месте или вблизи от них, а также в районах, где обычно плавают другие суда, разрешается не выставлять огни или знаки, указанные в пунктах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или </w:t>
      </w:r>
      <w:r>
        <w:rPr>
          <w:rFonts w:ascii="Times New Roman"/>
          <w:b w:val="false"/>
          <w:i w:val="false"/>
          <w:color w:val="000000"/>
          <w:sz w:val="28"/>
        </w:rPr>
        <w:t>84</w:t>
      </w:r>
      <w:r>
        <w:rPr>
          <w:rFonts w:ascii="Times New Roman"/>
          <w:b w:val="false"/>
          <w:i w:val="false"/>
          <w:color w:val="000000"/>
          <w:sz w:val="28"/>
        </w:rPr>
        <w:t xml:space="preserve"> настоящих Правил.</w:t>
      </w:r>
    </w:p>
    <w:bookmarkEnd w:id="219"/>
    <w:bookmarkStart w:name="z251" w:id="220"/>
    <w:p>
      <w:pPr>
        <w:spacing w:after="0"/>
        <w:ind w:left="0"/>
        <w:jc w:val="both"/>
      </w:pPr>
      <w:r>
        <w:rPr>
          <w:rFonts w:ascii="Times New Roman"/>
          <w:b w:val="false"/>
          <w:i w:val="false"/>
          <w:color w:val="000000"/>
          <w:sz w:val="28"/>
        </w:rPr>
        <w:t xml:space="preserve">
      86. Судну длиной менее 12 метров, стоящему на мели, разрешается не выставлять огни и знаки, указанные в </w:t>
      </w:r>
      <w:r>
        <w:rPr>
          <w:rFonts w:ascii="Times New Roman"/>
          <w:b w:val="false"/>
          <w:i w:val="false"/>
          <w:color w:val="000000"/>
          <w:sz w:val="28"/>
        </w:rPr>
        <w:t>пункте 84</w:t>
      </w:r>
      <w:r>
        <w:rPr>
          <w:rFonts w:ascii="Times New Roman"/>
          <w:b w:val="false"/>
          <w:i w:val="false"/>
          <w:color w:val="000000"/>
          <w:sz w:val="28"/>
        </w:rPr>
        <w:t xml:space="preserve"> настоящих Правил.</w:t>
      </w:r>
    </w:p>
    <w:bookmarkEnd w:id="220"/>
    <w:bookmarkStart w:name="z252" w:id="221"/>
    <w:p>
      <w:pPr>
        <w:spacing w:after="0"/>
        <w:ind w:left="0"/>
        <w:jc w:val="both"/>
      </w:pPr>
      <w:r>
        <w:rPr>
          <w:rFonts w:ascii="Times New Roman"/>
          <w:b w:val="false"/>
          <w:i w:val="false"/>
          <w:color w:val="000000"/>
          <w:sz w:val="28"/>
        </w:rPr>
        <w:t>
      87. В случае, если гидросамолет или экраноплан не может выставить огни или знаки, указанные в данном параграфе настоящих Правил, ему необходимо выставлять огни и знаки, максимально соответствующие им по своим характеристикам и расположению.</w:t>
      </w:r>
    </w:p>
    <w:bookmarkEnd w:id="221"/>
    <w:bookmarkStart w:name="z253" w:id="222"/>
    <w:p>
      <w:pPr>
        <w:spacing w:after="0"/>
        <w:ind w:left="0"/>
        <w:jc w:val="left"/>
      </w:pPr>
      <w:r>
        <w:rPr>
          <w:rFonts w:ascii="Times New Roman"/>
          <w:b/>
          <w:i w:val="false"/>
          <w:color w:val="000000"/>
        </w:rPr>
        <w:t xml:space="preserve"> Параграф 5. Порядок подачи звуковых и световых сигналов при плавании в территориальных водах Республики Казахстан</w:t>
      </w:r>
    </w:p>
    <w:bookmarkEnd w:id="222"/>
    <w:bookmarkStart w:name="z254" w:id="223"/>
    <w:p>
      <w:pPr>
        <w:spacing w:after="0"/>
        <w:ind w:left="0"/>
        <w:jc w:val="both"/>
      </w:pPr>
      <w:r>
        <w:rPr>
          <w:rFonts w:ascii="Times New Roman"/>
          <w:b w:val="false"/>
          <w:i w:val="false"/>
          <w:color w:val="000000"/>
          <w:sz w:val="28"/>
        </w:rPr>
        <w:t>
      88. При плавании в территориальных водах Республики Казахстан суда для подачи звуковых сигналов используют свисток, колокол и гонг, соответствующие приложению III к МППСС.</w:t>
      </w:r>
    </w:p>
    <w:bookmarkEnd w:id="223"/>
    <w:bookmarkStart w:name="z255" w:id="224"/>
    <w:p>
      <w:pPr>
        <w:spacing w:after="0"/>
        <w:ind w:left="0"/>
        <w:jc w:val="both"/>
      </w:pPr>
      <w:r>
        <w:rPr>
          <w:rFonts w:ascii="Times New Roman"/>
          <w:b w:val="false"/>
          <w:i w:val="false"/>
          <w:color w:val="000000"/>
          <w:sz w:val="28"/>
        </w:rPr>
        <w:t>
      89. Судно использует:</w:t>
      </w:r>
    </w:p>
    <w:bookmarkEnd w:id="224"/>
    <w:bookmarkStart w:name="z256" w:id="225"/>
    <w:p>
      <w:pPr>
        <w:spacing w:after="0"/>
        <w:ind w:left="0"/>
        <w:jc w:val="both"/>
      </w:pPr>
      <w:r>
        <w:rPr>
          <w:rFonts w:ascii="Times New Roman"/>
          <w:b w:val="false"/>
          <w:i w:val="false"/>
          <w:color w:val="000000"/>
          <w:sz w:val="28"/>
        </w:rPr>
        <w:t>
      1) при длине 12 метров или более свисток;</w:t>
      </w:r>
    </w:p>
    <w:bookmarkEnd w:id="225"/>
    <w:bookmarkStart w:name="z257" w:id="226"/>
    <w:p>
      <w:pPr>
        <w:spacing w:after="0"/>
        <w:ind w:left="0"/>
        <w:jc w:val="both"/>
      </w:pPr>
      <w:r>
        <w:rPr>
          <w:rFonts w:ascii="Times New Roman"/>
          <w:b w:val="false"/>
          <w:i w:val="false"/>
          <w:color w:val="000000"/>
          <w:sz w:val="28"/>
        </w:rPr>
        <w:t>
      2) при длине 20 метров или более, в дополнение к свистку колокол;</w:t>
      </w:r>
    </w:p>
    <w:bookmarkEnd w:id="226"/>
    <w:bookmarkStart w:name="z258" w:id="227"/>
    <w:p>
      <w:pPr>
        <w:spacing w:after="0"/>
        <w:ind w:left="0"/>
        <w:jc w:val="both"/>
      </w:pPr>
      <w:r>
        <w:rPr>
          <w:rFonts w:ascii="Times New Roman"/>
          <w:b w:val="false"/>
          <w:i w:val="false"/>
          <w:color w:val="000000"/>
          <w:sz w:val="28"/>
        </w:rPr>
        <w:t>
      3) при длине 100 метров или более, в дополнение к свистку и колоколу гонг с отличающимся от звука колокола тоном и звучанием.</w:t>
      </w:r>
    </w:p>
    <w:bookmarkEnd w:id="227"/>
    <w:bookmarkStart w:name="z259" w:id="228"/>
    <w:p>
      <w:pPr>
        <w:spacing w:after="0"/>
        <w:ind w:left="0"/>
        <w:jc w:val="both"/>
      </w:pPr>
      <w:r>
        <w:rPr>
          <w:rFonts w:ascii="Times New Roman"/>
          <w:b w:val="false"/>
          <w:i w:val="false"/>
          <w:color w:val="000000"/>
          <w:sz w:val="28"/>
        </w:rPr>
        <w:t xml:space="preserve">
      90. Судну длиной менее 12 метров разрешается замена звукосигнальных устройств, указанных в </w:t>
      </w:r>
      <w:r>
        <w:rPr>
          <w:rFonts w:ascii="Times New Roman"/>
          <w:b w:val="false"/>
          <w:i w:val="false"/>
          <w:color w:val="000000"/>
          <w:sz w:val="28"/>
        </w:rPr>
        <w:t>пункте 89</w:t>
      </w:r>
      <w:r>
        <w:rPr>
          <w:rFonts w:ascii="Times New Roman"/>
          <w:b w:val="false"/>
          <w:i w:val="false"/>
          <w:color w:val="000000"/>
          <w:sz w:val="28"/>
        </w:rPr>
        <w:t xml:space="preserve"> настоящих Правил, на другие средства подачи звукового сигнала.</w:t>
      </w:r>
    </w:p>
    <w:bookmarkEnd w:id="228"/>
    <w:bookmarkStart w:name="z260" w:id="229"/>
    <w:p>
      <w:pPr>
        <w:spacing w:after="0"/>
        <w:ind w:left="0"/>
        <w:jc w:val="both"/>
      </w:pPr>
      <w:r>
        <w:rPr>
          <w:rFonts w:ascii="Times New Roman"/>
          <w:b w:val="false"/>
          <w:i w:val="false"/>
          <w:color w:val="000000"/>
          <w:sz w:val="28"/>
        </w:rPr>
        <w:t>
      91. В случае, когда суда находятся на виду друг у друга и судно с механическим двигателем на ходу совершает маневр в соответствии с настоящими Правилами, ему необходимо сопровождать свой маневр звуковыми сигналами свистка следующим образом:</w:t>
      </w:r>
    </w:p>
    <w:bookmarkEnd w:id="229"/>
    <w:bookmarkStart w:name="z261" w:id="230"/>
    <w:p>
      <w:pPr>
        <w:spacing w:after="0"/>
        <w:ind w:left="0"/>
        <w:jc w:val="both"/>
      </w:pPr>
      <w:r>
        <w:rPr>
          <w:rFonts w:ascii="Times New Roman"/>
          <w:b w:val="false"/>
          <w:i w:val="false"/>
          <w:color w:val="000000"/>
          <w:sz w:val="28"/>
        </w:rPr>
        <w:t>
      1) один короткий звук - "Я изменяю свой курс вправо";</w:t>
      </w:r>
    </w:p>
    <w:bookmarkEnd w:id="230"/>
    <w:bookmarkStart w:name="z262" w:id="231"/>
    <w:p>
      <w:pPr>
        <w:spacing w:after="0"/>
        <w:ind w:left="0"/>
        <w:jc w:val="both"/>
      </w:pPr>
      <w:r>
        <w:rPr>
          <w:rFonts w:ascii="Times New Roman"/>
          <w:b w:val="false"/>
          <w:i w:val="false"/>
          <w:color w:val="000000"/>
          <w:sz w:val="28"/>
        </w:rPr>
        <w:t>
      2) два коротких звука - "Я изменяю свой курс влево";</w:t>
      </w:r>
    </w:p>
    <w:bookmarkEnd w:id="231"/>
    <w:bookmarkStart w:name="z263" w:id="232"/>
    <w:p>
      <w:pPr>
        <w:spacing w:after="0"/>
        <w:ind w:left="0"/>
        <w:jc w:val="both"/>
      </w:pPr>
      <w:r>
        <w:rPr>
          <w:rFonts w:ascii="Times New Roman"/>
          <w:b w:val="false"/>
          <w:i w:val="false"/>
          <w:color w:val="000000"/>
          <w:sz w:val="28"/>
        </w:rPr>
        <w:t>
      3) три коротких звука - "Мои движители работают на задний ход".</w:t>
      </w:r>
    </w:p>
    <w:bookmarkEnd w:id="232"/>
    <w:bookmarkStart w:name="z264" w:id="233"/>
    <w:p>
      <w:pPr>
        <w:spacing w:after="0"/>
        <w:ind w:left="0"/>
        <w:jc w:val="both"/>
      </w:pPr>
      <w:r>
        <w:rPr>
          <w:rFonts w:ascii="Times New Roman"/>
          <w:b w:val="false"/>
          <w:i w:val="false"/>
          <w:color w:val="000000"/>
          <w:sz w:val="28"/>
        </w:rPr>
        <w:t>
      92. Судну разрешается сопровождать звуковые сигналы, указанные в пункте 91 настоящих Правил, следующими световыми сигналами, повторяемыми в течение всего маневра:</w:t>
      </w:r>
    </w:p>
    <w:bookmarkEnd w:id="233"/>
    <w:bookmarkStart w:name="z265" w:id="234"/>
    <w:p>
      <w:pPr>
        <w:spacing w:after="0"/>
        <w:ind w:left="0"/>
        <w:jc w:val="both"/>
      </w:pPr>
      <w:r>
        <w:rPr>
          <w:rFonts w:ascii="Times New Roman"/>
          <w:b w:val="false"/>
          <w:i w:val="false"/>
          <w:color w:val="000000"/>
          <w:sz w:val="28"/>
        </w:rPr>
        <w:t>
      1) один проблеск - "Я изменяю свой курс вправо";</w:t>
      </w:r>
    </w:p>
    <w:bookmarkEnd w:id="234"/>
    <w:bookmarkStart w:name="z266" w:id="235"/>
    <w:p>
      <w:pPr>
        <w:spacing w:after="0"/>
        <w:ind w:left="0"/>
        <w:jc w:val="both"/>
      </w:pPr>
      <w:r>
        <w:rPr>
          <w:rFonts w:ascii="Times New Roman"/>
          <w:b w:val="false"/>
          <w:i w:val="false"/>
          <w:color w:val="000000"/>
          <w:sz w:val="28"/>
        </w:rPr>
        <w:t>
      2) два проблеска - "Я изменяю свой курс влево";</w:t>
      </w:r>
    </w:p>
    <w:bookmarkEnd w:id="235"/>
    <w:bookmarkStart w:name="z267" w:id="236"/>
    <w:p>
      <w:pPr>
        <w:spacing w:after="0"/>
        <w:ind w:left="0"/>
        <w:jc w:val="both"/>
      </w:pPr>
      <w:r>
        <w:rPr>
          <w:rFonts w:ascii="Times New Roman"/>
          <w:b w:val="false"/>
          <w:i w:val="false"/>
          <w:color w:val="000000"/>
          <w:sz w:val="28"/>
        </w:rPr>
        <w:t>
      3) три проблеска - "Мои движители работают на задний ход".</w:t>
      </w:r>
    </w:p>
    <w:bookmarkEnd w:id="236"/>
    <w:bookmarkStart w:name="z268" w:id="237"/>
    <w:p>
      <w:pPr>
        <w:spacing w:after="0"/>
        <w:ind w:left="0"/>
        <w:jc w:val="both"/>
      </w:pPr>
      <w:r>
        <w:rPr>
          <w:rFonts w:ascii="Times New Roman"/>
          <w:b w:val="false"/>
          <w:i w:val="false"/>
          <w:color w:val="000000"/>
          <w:sz w:val="28"/>
        </w:rPr>
        <w:t>
      Продолжительность каждого проблеска и интервал между проблесками должен быть около одной секунды, интервал между последовательными сигналами должен быть не менее десяти секунд;</w:t>
      </w:r>
    </w:p>
    <w:bookmarkEnd w:id="237"/>
    <w:bookmarkStart w:name="z269" w:id="238"/>
    <w:p>
      <w:pPr>
        <w:spacing w:after="0"/>
        <w:ind w:left="0"/>
        <w:jc w:val="both"/>
      </w:pPr>
      <w:r>
        <w:rPr>
          <w:rFonts w:ascii="Times New Roman"/>
          <w:b w:val="false"/>
          <w:i w:val="false"/>
          <w:color w:val="000000"/>
          <w:sz w:val="28"/>
        </w:rPr>
        <w:t>
      Для светового сигнала используется белый круговой огонь, который должен быть видим на расстоянии не менее пяти миль и соответствовать требованиям приложения I к МППСС.</w:t>
      </w:r>
    </w:p>
    <w:bookmarkEnd w:id="238"/>
    <w:bookmarkStart w:name="z270" w:id="239"/>
    <w:p>
      <w:pPr>
        <w:spacing w:after="0"/>
        <w:ind w:left="0"/>
        <w:jc w:val="both"/>
      </w:pPr>
      <w:r>
        <w:rPr>
          <w:rFonts w:ascii="Times New Roman"/>
          <w:b w:val="false"/>
          <w:i w:val="false"/>
          <w:color w:val="000000"/>
          <w:sz w:val="28"/>
        </w:rPr>
        <w:t>
      93. В случае обгона, когда суда находятся на виду друг у друга в узком проходе или на фарватере:</w:t>
      </w:r>
    </w:p>
    <w:bookmarkEnd w:id="239"/>
    <w:bookmarkStart w:name="z271" w:id="240"/>
    <w:p>
      <w:pPr>
        <w:spacing w:after="0"/>
        <w:ind w:left="0"/>
        <w:jc w:val="both"/>
      </w:pPr>
      <w:r>
        <w:rPr>
          <w:rFonts w:ascii="Times New Roman"/>
          <w:b w:val="false"/>
          <w:i w:val="false"/>
          <w:color w:val="000000"/>
          <w:sz w:val="28"/>
        </w:rPr>
        <w:t xml:space="preserve">
      1) обгоняющее судно в соответствии с </w:t>
      </w:r>
      <w:r>
        <w:rPr>
          <w:rFonts w:ascii="Times New Roman"/>
          <w:b w:val="false"/>
          <w:i w:val="false"/>
          <w:color w:val="000000"/>
          <w:sz w:val="28"/>
        </w:rPr>
        <w:t>пунктом 22</w:t>
      </w:r>
      <w:r>
        <w:rPr>
          <w:rFonts w:ascii="Times New Roman"/>
          <w:b w:val="false"/>
          <w:i w:val="false"/>
          <w:color w:val="000000"/>
          <w:sz w:val="28"/>
        </w:rPr>
        <w:t xml:space="preserve"> настоящих Правил показывает свое намерение следующими сигналами, подаваемыми свистком:</w:t>
      </w:r>
    </w:p>
    <w:bookmarkEnd w:id="240"/>
    <w:bookmarkStart w:name="z272" w:id="241"/>
    <w:p>
      <w:pPr>
        <w:spacing w:after="0"/>
        <w:ind w:left="0"/>
        <w:jc w:val="both"/>
      </w:pPr>
      <w:r>
        <w:rPr>
          <w:rFonts w:ascii="Times New Roman"/>
          <w:b w:val="false"/>
          <w:i w:val="false"/>
          <w:color w:val="000000"/>
          <w:sz w:val="28"/>
        </w:rPr>
        <w:t>
      два продолжительных звука и вслед за ними один короткий звук - "Я намереваюсь обгонять вас по правому борту";</w:t>
      </w:r>
    </w:p>
    <w:bookmarkEnd w:id="241"/>
    <w:bookmarkStart w:name="z273" w:id="242"/>
    <w:p>
      <w:pPr>
        <w:spacing w:after="0"/>
        <w:ind w:left="0"/>
        <w:jc w:val="both"/>
      </w:pPr>
      <w:r>
        <w:rPr>
          <w:rFonts w:ascii="Times New Roman"/>
          <w:b w:val="false"/>
          <w:i w:val="false"/>
          <w:color w:val="000000"/>
          <w:sz w:val="28"/>
        </w:rPr>
        <w:t>
      два продолжительных звука вслед за ними два коротких звука – "Я намереваюсь обгонять вас по левому борту".</w:t>
      </w:r>
    </w:p>
    <w:bookmarkEnd w:id="242"/>
    <w:bookmarkStart w:name="z274" w:id="243"/>
    <w:p>
      <w:pPr>
        <w:spacing w:after="0"/>
        <w:ind w:left="0"/>
        <w:jc w:val="both"/>
      </w:pPr>
      <w:r>
        <w:rPr>
          <w:rFonts w:ascii="Times New Roman"/>
          <w:b w:val="false"/>
          <w:i w:val="false"/>
          <w:color w:val="000000"/>
          <w:sz w:val="28"/>
        </w:rPr>
        <w:t xml:space="preserve">
      2) обгоняемое судно в соответствии с </w:t>
      </w:r>
      <w:r>
        <w:rPr>
          <w:rFonts w:ascii="Times New Roman"/>
          <w:b w:val="false"/>
          <w:i w:val="false"/>
          <w:color w:val="000000"/>
          <w:sz w:val="28"/>
        </w:rPr>
        <w:t>пунктом 22</w:t>
      </w:r>
      <w:r>
        <w:rPr>
          <w:rFonts w:ascii="Times New Roman"/>
          <w:b w:val="false"/>
          <w:i w:val="false"/>
          <w:color w:val="000000"/>
          <w:sz w:val="28"/>
        </w:rPr>
        <w:t xml:space="preserve"> настоящих Правил подтверждает свое согласие следующим сигналом, подаваемым свистком в указанной последовательности: один продолжительный, один короткий, один продолжительный и один короткий звук.</w:t>
      </w:r>
    </w:p>
    <w:bookmarkEnd w:id="243"/>
    <w:bookmarkStart w:name="z275" w:id="244"/>
    <w:p>
      <w:pPr>
        <w:spacing w:after="0"/>
        <w:ind w:left="0"/>
        <w:jc w:val="both"/>
      </w:pPr>
      <w:r>
        <w:rPr>
          <w:rFonts w:ascii="Times New Roman"/>
          <w:b w:val="false"/>
          <w:i w:val="false"/>
          <w:color w:val="000000"/>
          <w:sz w:val="28"/>
        </w:rPr>
        <w:t>
      94. Когда суда, находящиеся на виду друг у друга, сближаются и одно из них не может понять намерений или действий другого судна или сомневается в том, принимает ли другое судно меры для предупреждения столкновения, оно немедленно сообщает об этом подачей пяти коротких и частых звуков свистком. Звуковой сигнал может сопровождаться световым сигналом, состоящим из пяти коротких и частых проблесков.</w:t>
      </w:r>
    </w:p>
    <w:bookmarkEnd w:id="244"/>
    <w:bookmarkStart w:name="z276" w:id="245"/>
    <w:p>
      <w:pPr>
        <w:spacing w:after="0"/>
        <w:ind w:left="0"/>
        <w:jc w:val="both"/>
      </w:pPr>
      <w:r>
        <w:rPr>
          <w:rFonts w:ascii="Times New Roman"/>
          <w:b w:val="false"/>
          <w:i w:val="false"/>
          <w:color w:val="000000"/>
          <w:sz w:val="28"/>
        </w:rPr>
        <w:t>
      95. Судну, приближающемуся к изгибу или к участку прохода или фарватера, где другие суда могут быть не видны из-за наличия препятствий, необходимо подать один продолжительный звуковой сигнал. Любое приближающееся судно, находящееся в пределах слышимости за изгибом или препятствием, отвечает на такой сигнал одним продолжительным звуковым сигналом.</w:t>
      </w:r>
    </w:p>
    <w:bookmarkEnd w:id="245"/>
    <w:bookmarkStart w:name="z277" w:id="246"/>
    <w:p>
      <w:pPr>
        <w:spacing w:after="0"/>
        <w:ind w:left="0"/>
        <w:jc w:val="both"/>
      </w:pPr>
      <w:r>
        <w:rPr>
          <w:rFonts w:ascii="Times New Roman"/>
          <w:b w:val="false"/>
          <w:i w:val="false"/>
          <w:color w:val="000000"/>
          <w:sz w:val="28"/>
        </w:rPr>
        <w:t>
      96. Если на судне свистки установлены на расстоянии более 100 метров друг от друга, то для подачи сигналов маневрирования и предупреждения используется только один свисток.</w:t>
      </w:r>
    </w:p>
    <w:bookmarkEnd w:id="246"/>
    <w:bookmarkStart w:name="z278" w:id="247"/>
    <w:p>
      <w:pPr>
        <w:spacing w:after="0"/>
        <w:ind w:left="0"/>
        <w:jc w:val="both"/>
      </w:pPr>
      <w:r>
        <w:rPr>
          <w:rFonts w:ascii="Times New Roman"/>
          <w:b w:val="false"/>
          <w:i w:val="false"/>
          <w:color w:val="000000"/>
          <w:sz w:val="28"/>
        </w:rPr>
        <w:t>
      97. В районах ограниченной видимости или вблизи таких районов, днем или ночью звуковые сигналы подаются судами следующим образом:</w:t>
      </w:r>
    </w:p>
    <w:bookmarkEnd w:id="247"/>
    <w:bookmarkStart w:name="z279" w:id="248"/>
    <w:p>
      <w:pPr>
        <w:spacing w:after="0"/>
        <w:ind w:left="0"/>
        <w:jc w:val="both"/>
      </w:pPr>
      <w:r>
        <w:rPr>
          <w:rFonts w:ascii="Times New Roman"/>
          <w:b w:val="false"/>
          <w:i w:val="false"/>
          <w:color w:val="000000"/>
          <w:sz w:val="28"/>
        </w:rPr>
        <w:t>
      1) судно с механическим двигателем, имеющее ход относительно воды, через каждые две минуты подает один продолжительный звуковой сигнал;</w:t>
      </w:r>
    </w:p>
    <w:bookmarkEnd w:id="248"/>
    <w:bookmarkStart w:name="z280" w:id="249"/>
    <w:p>
      <w:pPr>
        <w:spacing w:after="0"/>
        <w:ind w:left="0"/>
        <w:jc w:val="both"/>
      </w:pPr>
      <w:r>
        <w:rPr>
          <w:rFonts w:ascii="Times New Roman"/>
          <w:b w:val="false"/>
          <w:i w:val="false"/>
          <w:color w:val="000000"/>
          <w:sz w:val="28"/>
        </w:rPr>
        <w:t>
      2) судно с механическим двигателем на ходу, но остановившееся и не имеющее хода относительно воды, через каждые две минуты подает два продолжительных звуковых сигнала с промежутком между ними в две секунды;</w:t>
      </w:r>
    </w:p>
    <w:bookmarkEnd w:id="249"/>
    <w:bookmarkStart w:name="z281" w:id="250"/>
    <w:p>
      <w:pPr>
        <w:spacing w:after="0"/>
        <w:ind w:left="0"/>
        <w:jc w:val="both"/>
      </w:pPr>
      <w:r>
        <w:rPr>
          <w:rFonts w:ascii="Times New Roman"/>
          <w:b w:val="false"/>
          <w:i w:val="false"/>
          <w:color w:val="000000"/>
          <w:sz w:val="28"/>
        </w:rPr>
        <w:t>
      3) судно, лишенное возможности управляться или ограниченное в возможности маневрировать, судно, стесненное своей осадкой, парусное судно, судно, занятое ловом рыбы, и судно, буксирующее или толкающее другое судно, вместо звуковых сигналов, указанных в подпунктах 1) или 2) данного пункта, подает через каждые две минуты три последовательных звуковых сигнала - один продолжительный и вслед за ним два коротких звука;</w:t>
      </w:r>
    </w:p>
    <w:bookmarkEnd w:id="250"/>
    <w:bookmarkStart w:name="z282" w:id="251"/>
    <w:p>
      <w:pPr>
        <w:spacing w:after="0"/>
        <w:ind w:left="0"/>
        <w:jc w:val="both"/>
      </w:pPr>
      <w:r>
        <w:rPr>
          <w:rFonts w:ascii="Times New Roman"/>
          <w:b w:val="false"/>
          <w:i w:val="false"/>
          <w:color w:val="000000"/>
          <w:sz w:val="28"/>
        </w:rPr>
        <w:t>
      4) судно, занятное ловом рыбы на якоре, судно, ограниченное в возможности маневрировать и выполняющее свою работу на якоре, подает звуковой сигнал, указанный в подпункте 3) данного пункта;</w:t>
      </w:r>
    </w:p>
    <w:bookmarkEnd w:id="251"/>
    <w:bookmarkStart w:name="z283" w:id="252"/>
    <w:p>
      <w:pPr>
        <w:spacing w:after="0"/>
        <w:ind w:left="0"/>
        <w:jc w:val="both"/>
      </w:pPr>
      <w:r>
        <w:rPr>
          <w:rFonts w:ascii="Times New Roman"/>
          <w:b w:val="false"/>
          <w:i w:val="false"/>
          <w:color w:val="000000"/>
          <w:sz w:val="28"/>
        </w:rPr>
        <w:t>
      5) буксируемое судно либо последнее из группы буксируемых судов, если на нем находится команда, через каждые две минуты подает четыре последовательных звуковых сигнала - один продолжительный и вслед за ним три коротких звука. Сигнал подается немедленно после сигнала буксирующего судна;</w:t>
      </w:r>
    </w:p>
    <w:bookmarkEnd w:id="252"/>
    <w:bookmarkStart w:name="z284" w:id="253"/>
    <w:p>
      <w:pPr>
        <w:spacing w:after="0"/>
        <w:ind w:left="0"/>
        <w:jc w:val="both"/>
      </w:pPr>
      <w:r>
        <w:rPr>
          <w:rFonts w:ascii="Times New Roman"/>
          <w:b w:val="false"/>
          <w:i w:val="false"/>
          <w:color w:val="000000"/>
          <w:sz w:val="28"/>
        </w:rPr>
        <w:t>
      6) если толкающее судно и судно, толкаемое вперед, соединены в единый состав, они рассматриваются как одно судно с механическим двигателем и подают сигналы, указанные в подпунктах 1) или 2) данного пункта;</w:t>
      </w:r>
    </w:p>
    <w:bookmarkEnd w:id="253"/>
    <w:bookmarkStart w:name="z285" w:id="254"/>
    <w:p>
      <w:pPr>
        <w:spacing w:after="0"/>
        <w:ind w:left="0"/>
        <w:jc w:val="both"/>
      </w:pPr>
      <w:r>
        <w:rPr>
          <w:rFonts w:ascii="Times New Roman"/>
          <w:b w:val="false"/>
          <w:i w:val="false"/>
          <w:color w:val="000000"/>
          <w:sz w:val="28"/>
        </w:rPr>
        <w:t>
      7) судно, стоящее на якоре через каждую минуту необходимо учащенно звонить в колокол в течение пяти секунд. На судне длиной 100 метров или более звуковой сигнал на носовой части подается колоколом и немедленно вслед за ним на кормовой части подается учащенный сигнал гонгом в течение пяти секунд. Судну на якоре разрешается для предупреждения приближающихся судов о своем местонахождении и о возможности столкновения дополнительно подавать три последовательных звука свистком - один короткий, один продолжительный и один короткий;</w:t>
      </w:r>
    </w:p>
    <w:bookmarkEnd w:id="254"/>
    <w:bookmarkStart w:name="z286" w:id="255"/>
    <w:p>
      <w:pPr>
        <w:spacing w:after="0"/>
        <w:ind w:left="0"/>
        <w:jc w:val="both"/>
      </w:pPr>
      <w:r>
        <w:rPr>
          <w:rFonts w:ascii="Times New Roman"/>
          <w:b w:val="false"/>
          <w:i w:val="false"/>
          <w:color w:val="000000"/>
          <w:sz w:val="28"/>
        </w:rPr>
        <w:t>
      8) судно, находящееся на мели в соответствии с подпунктом 7) данного пункта подает звуковой сигнал колоколом и, в случае необходимости, гонгом и дополнительно подает сигнал тремя отдельными ударами в колокол непосредственно перед и после каждого учащенного звона в колокол. Судну, находящемуся на мели, разрешается дополнительно подавать соответствующий сигнал свистком;</w:t>
      </w:r>
    </w:p>
    <w:bookmarkEnd w:id="255"/>
    <w:bookmarkStart w:name="z287" w:id="256"/>
    <w:p>
      <w:pPr>
        <w:spacing w:after="0"/>
        <w:ind w:left="0"/>
        <w:jc w:val="both"/>
      </w:pPr>
      <w:r>
        <w:rPr>
          <w:rFonts w:ascii="Times New Roman"/>
          <w:b w:val="false"/>
          <w:i w:val="false"/>
          <w:color w:val="000000"/>
          <w:sz w:val="28"/>
        </w:rPr>
        <w:t>
      9) на судне длиной от 12 до 20 метров допускается не подавать звуковые сигналы колоколом, указанные в подпункте 7) и 8) данного пункта. В таком случае судно через каждые две минуты подает другой эффективный звуковой сигнал;</w:t>
      </w:r>
    </w:p>
    <w:bookmarkEnd w:id="256"/>
    <w:bookmarkStart w:name="z288" w:id="257"/>
    <w:p>
      <w:pPr>
        <w:spacing w:after="0"/>
        <w:ind w:left="0"/>
        <w:jc w:val="both"/>
      </w:pPr>
      <w:r>
        <w:rPr>
          <w:rFonts w:ascii="Times New Roman"/>
          <w:b w:val="false"/>
          <w:i w:val="false"/>
          <w:color w:val="000000"/>
          <w:sz w:val="28"/>
        </w:rPr>
        <w:t>
      10) на судне длиной менее 12 метров допускается не подавать сигналы, указанные в данном пункте. В таком случае, судно через каждые две минуты подает другой эффективный звуковой сигнал;</w:t>
      </w:r>
    </w:p>
    <w:bookmarkEnd w:id="257"/>
    <w:bookmarkStart w:name="z289" w:id="258"/>
    <w:p>
      <w:pPr>
        <w:spacing w:after="0"/>
        <w:ind w:left="0"/>
        <w:jc w:val="both"/>
      </w:pPr>
      <w:r>
        <w:rPr>
          <w:rFonts w:ascii="Times New Roman"/>
          <w:b w:val="false"/>
          <w:i w:val="false"/>
          <w:color w:val="000000"/>
          <w:sz w:val="28"/>
        </w:rPr>
        <w:t>
      11) на лоцманском судне, осуществляющем лоцманскую проводку, в дополнение к сигналам, указанным в подпунктах 1), 2) или 7) данного пункта, допускается подавать опознавательный сигнал, состоящий из четырех коротких звуков.</w:t>
      </w:r>
    </w:p>
    <w:bookmarkEnd w:id="258"/>
    <w:bookmarkStart w:name="z290" w:id="259"/>
    <w:p>
      <w:pPr>
        <w:spacing w:after="0"/>
        <w:ind w:left="0"/>
        <w:jc w:val="both"/>
      </w:pPr>
      <w:r>
        <w:rPr>
          <w:rFonts w:ascii="Times New Roman"/>
          <w:b w:val="false"/>
          <w:i w:val="false"/>
          <w:color w:val="000000"/>
          <w:sz w:val="28"/>
        </w:rPr>
        <w:t>
      98. Судно для привлечения внимания другого судна подает такие световые или звуковые сигналы, которые не могут быть приняты по ошибке за другие сигналы, указанные в данном параграфе настоящих Правил, либо направляет луч прожектора в сторону опасности, не создавая помехи другим судам.</w:t>
      </w:r>
    </w:p>
    <w:bookmarkEnd w:id="259"/>
    <w:bookmarkStart w:name="z291" w:id="260"/>
    <w:p>
      <w:pPr>
        <w:spacing w:after="0"/>
        <w:ind w:left="0"/>
        <w:jc w:val="both"/>
      </w:pPr>
      <w:r>
        <w:rPr>
          <w:rFonts w:ascii="Times New Roman"/>
          <w:b w:val="false"/>
          <w:i w:val="false"/>
          <w:color w:val="000000"/>
          <w:sz w:val="28"/>
        </w:rPr>
        <w:t>
      99. Для привлечения внимания другого судна используется любой огонь, который не может быть принят по ошибке за какое-либо средство навигационного оборудования. Необходимо избегать использования импульсных огней, прерывающихся или вращающихся огней с большой силой света.</w:t>
      </w:r>
    </w:p>
    <w:bookmarkEnd w:id="260"/>
    <w:bookmarkStart w:name="z292" w:id="261"/>
    <w:p>
      <w:pPr>
        <w:spacing w:after="0"/>
        <w:ind w:left="0"/>
        <w:jc w:val="both"/>
      </w:pPr>
      <w:r>
        <w:rPr>
          <w:rFonts w:ascii="Times New Roman"/>
          <w:b w:val="false"/>
          <w:i w:val="false"/>
          <w:color w:val="000000"/>
          <w:sz w:val="28"/>
        </w:rPr>
        <w:t>
      100. Судно, терпящее бедствие в территориальных водах Республики Казахстан и требующее помощи, выставляет или использует сигналы в соответствии с приложением IV к МППСС.</w:t>
      </w:r>
    </w:p>
    <w:bookmarkEnd w:id="2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