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f580" w14:textId="7a5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мая 2018 года № 238 "Об утверждении Регламента собрания местного сообщества Баннов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октября 2019 года № 379. Зарегистрировано Департаментом юстиции Костанайской области 1 ноября 2019 года № 8737. Утратило силу решением маслихата Федоровского района Костанайской области от 27 января 2020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а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Банновского сельского округа Федоровского района Костанайской области"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7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Банновского сельского округа Федоровского района Костанайской области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