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3509" w14:textId="4c43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25 декабря 2018 года № 277/36 "О бюджете города Аксу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14 ноября 2019 года № 370/51. Зарегистрировано Департаментом юстиции Павлодарской области 19 ноября 2019 года № 6610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25 декабря 2018 года № 277/36 "О бюджете города Аксу на 2019 - 2021 годы" (зарегистрированное в Реестре государственной регистрации нормативных правовых актов за № 6199, опубликованное 10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"17763283" заменить цифрами "18303566";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"7370580" заменить цифрами "7090568";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"27316" заменить цифрами "27328";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"10337387" заменить цифрами "11157670";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"17446465" заменить цифрами "17986748";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"-49048" заменить цифрами "-49751";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"102264" заменить цифрами "101561";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"365866" заменить цифрами "366569";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"-365866" заменить цифрами "-366569";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 в бюджете города Аксу на 2019 - 2021 годы объем целевых текущих трансфертов, выделенных из городского бюджета в бюджеты сельских округов в объеме 24515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комплексных блок-модулей - 10674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мест несанкционированного складирования отходов - 7781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ямочного ремонта улиц - 3000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фекально-насосной станции в селе Калкаман Калкаманского сельского округа - 2921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энергосберегающих ламп в селе Алгабас Алгабасского сельского округа - 139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экономики и бюджета.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Горохов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 370/51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277/36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18303566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11157670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11157670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11157670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594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5875776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4162198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обустройства инженерно- коммуникационной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