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ea5e" w14:textId="fe6e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Байконысского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31 октября 2019 года № 5/49. Зарегистрировано Департаментом юстиции Павлодарской области 5 ноября 2019 года № 6592. Утратило силу решением маслихата района Тереңкөл от 10 октября 2023 года № 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Тереңкөл Павлодарской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Байконысского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Байконысского сельского округа района Тереңкөл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26 сентября 2014 года № 9/33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Байконысского сельского округа Качирского района" (зарегистрированное в Реестре государственной регистрации нормативных правовых актов за № 4082,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5/49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Байконысского сельского округа района Тереңкөл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Байконысского сельского округа района Тереңкөл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Байконысского сельского округа района Тереңкөл.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Байконысского сельского округа района Тереңкөл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Байконысского сельского округа района Тереңкөл.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Тереңкөл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Байконысского сельского округа района Тереңкөл.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Байконысского сельского округа района Тереңкөл,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Байконысского сельского округа района Тереңкөл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Байконысского сельского округа района Тереңкөл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Тереңкөл.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 от жителей села.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Байконысского сельского округа района Тереңкөл.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