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344c" w14:textId="ede3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23 декабря 2019 года № 241/50. Зарегистрировано Департаментом юстиции Павлодарской области 25 декабря 2019 года № 6677.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Аққулы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6396190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448336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5934897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6475755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430258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- 516123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516123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288 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резерв местного исполнительного органа района в сумме 44554 тысячи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 261/54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Аққулы на 2020 год объем субвенции, передаваемой из областного бюджета – 3502693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2020 год объемы субвенций, передаваемых из районного бюджета в бюджеты сельских округов, в общей сумме – 497686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138895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– 24091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44837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– 21282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Кызыласкерский – 53336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– 21833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– 28519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– 19287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85262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– 60344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2021 год объемы субвенций, передаваемых из районного бюджета в бюджеты сельских округов, в общей сумме – 475468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139453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– 22818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44804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– 21333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Кызыласкерский – 51561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– 20452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– 25400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– 18140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72409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– 59098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на 2022 год объемы субвенций, передаваемых из районного бюджета в бюджеты сельских округов, в общей сумме – 504840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148030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– 24250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47560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– 22668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Кызыласкерский – 54727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– 21742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– 26999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– 19290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76840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– 62734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целевые текущие трансферты на 2020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228532 тысячи тенге – на реализацию мероприятий по социальной и инженерной инфраструктуре в сельском округе Аққулы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тысяч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65411 тысячи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тысяч тенге – на расходы по освещению улиц Жамбылского сельского округа 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 тысяч тенге – на расходы по содержанию внутрипоселковых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288 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241/50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 (с изменениями)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288 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