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bebc" w14:textId="57db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экологии, геологии и природных ресурсов Республики Казахстан от 30 июля 2020 года № 27-5-6/156. Зарегистрирован в Министерстве юстиции Республики Казахстан 3 августа 2020 года № 21048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№ 11939, опубликован 14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приложения 1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Ввести запрет на применение ставных сетей на предплотинной зоне водохранилища Шардара.";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озере Жайсан и озерно-речной части водохранилища Буктырма от Каракаса до первой Батинской сопки – с 16 апреля по 30 мая;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глубоководной части водохранилища Буктырма от начало первой Батинской сопки вниз по течению до Бухтарминской ГЭС – с 1 мая по 15 июня;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степных, пресных водоемах Павлодарской области, на реке Ертис с ее пойменными водоемами от административной границы с Восточно-Казахстанской областью до государственной границы с Российской Федерацией, по всей протяженности канала имени Каныша Сатпаева, включая все гидроузлы (водохранилища) – с 15 апреля по 30 мая.";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период нереста сиговых видов рыб и размножения артемии ввести запрет в следующих местах и сроки: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лов сиговых видов рыб в Бухтарминском и Усть-Каменогорском водохранилищах и на реке Ертис от Усть-Каменогорской ГЭС до Шульбинского водохранилища и от Шульбинской ГЭС до административной границы с Павлодарской областью, на водохранилище гидроузла №1 канала имени Каныша Сатпаева – с 10 ноября по 10 декабря;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сбор и заготовку цист артемии на соленных водоемах Павлодарской области – с 1 марта по 15 июня;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водохранилище Бухтарма от Казнаковской переправы ниже по течению до Бухтарминской ГЭС - с 10 ноября по 10 декабря.";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период нереста и размножения рыбных ресурсов и других водных животных ввести запрет на водоемах Нура-Сарысуского бассейна на лов: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судака – с 20 апреля по 20 мая;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сазана (карпа) – с 1 мая по 30 июня;";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водоемах города Аркалык, Амангельдинского, Джангельдинского районов Костанайской области на лов: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щуки – с 20 марта до 20 апреля;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сазана (карпа), леща, линя, судака – с 20 апреля по 30 мая;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водоемах других районов и городов Костанайской области на лов: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карася – с 20 мая по 10 июня;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щуки, язя – с 10 апреля по 10 мая;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сазана (карпа), судака, леща, линя – с 20 мая по 30 июня;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налима – с 1 декабря по 31 января;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рака – с 15 октября по 30 июня;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водоемах Актюбинской области на лов: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щуки, судака, берша, язя, жереха, подуста, плотвы, окуня, голавля, ельца – с 10 апреля по 10 мая;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сазана (карпа), карася, линя, сома, красноперки, белоглазки, леща, густеры – с 10 мая по 5 июня;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налима – с 1 декабря по 31 января;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сиговых видов рыб – с 20 октября по 30 ноября;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рака – с 1 февраля по 5 июня;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рыболовство с применением непромысловых орудий лова – с 15 апреля по 1 июля: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Верхне-Тобольском водохранилище от устья (мыс Дома отдыха) до верховий залива Котюбок;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Каратомарском водохранилище от поселка Халвай до плотины Аятского рудника (Тобольский рукав) и от автодорожного моста (трасса город Рудный – станция Тобол) до поселка Майский (Аятский рукав).";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 период нереста и размножения рыбных ресурсов и других водных животных ввести запрет на рыболовство в следующих местах и сроки: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реке Аса и ее притоках, соединяющих между собой озера Биликоль, Богетколь и Акколь – с 1 марта по 1 июля;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других водоемах Шу-Таласского бассейна – с 15 апреля по 31 мая.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реке Шу, ее притоках, расположенных выше Ташуткульского водохранилища и на реке Талас – с 15 апреля по 30 июня.";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исключить;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озере Жайсан и озерно-речной части Бухтарминского водохранилища от Каракаса до первой Батинской сопки – с 31 мая по 15 апреля;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глубоководной части водохранилища Буктырма от начало первой Батинской сопки вниз по течению до Бухтарминской ГЭС–с 16 июня по 30 апреля;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степных, пресных водоемах Павлодарской области, реке Ертис с ее пойменными водоемами от административной границы с Восточно-Казахстанской областью до государственной границы с Российской Федерацией, по всей протяженности канала имени Каныша Сатпаева, включая все гидроузлы (водохранилища) – с 31 мая по 14 апреля;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соленых водоемах Павлодарской области для сбора и заготовки цист артемии – с 16 июня по 29 февраля;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Бухтарминском и Усть-Каменогорском водохранилищах и на реке Ертис от Усть-Каменогорской ГЭС до Шульбинского водохранилища и от Шульбинской ГЭС до административной границы с Павлодарской областью, на водохранилище гидроузла №1 канала имени Каныша Сатпаева, для лова сиговых видов рыб – с 11 декабря по 9 ноября;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водохранилище Бухтарма от Казнаковской переправы ниже по течению до Бухтарминской ГЭС - с 11 декабря по 9 ноября.";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места и сроки пользования на водоемах Нура-Сарысуского бассейна: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судак – с 21 мая по 19 апреля;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 (карп) – с 1 июля по 30 апреля.";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места и сроки пользования: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водоемах города Аркалык, Амангельдинского, Джангельдинского районов Костанайской области: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щука – с 21 апреля по 19 марта;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 (карп), лещ, линь, судак – с 31 мая по 19 апреля;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водоемах других районов и городов Костанайской области: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карась – с 11 июня по 19 мая;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щука, язь – с 11 мая по 9 апреля;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 (карп), судак, лещь, линь – с 1 июля по 19 мая;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налим – с 1 февраля по 30 ноября;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 – с 1 июля по 14 октября;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водоемах Актюбинской области: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щука, судак, берш, язь, жерех, подуст, плотва, окунь, голавль, елец – с 11 мая по 9 апреля;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 (карп), карась, линь, сом, красноперка, белоглазка, лещ, густера – с 6 июня по 9 мая;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налим – с 1 февраля по 30 ноября;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сиговые виды рыб – с 1 декабря по 19 октября;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 – с 6 июня по 31 января;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применением непромысловых орудий лова – на Верхне-Тобольском водохранилище от устья (мыс Дома отдыха) до верховий залива Котюбок, а также на Каратомарском водохранилище от поселка Халвай до плотины Аятского рудника (Тобольский рукав) и от автодорожного моста (трасса город Рудный – станция Тобол) до поселка Майский (Аятский рукав) – с 2 июля по 14 апреля.";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места и сроки пользования: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реке Аса и ее притоках, соединяющие между собой озера Биликоль, Богетколь и Акколь, – с 2 июля по 29 февраля;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других водоемах – с 1 июня по 14 апреля;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реке Шу, ее притоках, расположенных выше Ташуткульского водохранилища и на реке Талас – с 1 июля по 14 апреля.".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охраны рыбных ресурсов и регулирования рыболовства в установленном законодательством порядке обеспечить: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лесного хозяйства и животного мира МЭГПР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