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6133" w14:textId="4ce6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11 декабря 2020 года № ҚР ДСМ-247/2020. Зарегистрирован в Министерстве юстиции Республики Казахстан 12 декабря 2020 года № 21766.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51)</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23.06.2022 </w:t>
      </w:r>
      <w:r>
        <w:rPr>
          <w:rFonts w:ascii="Times New Roman"/>
          <w:b w:val="false"/>
          <w:i w:val="false"/>
          <w:color w:val="000000"/>
          <w:sz w:val="28"/>
        </w:rPr>
        <w:t>№ ҚР ДСМ-56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регулирования, формирования предельных цен и наценки на лекарственные средства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регулирования,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Признать утратившими силу:</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19 апреля 2019 года № ҚР ДСМ-42 "Об утверждении Правил регулирования цен на лекарственные средства" (зарегистрирован в Реестре государственной регистрации нормативных правовых актов под № 18573, опубликован 03 мая 2019 года в Эталонном контрольном банке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17 июня 2020 года № ҚР ДСМ-68/2020 "О внесении изменения в приказ исполняющего обязанности Министра здравоохранения Республики Казахстан от 19 апреля 2019 года № ҚР ДСМ-42 "Об утверждении Правил регулирования цен на лекарственные средства" (зарегистрирован в Реестре государственной регистрации нормативных правовых актов под № 20871, опубликован 22 июня 2020 года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Агентство по защите и </w:t>
      </w:r>
    </w:p>
    <w:p>
      <w:pPr>
        <w:spacing w:after="0"/>
        <w:ind w:left="0"/>
        <w:jc w:val="both"/>
      </w:pPr>
      <w:r>
        <w:rPr>
          <w:rFonts w:ascii="Times New Roman"/>
          <w:b w:val="false"/>
          <w:i w:val="false"/>
          <w:color w:val="000000"/>
          <w:sz w:val="28"/>
        </w:rPr>
        <w:t xml:space="preserve">развитию конкуренции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ДСМ-247/2020</w:t>
            </w:r>
          </w:p>
        </w:tc>
      </w:tr>
    </w:tbl>
    <w:bookmarkStart w:name="z20" w:id="14"/>
    <w:p>
      <w:pPr>
        <w:spacing w:after="0"/>
        <w:ind w:left="0"/>
        <w:jc w:val="left"/>
      </w:pPr>
      <w:r>
        <w:rPr>
          <w:rFonts w:ascii="Times New Roman"/>
          <w:b/>
          <w:i w:val="false"/>
          <w:color w:val="000000"/>
        </w:rPr>
        <w:t xml:space="preserve"> Правила регулирования, формирования предельных цен и наценки на лекарственные средства</w:t>
      </w:r>
    </w:p>
    <w:bookmarkEnd w:id="14"/>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25.12.2024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регулирования, формирования предельных цен и наценки на лекарственные средства (далее – ЛС) разработаны в соответствии с подпунктами 51) и 94)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"Регистрация цены на лекарственные средства и медицинские изделия" (далее – государственная услуга).</w:t>
      </w:r>
    </w:p>
    <w:bookmarkEnd w:id="16"/>
    <w:bookmarkStart w:name="z2639"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2640" w:id="18"/>
    <w:p>
      <w:pPr>
        <w:spacing w:after="0"/>
        <w:ind w:left="0"/>
        <w:jc w:val="both"/>
      </w:pPr>
      <w:r>
        <w:rPr>
          <w:rFonts w:ascii="Times New Roman"/>
          <w:b w:val="false"/>
          <w:i w:val="false"/>
          <w:color w:val="000000"/>
          <w:sz w:val="28"/>
        </w:rPr>
        <w:t>
      1)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8"/>
    <w:bookmarkStart w:name="z2641" w:id="19"/>
    <w:p>
      <w:pPr>
        <w:spacing w:after="0"/>
        <w:ind w:left="0"/>
        <w:jc w:val="both"/>
      </w:pPr>
      <w:r>
        <w:rPr>
          <w:rFonts w:ascii="Times New Roman"/>
          <w:b w:val="false"/>
          <w:i w:val="false"/>
          <w:color w:val="000000"/>
          <w:sz w:val="28"/>
        </w:rPr>
        <w:t>
      2) предельная цена на торговое наименование ЛС для оптовой реализации – цена на торговое наименование ЛС, включенного в перечень ЛС, подлежащих ценовому регулированию, выше которой не может осуществляться его оптовая реализация;</w:t>
      </w:r>
    </w:p>
    <w:bookmarkEnd w:id="19"/>
    <w:bookmarkStart w:name="z2642" w:id="20"/>
    <w:p>
      <w:pPr>
        <w:spacing w:after="0"/>
        <w:ind w:left="0"/>
        <w:jc w:val="both"/>
      </w:pPr>
      <w:r>
        <w:rPr>
          <w:rFonts w:ascii="Times New Roman"/>
          <w:b w:val="false"/>
          <w:i w:val="false"/>
          <w:color w:val="000000"/>
          <w:sz w:val="28"/>
        </w:rPr>
        <w:t>
      3) розничная наценка – надбавка к предельной цене на торговое наименование ЛС для оптовой реализации по регрессивной шкале, включающая прибыль и расходы, связанные с осуществлением розничной реализации ЛС, используемая для формирования предельной цены на торговое наименование ЛС для розничной реализации;</w:t>
      </w:r>
    </w:p>
    <w:bookmarkEnd w:id="20"/>
    <w:bookmarkStart w:name="z2643" w:id="21"/>
    <w:p>
      <w:pPr>
        <w:spacing w:after="0"/>
        <w:ind w:left="0"/>
        <w:jc w:val="both"/>
      </w:pPr>
      <w:r>
        <w:rPr>
          <w:rFonts w:ascii="Times New Roman"/>
          <w:b w:val="false"/>
          <w:i w:val="false"/>
          <w:color w:val="000000"/>
          <w:sz w:val="28"/>
        </w:rPr>
        <w:t>
      4) регрессивная шкала розничной наценки – шкала розничной наценки в процентном выражении, зависимая от величины предельной цены на торговое наименование ЛС для оптовой реализации;</w:t>
      </w:r>
    </w:p>
    <w:bookmarkEnd w:id="21"/>
    <w:bookmarkStart w:name="z2644" w:id="22"/>
    <w:p>
      <w:pPr>
        <w:spacing w:after="0"/>
        <w:ind w:left="0"/>
        <w:jc w:val="both"/>
      </w:pPr>
      <w:r>
        <w:rPr>
          <w:rFonts w:ascii="Times New Roman"/>
          <w:b w:val="false"/>
          <w:i w:val="false"/>
          <w:color w:val="000000"/>
          <w:sz w:val="28"/>
        </w:rPr>
        <w:t>
      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2"/>
    <w:bookmarkStart w:name="z2645" w:id="23"/>
    <w:p>
      <w:pPr>
        <w:spacing w:after="0"/>
        <w:ind w:left="0"/>
        <w:jc w:val="both"/>
      </w:pPr>
      <w:r>
        <w:rPr>
          <w:rFonts w:ascii="Times New Roman"/>
          <w:b w:val="false"/>
          <w:i w:val="false"/>
          <w:color w:val="000000"/>
          <w:sz w:val="28"/>
        </w:rPr>
        <w:t>
      6) международное непатентованное наименование ЛС – название ЛС, рекомендованное Всемирной организацией здравоохранения (далее – МНН);</w:t>
      </w:r>
    </w:p>
    <w:bookmarkEnd w:id="23"/>
    <w:bookmarkStart w:name="z2646" w:id="24"/>
    <w:p>
      <w:pPr>
        <w:spacing w:after="0"/>
        <w:ind w:left="0"/>
        <w:jc w:val="both"/>
      </w:pPr>
      <w:r>
        <w:rPr>
          <w:rFonts w:ascii="Times New Roman"/>
          <w:b w:val="false"/>
          <w:i w:val="false"/>
          <w:color w:val="000000"/>
          <w:sz w:val="28"/>
        </w:rPr>
        <w:t>
      7)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ЛС и медицинских изделий (далее – МИ), качества оказания медицинских услуг (помощи);</w:t>
      </w:r>
    </w:p>
    <w:bookmarkEnd w:id="24"/>
    <w:bookmarkStart w:name="z2647" w:id="25"/>
    <w:p>
      <w:pPr>
        <w:spacing w:after="0"/>
        <w:ind w:left="0"/>
        <w:jc w:val="both"/>
      </w:pPr>
      <w:r>
        <w:rPr>
          <w:rFonts w:ascii="Times New Roman"/>
          <w:b w:val="false"/>
          <w:i w:val="false"/>
          <w:color w:val="000000"/>
          <w:sz w:val="28"/>
        </w:rPr>
        <w:t>
      8) государственная экспертная организация в сфере обращения ЛС и МИ (далее – государственная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ЛС и МИ;</w:t>
      </w:r>
    </w:p>
    <w:bookmarkEnd w:id="25"/>
    <w:bookmarkStart w:name="z2648" w:id="26"/>
    <w:p>
      <w:pPr>
        <w:spacing w:after="0"/>
        <w:ind w:left="0"/>
        <w:jc w:val="both"/>
      </w:pPr>
      <w:r>
        <w:rPr>
          <w:rFonts w:ascii="Times New Roman"/>
          <w:b w:val="false"/>
          <w:i w:val="false"/>
          <w:color w:val="000000"/>
          <w:sz w:val="28"/>
        </w:rPr>
        <w:t>
      9) государственный реестр ЛС и МИ – электронный информационный ресурс, содержащий сведения о зарегистрированных и разрешенных к медицинскому применению в Республике Казахстан ЛС и МИ;</w:t>
      </w:r>
    </w:p>
    <w:bookmarkEnd w:id="26"/>
    <w:bookmarkStart w:name="z2649" w:id="27"/>
    <w:p>
      <w:pPr>
        <w:spacing w:after="0"/>
        <w:ind w:left="0"/>
        <w:jc w:val="both"/>
      </w:pPr>
      <w:r>
        <w:rPr>
          <w:rFonts w:ascii="Times New Roman"/>
          <w:b w:val="false"/>
          <w:i w:val="false"/>
          <w:color w:val="000000"/>
          <w:sz w:val="28"/>
        </w:rPr>
        <w:t>
      10) референтное ценообразование на ЛС - система анализа цен на торговое наименование ЛС, основанная на представленных заявителем ценах одного и того же производителя ЛС с одним и тем же активным веществом, с учетом лекарственной формы, концентрации и дозировки в референтных странах и данных сайтов международных организаций, в том числе в стране производителя ЛС при его реализации, а также фактической цены ввоза в Республику Казахстан;</w:t>
      </w:r>
    </w:p>
    <w:bookmarkEnd w:id="27"/>
    <w:bookmarkStart w:name="z2650" w:id="28"/>
    <w:p>
      <w:pPr>
        <w:spacing w:after="0"/>
        <w:ind w:left="0"/>
        <w:jc w:val="both"/>
      </w:pPr>
      <w:r>
        <w:rPr>
          <w:rFonts w:ascii="Times New Roman"/>
          <w:b w:val="false"/>
          <w:i w:val="false"/>
          <w:color w:val="000000"/>
          <w:sz w:val="28"/>
        </w:rPr>
        <w:t>
      11) единица измерения ЛС (единица закупа) – единица дозированной (разделенной) лекарственной формы или ограниченного первичной упаковкой объема (массы) недозированной (неразделенной) лекарственной формы для ЛС;</w:t>
      </w:r>
    </w:p>
    <w:bookmarkEnd w:id="28"/>
    <w:bookmarkStart w:name="z2651" w:id="29"/>
    <w:p>
      <w:pPr>
        <w:spacing w:after="0"/>
        <w:ind w:left="0"/>
        <w:jc w:val="both"/>
      </w:pPr>
      <w:r>
        <w:rPr>
          <w:rFonts w:ascii="Times New Roman"/>
          <w:b w:val="false"/>
          <w:i w:val="false"/>
          <w:color w:val="000000"/>
          <w:sz w:val="28"/>
        </w:rPr>
        <w:t>
      12)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29"/>
    <w:bookmarkStart w:name="z2652" w:id="30"/>
    <w:p>
      <w:pPr>
        <w:spacing w:after="0"/>
        <w:ind w:left="0"/>
        <w:jc w:val="both"/>
      </w:pPr>
      <w:r>
        <w:rPr>
          <w:rFonts w:ascii="Times New Roman"/>
          <w:b w:val="false"/>
          <w:i w:val="false"/>
          <w:color w:val="000000"/>
          <w:sz w:val="28"/>
        </w:rPr>
        <w:t>
      13)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30"/>
    <w:bookmarkStart w:name="z2653" w:id="31"/>
    <w:p>
      <w:pPr>
        <w:spacing w:after="0"/>
        <w:ind w:left="0"/>
        <w:jc w:val="both"/>
      </w:pPr>
      <w:r>
        <w:rPr>
          <w:rFonts w:ascii="Times New Roman"/>
          <w:b w:val="false"/>
          <w:i w:val="false"/>
          <w:color w:val="000000"/>
          <w:sz w:val="28"/>
        </w:rPr>
        <w:t>
      14) зарегистрированная цена для оптовой и розничной реализации – расчетная базовая цена на торговое наименование ЛС для формирования предельной цены на торговое наименование ЛС для оптовой и розничной реализации ЛС, состоящая из предельной цены производителя;</w:t>
      </w:r>
    </w:p>
    <w:bookmarkEnd w:id="31"/>
    <w:bookmarkStart w:name="z2654" w:id="32"/>
    <w:p>
      <w:pPr>
        <w:spacing w:after="0"/>
        <w:ind w:left="0"/>
        <w:jc w:val="both"/>
      </w:pPr>
      <w:r>
        <w:rPr>
          <w:rFonts w:ascii="Times New Roman"/>
          <w:b w:val="false"/>
          <w:i w:val="false"/>
          <w:color w:val="000000"/>
          <w:sz w:val="28"/>
        </w:rPr>
        <w:t>
      15) предельная цена на торговое наименование ЛС для розничной реализации – цена на торговое наименование ЛС, включенного в перечень ЛС, подлежащих ценовому регулированию, выше которой не может осуществляться его розничная реализация;</w:t>
      </w:r>
    </w:p>
    <w:bookmarkEnd w:id="32"/>
    <w:bookmarkStart w:name="z2655" w:id="33"/>
    <w:p>
      <w:pPr>
        <w:spacing w:after="0"/>
        <w:ind w:left="0"/>
        <w:jc w:val="both"/>
      </w:pPr>
      <w:r>
        <w:rPr>
          <w:rFonts w:ascii="Times New Roman"/>
          <w:b w:val="false"/>
          <w:i w:val="false"/>
          <w:color w:val="000000"/>
          <w:sz w:val="28"/>
        </w:rPr>
        <w:t>
      16) оптовая наценка – надбавка к предельной цене производителя по регрессивной шкале, включающая прибыль и расходы, связанные с осуществлением оптовой реализации ЛС;</w:t>
      </w:r>
    </w:p>
    <w:bookmarkEnd w:id="33"/>
    <w:bookmarkStart w:name="z2656" w:id="34"/>
    <w:p>
      <w:pPr>
        <w:spacing w:after="0"/>
        <w:ind w:left="0"/>
        <w:jc w:val="both"/>
      </w:pPr>
      <w:r>
        <w:rPr>
          <w:rFonts w:ascii="Times New Roman"/>
          <w:b w:val="false"/>
          <w:i w:val="false"/>
          <w:color w:val="000000"/>
          <w:sz w:val="28"/>
        </w:rPr>
        <w:t>
      17) регрессивная шкала оптовой наценки – шкала оптовой наценки в процентном выражении, зависимая от величины зарегистрированной цены;</w:t>
      </w:r>
    </w:p>
    <w:bookmarkEnd w:id="34"/>
    <w:bookmarkStart w:name="z2657" w:id="35"/>
    <w:p>
      <w:pPr>
        <w:spacing w:after="0"/>
        <w:ind w:left="0"/>
        <w:jc w:val="both"/>
      </w:pPr>
      <w:r>
        <w:rPr>
          <w:rFonts w:ascii="Times New Roman"/>
          <w:b w:val="false"/>
          <w:i w:val="false"/>
          <w:color w:val="000000"/>
          <w:sz w:val="28"/>
        </w:rPr>
        <w:t>
      18)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35"/>
    <w:bookmarkStart w:name="z2658" w:id="36"/>
    <w:p>
      <w:pPr>
        <w:spacing w:after="0"/>
        <w:ind w:left="0"/>
        <w:jc w:val="both"/>
      </w:pPr>
      <w:r>
        <w:rPr>
          <w:rFonts w:ascii="Times New Roman"/>
          <w:b w:val="false"/>
          <w:i w:val="false"/>
          <w:color w:val="000000"/>
          <w:sz w:val="28"/>
        </w:rPr>
        <w:t>
      19)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36"/>
    <w:bookmarkStart w:name="z2659" w:id="37"/>
    <w:p>
      <w:pPr>
        <w:spacing w:after="0"/>
        <w:ind w:left="0"/>
        <w:jc w:val="both"/>
      </w:pPr>
      <w:r>
        <w:rPr>
          <w:rFonts w:ascii="Times New Roman"/>
          <w:b w:val="false"/>
          <w:i w:val="false"/>
          <w:color w:val="000000"/>
          <w:sz w:val="28"/>
        </w:rPr>
        <w:t>
      20) заявитель – физическое или юридическое лицо, правомочное подавать заявления, документы и материалы для регистрации цены или перерегистрации зарегистрированной цены на ЛС,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 для ЛС ввезенных и (или) произведенных на территории Республики Казахстан до истечения срока действия регистрационного удостоверения, срок действия регистрационного удостоверения ЛС на момент подачи заявления истек;</w:t>
      </w:r>
    </w:p>
    <w:bookmarkEnd w:id="37"/>
    <w:bookmarkStart w:name="z2660" w:id="38"/>
    <w:p>
      <w:pPr>
        <w:spacing w:after="0"/>
        <w:ind w:left="0"/>
        <w:jc w:val="both"/>
      </w:pPr>
      <w:r>
        <w:rPr>
          <w:rFonts w:ascii="Times New Roman"/>
          <w:b w:val="false"/>
          <w:i w:val="false"/>
          <w:color w:val="000000"/>
          <w:sz w:val="28"/>
        </w:rPr>
        <w:t>
      21)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38"/>
    <w:bookmarkStart w:name="z2661" w:id="39"/>
    <w:p>
      <w:pPr>
        <w:spacing w:after="0"/>
        <w:ind w:left="0"/>
        <w:jc w:val="both"/>
      </w:pPr>
      <w:r>
        <w:rPr>
          <w:rFonts w:ascii="Times New Roman"/>
          <w:b w:val="false"/>
          <w:i w:val="false"/>
          <w:color w:val="000000"/>
          <w:sz w:val="28"/>
        </w:rPr>
        <w:t>
      22) портал референтного ценообразования (далее – Портал) – автоматизированная информационная система государственной экспертной организации;</w:t>
      </w:r>
    </w:p>
    <w:bookmarkEnd w:id="39"/>
    <w:bookmarkStart w:name="z2662" w:id="40"/>
    <w:p>
      <w:pPr>
        <w:spacing w:after="0"/>
        <w:ind w:left="0"/>
        <w:jc w:val="both"/>
      </w:pPr>
      <w:r>
        <w:rPr>
          <w:rFonts w:ascii="Times New Roman"/>
          <w:b w:val="false"/>
          <w:i w:val="false"/>
          <w:color w:val="000000"/>
          <w:sz w:val="28"/>
        </w:rPr>
        <w:t>
      23) референтные страны – страны европейского и центрально-азиатского региона, макроэкономически сопоставимые с Республикой Казахстан,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Кыргызстан, Польша, Россия, Словения, Турция, Узбекистан);</w:t>
      </w:r>
    </w:p>
    <w:bookmarkEnd w:id="40"/>
    <w:bookmarkStart w:name="z2663" w:id="41"/>
    <w:p>
      <w:pPr>
        <w:spacing w:after="0"/>
        <w:ind w:left="0"/>
        <w:jc w:val="both"/>
      </w:pPr>
      <w:r>
        <w:rPr>
          <w:rFonts w:ascii="Times New Roman"/>
          <w:b w:val="false"/>
          <w:i w:val="false"/>
          <w:color w:val="000000"/>
          <w:sz w:val="28"/>
        </w:rPr>
        <w:t>
      24) предельная цена на торговое наименование ЛС в рамках ГОБМП и (или) в системе ОСМС – цена на торговое наименование ЛС зарегистрированного в Республики Казахстан, выше которой не может быть произведен закуп в рамках ГОБМП и (или) в системе ОСМС;</w:t>
      </w:r>
    </w:p>
    <w:bookmarkEnd w:id="41"/>
    <w:bookmarkStart w:name="z2664" w:id="42"/>
    <w:p>
      <w:pPr>
        <w:spacing w:after="0"/>
        <w:ind w:left="0"/>
        <w:jc w:val="both"/>
      </w:pPr>
      <w:r>
        <w:rPr>
          <w:rFonts w:ascii="Times New Roman"/>
          <w:b w:val="false"/>
          <w:i w:val="false"/>
          <w:color w:val="000000"/>
          <w:sz w:val="28"/>
        </w:rPr>
        <w:t>
      25) регрессивная шкала наценки в рамках ГОБМП и (или) в системе ОСМС– шкала наценки в рамках ГОБМП и (или) в системе ОСМС в процентном выражении, зависимая от величины зарегистрированной цены ЛС в рамках ГОБМП и (или) в системе ОСМС;</w:t>
      </w:r>
    </w:p>
    <w:bookmarkEnd w:id="42"/>
    <w:bookmarkStart w:name="z2665" w:id="43"/>
    <w:p>
      <w:pPr>
        <w:spacing w:after="0"/>
        <w:ind w:left="0"/>
        <w:jc w:val="both"/>
      </w:pPr>
      <w:r>
        <w:rPr>
          <w:rFonts w:ascii="Times New Roman"/>
          <w:b w:val="false"/>
          <w:i w:val="false"/>
          <w:color w:val="000000"/>
          <w:sz w:val="28"/>
        </w:rPr>
        <w:t>
       26) предельная цена на международное непатентованное наименование ЛС в рамках ГОБМП и (или) в системе ОСМС – цена на международное непатентованное наименование ЛС, зарегистрированного в Республики Казахстан, выше которой не может быть произведен закуп в рамках ГОБМП и (или) в системе ОСМС;</w:t>
      </w:r>
    </w:p>
    <w:bookmarkEnd w:id="43"/>
    <w:bookmarkStart w:name="z2666" w:id="44"/>
    <w:p>
      <w:pPr>
        <w:spacing w:after="0"/>
        <w:ind w:left="0"/>
        <w:jc w:val="both"/>
      </w:pPr>
      <w:r>
        <w:rPr>
          <w:rFonts w:ascii="Times New Roman"/>
          <w:b w:val="false"/>
          <w:i w:val="false"/>
          <w:color w:val="000000"/>
          <w:sz w:val="28"/>
        </w:rPr>
        <w:t>
      27) зарегистрированная цена в рамках ГОБМП и (или) в системе ОСМС – расчетная базовая цена на торговое наименование ЛС для формирования предельной цены на торговое наименование в рамках ГОБМП и (или) в системе ОСМС, состоящая из цены производителя;</w:t>
      </w:r>
    </w:p>
    <w:bookmarkEnd w:id="44"/>
    <w:bookmarkStart w:name="z2667" w:id="45"/>
    <w:p>
      <w:pPr>
        <w:spacing w:after="0"/>
        <w:ind w:left="0"/>
        <w:jc w:val="both"/>
      </w:pPr>
      <w:r>
        <w:rPr>
          <w:rFonts w:ascii="Times New Roman"/>
          <w:b w:val="false"/>
          <w:i w:val="false"/>
          <w:color w:val="000000"/>
          <w:sz w:val="28"/>
        </w:rPr>
        <w:t>
      28) наценка в рамках ГОБМП и (или) в системе ОСМС – надбавка к зарегистрированной цене в рамках ГОБМП и (или) в системе ОСМС ЛС по регрессивной шкале, включающая прибыль и расходы, связанные с приобретением, хранением, транспортировкой, реализацией ЛС в рамках ГОБМП и (или) в системе ОСМС, используемая для формирования предельной цены на торговое наименование ЛС в рамках ГОБМП и (или) в системе ОСМС;</w:t>
      </w:r>
    </w:p>
    <w:bookmarkEnd w:id="45"/>
    <w:bookmarkStart w:name="z2668" w:id="46"/>
    <w:p>
      <w:pPr>
        <w:spacing w:after="0"/>
        <w:ind w:left="0"/>
        <w:jc w:val="both"/>
      </w:pPr>
      <w:r>
        <w:rPr>
          <w:rFonts w:ascii="Times New Roman"/>
          <w:b w:val="false"/>
          <w:i w:val="false"/>
          <w:color w:val="000000"/>
          <w:sz w:val="28"/>
        </w:rPr>
        <w:t>
      29) фиксированная цена – цена ЛС, определенная по результатам закупа, по которой поставщик обязуется поставить ЛС единому дистрибьютору;</w:t>
      </w:r>
    </w:p>
    <w:bookmarkEnd w:id="46"/>
    <w:bookmarkStart w:name="z2669" w:id="47"/>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7"/>
    <w:bookmarkStart w:name="z2670" w:id="48"/>
    <w:p>
      <w:pPr>
        <w:spacing w:after="0"/>
        <w:ind w:left="0"/>
        <w:jc w:val="both"/>
      </w:pPr>
      <w:r>
        <w:rPr>
          <w:rFonts w:ascii="Times New Roman"/>
          <w:b w:val="false"/>
          <w:i w:val="false"/>
          <w:color w:val="000000"/>
          <w:sz w:val="28"/>
        </w:rPr>
        <w:t>
      31)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48"/>
    <w:bookmarkStart w:name="z2671" w:id="49"/>
    <w:p>
      <w:pPr>
        <w:spacing w:after="0"/>
        <w:ind w:left="0"/>
        <w:jc w:val="left"/>
      </w:pPr>
      <w:r>
        <w:rPr>
          <w:rFonts w:ascii="Times New Roman"/>
          <w:b/>
          <w:i w:val="false"/>
          <w:color w:val="000000"/>
        </w:rPr>
        <w:t xml:space="preserve"> Глава 2. Порядок регулирования цен на лекарственные средства</w:t>
      </w:r>
    </w:p>
    <w:bookmarkEnd w:id="49"/>
    <w:bookmarkStart w:name="z2672" w:id="50"/>
    <w:p>
      <w:pPr>
        <w:spacing w:after="0"/>
        <w:ind w:left="0"/>
        <w:jc w:val="both"/>
      </w:pPr>
      <w:r>
        <w:rPr>
          <w:rFonts w:ascii="Times New Roman"/>
          <w:b w:val="false"/>
          <w:i w:val="false"/>
          <w:color w:val="000000"/>
          <w:sz w:val="28"/>
        </w:rPr>
        <w:t>
      3. Государственное регулирование цен на лекарственные средства осуществляется путем формирования и утверждения предельных цен и наценки на лекарственные средства.</w:t>
      </w:r>
    </w:p>
    <w:bookmarkEnd w:id="50"/>
    <w:bookmarkStart w:name="z2673" w:id="51"/>
    <w:p>
      <w:pPr>
        <w:spacing w:after="0"/>
        <w:ind w:left="0"/>
        <w:jc w:val="both"/>
      </w:pPr>
      <w:r>
        <w:rPr>
          <w:rFonts w:ascii="Times New Roman"/>
          <w:b w:val="false"/>
          <w:i w:val="false"/>
          <w:color w:val="000000"/>
          <w:sz w:val="28"/>
        </w:rPr>
        <w:t>
      4. Государственная экспертная организация осуществляет:</w:t>
      </w:r>
    </w:p>
    <w:bookmarkEnd w:id="51"/>
    <w:bookmarkStart w:name="z2674" w:id="52"/>
    <w:p>
      <w:pPr>
        <w:spacing w:after="0"/>
        <w:ind w:left="0"/>
        <w:jc w:val="both"/>
      </w:pPr>
      <w:r>
        <w:rPr>
          <w:rFonts w:ascii="Times New Roman"/>
          <w:b w:val="false"/>
          <w:i w:val="false"/>
          <w:color w:val="000000"/>
          <w:sz w:val="28"/>
        </w:rPr>
        <w:t>
      1) регистрацию цены или перерегистрацию зарегистрированной цены производителя на торговое наименование ЛС для оптовой и розничной реализации;</w:t>
      </w:r>
    </w:p>
    <w:bookmarkEnd w:id="52"/>
    <w:bookmarkStart w:name="z2675" w:id="53"/>
    <w:p>
      <w:pPr>
        <w:spacing w:after="0"/>
        <w:ind w:left="0"/>
        <w:jc w:val="both"/>
      </w:pPr>
      <w:r>
        <w:rPr>
          <w:rFonts w:ascii="Times New Roman"/>
          <w:b w:val="false"/>
          <w:i w:val="false"/>
          <w:color w:val="000000"/>
          <w:sz w:val="28"/>
        </w:rPr>
        <w:t>
      2) оказание государственной услуги по регистрации цены или перерегистрации зарегистрированной цены производителя на торговое наименование ЛС в рамках ГОБМП и (или) в системе ОСМС;</w:t>
      </w:r>
    </w:p>
    <w:bookmarkEnd w:id="53"/>
    <w:bookmarkStart w:name="z2676" w:id="54"/>
    <w:p>
      <w:pPr>
        <w:spacing w:after="0"/>
        <w:ind w:left="0"/>
        <w:jc w:val="both"/>
      </w:pPr>
      <w:r>
        <w:rPr>
          <w:rFonts w:ascii="Times New Roman"/>
          <w:b w:val="false"/>
          <w:i w:val="false"/>
          <w:color w:val="000000"/>
          <w:sz w:val="28"/>
        </w:rPr>
        <w:t>
      3) формирование проекта перечня ЛС, подлежащих ценовому регулированию для оптовой и розничной реализации;</w:t>
      </w:r>
    </w:p>
    <w:bookmarkEnd w:id="54"/>
    <w:bookmarkStart w:name="z2677" w:id="55"/>
    <w:p>
      <w:pPr>
        <w:spacing w:after="0"/>
        <w:ind w:left="0"/>
        <w:jc w:val="both"/>
      </w:pPr>
      <w:r>
        <w:rPr>
          <w:rFonts w:ascii="Times New Roman"/>
          <w:b w:val="false"/>
          <w:i w:val="false"/>
          <w:color w:val="000000"/>
          <w:sz w:val="28"/>
        </w:rPr>
        <w:t>
      4) формирование проекта предельных цен на торговое наименование ЛС производителя, для оптовой и розничной реализации;</w:t>
      </w:r>
    </w:p>
    <w:bookmarkEnd w:id="55"/>
    <w:bookmarkStart w:name="z2678" w:id="56"/>
    <w:p>
      <w:pPr>
        <w:spacing w:after="0"/>
        <w:ind w:left="0"/>
        <w:jc w:val="both"/>
      </w:pPr>
      <w:r>
        <w:rPr>
          <w:rFonts w:ascii="Times New Roman"/>
          <w:b w:val="false"/>
          <w:i w:val="false"/>
          <w:color w:val="000000"/>
          <w:sz w:val="28"/>
        </w:rPr>
        <w:t xml:space="preserve">
      5) формирование проекта предельных цен на торговое наименование ЛС в рамках ГОБМП и (или) в системе ОСМС; </w:t>
      </w:r>
    </w:p>
    <w:bookmarkEnd w:id="56"/>
    <w:bookmarkStart w:name="z2679" w:id="57"/>
    <w:p>
      <w:pPr>
        <w:spacing w:after="0"/>
        <w:ind w:left="0"/>
        <w:jc w:val="both"/>
      </w:pPr>
      <w:r>
        <w:rPr>
          <w:rFonts w:ascii="Times New Roman"/>
          <w:b w:val="false"/>
          <w:i w:val="false"/>
          <w:color w:val="000000"/>
          <w:sz w:val="28"/>
        </w:rPr>
        <w:t>
      6) формирование проекта предельных цен на торговое и международное непатентованное наименование ЛС в рамках ГОБМП и (или) в системе ОСМС;</w:t>
      </w:r>
    </w:p>
    <w:bookmarkEnd w:id="57"/>
    <w:bookmarkStart w:name="z2680" w:id="58"/>
    <w:p>
      <w:pPr>
        <w:spacing w:after="0"/>
        <w:ind w:left="0"/>
        <w:jc w:val="both"/>
      </w:pPr>
      <w:r>
        <w:rPr>
          <w:rFonts w:ascii="Times New Roman"/>
          <w:b w:val="false"/>
          <w:i w:val="false"/>
          <w:color w:val="000000"/>
          <w:sz w:val="28"/>
        </w:rPr>
        <w:t>
      7) отзыв зарегистрированных цен на ЛС на основании актов правоохранительных органов и судебных актов, вступивших в законную силу и по обращению заявителя в произвольной форме.</w:t>
      </w:r>
    </w:p>
    <w:bookmarkEnd w:id="58"/>
    <w:bookmarkStart w:name="z2681" w:id="59"/>
    <w:p>
      <w:pPr>
        <w:spacing w:after="0"/>
        <w:ind w:left="0"/>
        <w:jc w:val="both"/>
      </w:pPr>
      <w:r>
        <w:rPr>
          <w:rFonts w:ascii="Times New Roman"/>
          <w:b w:val="false"/>
          <w:i w:val="false"/>
          <w:color w:val="000000"/>
          <w:sz w:val="28"/>
        </w:rPr>
        <w:t>
      5. Регулирование цен включает в себя следующие этапы и (или) мероприятия:</w:t>
      </w:r>
    </w:p>
    <w:bookmarkEnd w:id="59"/>
    <w:bookmarkStart w:name="z2682" w:id="60"/>
    <w:p>
      <w:pPr>
        <w:spacing w:after="0"/>
        <w:ind w:left="0"/>
        <w:jc w:val="both"/>
      </w:pPr>
      <w:r>
        <w:rPr>
          <w:rFonts w:ascii="Times New Roman"/>
          <w:b w:val="false"/>
          <w:i w:val="false"/>
          <w:color w:val="000000"/>
          <w:sz w:val="28"/>
        </w:rPr>
        <w:t>
      1) для ЛС, подлежащих оптовой и розничной реализации:</w:t>
      </w:r>
    </w:p>
    <w:bookmarkEnd w:id="60"/>
    <w:bookmarkStart w:name="z2683" w:id="61"/>
    <w:p>
      <w:pPr>
        <w:spacing w:after="0"/>
        <w:ind w:left="0"/>
        <w:jc w:val="both"/>
      </w:pPr>
      <w:r>
        <w:rPr>
          <w:rFonts w:ascii="Times New Roman"/>
          <w:b w:val="false"/>
          <w:i w:val="false"/>
          <w:color w:val="000000"/>
          <w:sz w:val="28"/>
        </w:rPr>
        <w:t>
      формирование проекта перечня ЛС, подлежащих ценовому регулированию для оптовой и розничной реализации;</w:t>
      </w:r>
    </w:p>
    <w:bookmarkEnd w:id="61"/>
    <w:bookmarkStart w:name="z2684" w:id="62"/>
    <w:p>
      <w:pPr>
        <w:spacing w:after="0"/>
        <w:ind w:left="0"/>
        <w:jc w:val="both"/>
      </w:pPr>
      <w:r>
        <w:rPr>
          <w:rFonts w:ascii="Times New Roman"/>
          <w:b w:val="false"/>
          <w:i w:val="false"/>
          <w:color w:val="000000"/>
          <w:sz w:val="28"/>
        </w:rPr>
        <w:t>
      регистрация цены или перерегистрация зарегистрированной цены на торговое наименование ЛС для оптовой и розничной реализации на основе референтного ценообразования;</w:t>
      </w:r>
    </w:p>
    <w:bookmarkEnd w:id="62"/>
    <w:bookmarkStart w:name="z2685" w:id="63"/>
    <w:p>
      <w:pPr>
        <w:spacing w:after="0"/>
        <w:ind w:left="0"/>
        <w:jc w:val="both"/>
      </w:pPr>
      <w:r>
        <w:rPr>
          <w:rFonts w:ascii="Times New Roman"/>
          <w:b w:val="false"/>
          <w:i w:val="false"/>
          <w:color w:val="000000"/>
          <w:sz w:val="28"/>
        </w:rPr>
        <w:t>
      формирование оптовых наценок;</w:t>
      </w:r>
    </w:p>
    <w:bookmarkEnd w:id="63"/>
    <w:bookmarkStart w:name="z2686" w:id="64"/>
    <w:p>
      <w:pPr>
        <w:spacing w:after="0"/>
        <w:ind w:left="0"/>
        <w:jc w:val="both"/>
      </w:pPr>
      <w:r>
        <w:rPr>
          <w:rFonts w:ascii="Times New Roman"/>
          <w:b w:val="false"/>
          <w:i w:val="false"/>
          <w:color w:val="000000"/>
          <w:sz w:val="28"/>
        </w:rPr>
        <w:t>
      формирование предельных цен на торговое наименование ЛС для оптовой реализации;</w:t>
      </w:r>
    </w:p>
    <w:bookmarkEnd w:id="64"/>
    <w:bookmarkStart w:name="z2687" w:id="65"/>
    <w:p>
      <w:pPr>
        <w:spacing w:after="0"/>
        <w:ind w:left="0"/>
        <w:jc w:val="both"/>
      </w:pPr>
      <w:r>
        <w:rPr>
          <w:rFonts w:ascii="Times New Roman"/>
          <w:b w:val="false"/>
          <w:i w:val="false"/>
          <w:color w:val="000000"/>
          <w:sz w:val="28"/>
        </w:rPr>
        <w:t>
      формирование розничных наценок;</w:t>
      </w:r>
    </w:p>
    <w:bookmarkEnd w:id="65"/>
    <w:bookmarkStart w:name="z2688" w:id="66"/>
    <w:p>
      <w:pPr>
        <w:spacing w:after="0"/>
        <w:ind w:left="0"/>
        <w:jc w:val="both"/>
      </w:pPr>
      <w:r>
        <w:rPr>
          <w:rFonts w:ascii="Times New Roman"/>
          <w:b w:val="false"/>
          <w:i w:val="false"/>
          <w:color w:val="000000"/>
          <w:sz w:val="28"/>
        </w:rPr>
        <w:t>
      формирование предельных цен на торговое наименование ЛС для розничной реализации;</w:t>
      </w:r>
    </w:p>
    <w:bookmarkEnd w:id="66"/>
    <w:bookmarkStart w:name="z2689" w:id="67"/>
    <w:p>
      <w:pPr>
        <w:spacing w:after="0"/>
        <w:ind w:left="0"/>
        <w:jc w:val="both"/>
      </w:pPr>
      <w:r>
        <w:rPr>
          <w:rFonts w:ascii="Times New Roman"/>
          <w:b w:val="false"/>
          <w:i w:val="false"/>
          <w:color w:val="000000"/>
          <w:sz w:val="28"/>
        </w:rPr>
        <w:t>
      утверждение предельных цен на торговое наименование ЛС для оптовой и розничной реализации;</w:t>
      </w:r>
    </w:p>
    <w:bookmarkEnd w:id="67"/>
    <w:bookmarkStart w:name="z2690" w:id="68"/>
    <w:p>
      <w:pPr>
        <w:spacing w:after="0"/>
        <w:ind w:left="0"/>
        <w:jc w:val="both"/>
      </w:pPr>
      <w:r>
        <w:rPr>
          <w:rFonts w:ascii="Times New Roman"/>
          <w:b w:val="false"/>
          <w:i w:val="false"/>
          <w:color w:val="000000"/>
          <w:sz w:val="28"/>
        </w:rPr>
        <w:t>
      2) для ЛС, предназначенных для оказания ГОБМП и (или) в системе ОСМС:</w:t>
      </w:r>
    </w:p>
    <w:bookmarkEnd w:id="68"/>
    <w:bookmarkStart w:name="z2691" w:id="69"/>
    <w:p>
      <w:pPr>
        <w:spacing w:after="0"/>
        <w:ind w:left="0"/>
        <w:jc w:val="both"/>
      </w:pPr>
      <w:r>
        <w:rPr>
          <w:rFonts w:ascii="Times New Roman"/>
          <w:b w:val="false"/>
          <w:i w:val="false"/>
          <w:color w:val="000000"/>
          <w:sz w:val="28"/>
        </w:rPr>
        <w:t>
      выдачу заключения о зарегистрированной цене производителя на торговое наименование ЛС в рамках ГОБМП и (или) в системе ОСМС;</w:t>
      </w:r>
    </w:p>
    <w:bookmarkEnd w:id="69"/>
    <w:bookmarkStart w:name="z2692" w:id="70"/>
    <w:p>
      <w:pPr>
        <w:spacing w:after="0"/>
        <w:ind w:left="0"/>
        <w:jc w:val="both"/>
      </w:pPr>
      <w:r>
        <w:rPr>
          <w:rFonts w:ascii="Times New Roman"/>
          <w:b w:val="false"/>
          <w:i w:val="false"/>
          <w:color w:val="000000"/>
          <w:sz w:val="28"/>
        </w:rPr>
        <w:t>
      формирование наценок в рамках ГОБМП и (или) в системе ОСМС;</w:t>
      </w:r>
    </w:p>
    <w:bookmarkEnd w:id="70"/>
    <w:bookmarkStart w:name="z2693" w:id="71"/>
    <w:p>
      <w:pPr>
        <w:spacing w:after="0"/>
        <w:ind w:left="0"/>
        <w:jc w:val="both"/>
      </w:pPr>
      <w:r>
        <w:rPr>
          <w:rFonts w:ascii="Times New Roman"/>
          <w:b w:val="false"/>
          <w:i w:val="false"/>
          <w:color w:val="000000"/>
          <w:sz w:val="28"/>
        </w:rPr>
        <w:t xml:space="preserve">
      формирование предельных цен на торговое наименование ЛС в рамках ГОБМП и (или) в системе ОСМС; </w:t>
      </w:r>
    </w:p>
    <w:bookmarkEnd w:id="71"/>
    <w:bookmarkStart w:name="z2694" w:id="72"/>
    <w:p>
      <w:pPr>
        <w:spacing w:after="0"/>
        <w:ind w:left="0"/>
        <w:jc w:val="both"/>
      </w:pPr>
      <w:r>
        <w:rPr>
          <w:rFonts w:ascii="Times New Roman"/>
          <w:b w:val="false"/>
          <w:i w:val="false"/>
          <w:color w:val="000000"/>
          <w:sz w:val="28"/>
        </w:rPr>
        <w:t>
      утверждение предельных цен на торговое наименование ЛС в рамках ГОБМП и (или) в системе ОСМС;</w:t>
      </w:r>
    </w:p>
    <w:bookmarkEnd w:id="72"/>
    <w:bookmarkStart w:name="z2695" w:id="73"/>
    <w:p>
      <w:pPr>
        <w:spacing w:after="0"/>
        <w:ind w:left="0"/>
        <w:jc w:val="both"/>
      </w:pPr>
      <w:r>
        <w:rPr>
          <w:rFonts w:ascii="Times New Roman"/>
          <w:b w:val="false"/>
          <w:i w:val="false"/>
          <w:color w:val="000000"/>
          <w:sz w:val="28"/>
        </w:rPr>
        <w:t>
      формирование предельных цен на международное непатентованное наименование ЛС в рамках ГОБМП и (или) в системе ОСМС;</w:t>
      </w:r>
    </w:p>
    <w:bookmarkEnd w:id="73"/>
    <w:bookmarkStart w:name="z2696" w:id="74"/>
    <w:p>
      <w:pPr>
        <w:spacing w:after="0"/>
        <w:ind w:left="0"/>
        <w:jc w:val="both"/>
      </w:pPr>
      <w:r>
        <w:rPr>
          <w:rFonts w:ascii="Times New Roman"/>
          <w:b w:val="false"/>
          <w:i w:val="false"/>
          <w:color w:val="000000"/>
          <w:sz w:val="28"/>
        </w:rPr>
        <w:t>
      утверждение предельных цен на международное непатентованное наименование ЛС в рамках ГОБМП и (или) в системе ОСМС.</w:t>
      </w:r>
    </w:p>
    <w:bookmarkEnd w:id="74"/>
    <w:bookmarkStart w:name="z2697" w:id="75"/>
    <w:p>
      <w:pPr>
        <w:spacing w:after="0"/>
        <w:ind w:left="0"/>
        <w:jc w:val="both"/>
      </w:pPr>
      <w:r>
        <w:rPr>
          <w:rFonts w:ascii="Times New Roman"/>
          <w:b w:val="false"/>
          <w:i w:val="false"/>
          <w:color w:val="000000"/>
          <w:sz w:val="28"/>
        </w:rPr>
        <w:t>
      6. Регистрация цены или перерегистрация зарегистрированных цен производителя и утверждение предельных цен осуществляется в национальной валюте Республики Казахстан (далее – тенге).</w:t>
      </w:r>
    </w:p>
    <w:bookmarkEnd w:id="75"/>
    <w:bookmarkStart w:name="z2698" w:id="76"/>
    <w:p>
      <w:pPr>
        <w:spacing w:after="0"/>
        <w:ind w:left="0"/>
        <w:jc w:val="both"/>
      </w:pPr>
      <w:r>
        <w:rPr>
          <w:rFonts w:ascii="Times New Roman"/>
          <w:b w:val="false"/>
          <w:i w:val="false"/>
          <w:color w:val="000000"/>
          <w:sz w:val="28"/>
        </w:rPr>
        <w:t>
      Для регистрации цены или перерегистрация зарегистрированных цен производителя государственной экспертной организацией на договорной основе осуществляется референтное ценообразование.</w:t>
      </w:r>
    </w:p>
    <w:bookmarkEnd w:id="76"/>
    <w:bookmarkStart w:name="z2699" w:id="77"/>
    <w:p>
      <w:pPr>
        <w:spacing w:after="0"/>
        <w:ind w:left="0"/>
        <w:jc w:val="both"/>
      </w:pPr>
      <w:r>
        <w:rPr>
          <w:rFonts w:ascii="Times New Roman"/>
          <w:b w:val="false"/>
          <w:i w:val="false"/>
          <w:color w:val="000000"/>
          <w:sz w:val="28"/>
        </w:rPr>
        <w:t>
      7. При конвертации иностранной валюты цен в заявлении по копии инвойса (накладной) или счет-фактуры,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77"/>
    <w:bookmarkStart w:name="z2700" w:id="78"/>
    <w:p>
      <w:pPr>
        <w:spacing w:after="0"/>
        <w:ind w:left="0"/>
        <w:jc w:val="both"/>
      </w:pPr>
      <w:r>
        <w:rPr>
          <w:rFonts w:ascii="Times New Roman"/>
          <w:b w:val="false"/>
          <w:i w:val="false"/>
          <w:color w:val="000000"/>
          <w:sz w:val="28"/>
        </w:rPr>
        <w:t xml:space="preserve">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78"/>
    <w:bookmarkStart w:name="z2701" w:id="79"/>
    <w:p>
      <w:pPr>
        <w:spacing w:after="0"/>
        <w:ind w:left="0"/>
        <w:jc w:val="both"/>
      </w:pPr>
      <w:r>
        <w:rPr>
          <w:rFonts w:ascii="Times New Roman"/>
          <w:b w:val="false"/>
          <w:i w:val="false"/>
          <w:color w:val="000000"/>
          <w:sz w:val="28"/>
        </w:rPr>
        <w:t>
      8. В случае месячного изменения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лекарственные средства путем надбавки к цене производителя процентного значения, предоставляемого уполномоченным органом.</w:t>
      </w:r>
    </w:p>
    <w:bookmarkEnd w:id="79"/>
    <w:bookmarkStart w:name="z2702" w:id="80"/>
    <w:p>
      <w:pPr>
        <w:spacing w:after="0"/>
        <w:ind w:left="0"/>
        <w:jc w:val="both"/>
      </w:pPr>
      <w:r>
        <w:rPr>
          <w:rFonts w:ascii="Times New Roman"/>
          <w:b w:val="false"/>
          <w:i w:val="false"/>
          <w:color w:val="000000"/>
          <w:sz w:val="28"/>
        </w:rPr>
        <w:t>
      9. В случае месячного изменения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лекарственные средства путем вычета от цены производителя процентного значения, предоставляемого уполномоченным органом.</w:t>
      </w:r>
    </w:p>
    <w:bookmarkEnd w:id="80"/>
    <w:bookmarkStart w:name="z2703" w:id="81"/>
    <w:p>
      <w:pPr>
        <w:spacing w:after="0"/>
        <w:ind w:left="0"/>
        <w:jc w:val="both"/>
      </w:pPr>
      <w:r>
        <w:rPr>
          <w:rFonts w:ascii="Times New Roman"/>
          <w:b w:val="false"/>
          <w:i w:val="false"/>
          <w:color w:val="000000"/>
          <w:sz w:val="28"/>
        </w:rPr>
        <w:t>
      10. В период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на территории Республики Казахстан, осуществляется особый порядок формирования предельных цен на ЛС для оптовой и розничной реализации, а также в рамках ГОБМП и (или) в системе ОСМС (далее – особый порядок).</w:t>
      </w:r>
    </w:p>
    <w:bookmarkEnd w:id="81"/>
    <w:bookmarkStart w:name="z2704" w:id="82"/>
    <w:p>
      <w:pPr>
        <w:spacing w:after="0"/>
        <w:ind w:left="0"/>
        <w:jc w:val="both"/>
      </w:pPr>
      <w:r>
        <w:rPr>
          <w:rFonts w:ascii="Times New Roman"/>
          <w:b w:val="false"/>
          <w:i w:val="false"/>
          <w:color w:val="000000"/>
          <w:sz w:val="28"/>
        </w:rPr>
        <w:t>
      При особом порядке уполномоченный орган направляет в государственную экспертную организацию список ЛС по МНН для формирования предельных цен на торговое наименование ЛС для оптовой и розничной реализации, а также в рамках ГОБМП и (или) в системе ОСМС, в соответствии с регрессивной шкалой наценок, установленных пунктами 28, 34 и 55, настоящих Правил.</w:t>
      </w:r>
    </w:p>
    <w:bookmarkEnd w:id="82"/>
    <w:bookmarkStart w:name="z2705" w:id="83"/>
    <w:p>
      <w:pPr>
        <w:spacing w:after="0"/>
        <w:ind w:left="0"/>
        <w:jc w:val="both"/>
      </w:pPr>
      <w:r>
        <w:rPr>
          <w:rFonts w:ascii="Times New Roman"/>
          <w:b w:val="false"/>
          <w:i w:val="false"/>
          <w:color w:val="000000"/>
          <w:sz w:val="28"/>
        </w:rPr>
        <w:t>
      11. Цена на лекарственные препараты, изготовленные в условиях аптеки, определяется аптечной организацией.</w:t>
      </w:r>
    </w:p>
    <w:bookmarkEnd w:id="83"/>
    <w:bookmarkStart w:name="z2706" w:id="84"/>
    <w:p>
      <w:pPr>
        <w:spacing w:after="0"/>
        <w:ind w:left="0"/>
        <w:jc w:val="left"/>
      </w:pPr>
      <w:r>
        <w:rPr>
          <w:rFonts w:ascii="Times New Roman"/>
          <w:b/>
          <w:i w:val="false"/>
          <w:color w:val="000000"/>
        </w:rPr>
        <w:t xml:space="preserve"> Параграф 1. Порядок формирования проекта перечня лекарственных средств, подлежащих ценовому регулированию для оптовой и розничной реализации</w:t>
      </w:r>
    </w:p>
    <w:bookmarkEnd w:id="84"/>
    <w:bookmarkStart w:name="z2707" w:id="85"/>
    <w:p>
      <w:pPr>
        <w:spacing w:after="0"/>
        <w:ind w:left="0"/>
        <w:jc w:val="both"/>
      </w:pPr>
      <w:r>
        <w:rPr>
          <w:rFonts w:ascii="Times New Roman"/>
          <w:b w:val="false"/>
          <w:i w:val="false"/>
          <w:color w:val="000000"/>
          <w:sz w:val="28"/>
        </w:rPr>
        <w:t>
      12. Государственная экспертная организация формирует проект перечня ЛС, подлежащих ценовому регулированию для оптовой и розничной реализации (далее - проект перечня), на основе рецептурных зарегистрированных ЛС, а также имеющих регистрационное удостоверение в рамках Евразийского экономического союза по состоянию на 15 января и 15 июля текущего года.</w:t>
      </w:r>
    </w:p>
    <w:bookmarkEnd w:id="85"/>
    <w:bookmarkStart w:name="z2708" w:id="86"/>
    <w:p>
      <w:pPr>
        <w:spacing w:after="0"/>
        <w:ind w:left="0"/>
        <w:jc w:val="both"/>
      </w:pPr>
      <w:r>
        <w:rPr>
          <w:rFonts w:ascii="Times New Roman"/>
          <w:b w:val="false"/>
          <w:i w:val="false"/>
          <w:color w:val="000000"/>
          <w:sz w:val="28"/>
        </w:rPr>
        <w:t xml:space="preserve">
      Государственная экспертная организация направляет проект перечня ЛС, подлежащих ценовому регулированию в уполномоченный орган для согласования с антимонопольным органом и утверждения, в срок не позднее, чем за 40 календарных дней до утверждения уполномоченным органом перечня ЛС, подлежащих ценовому регулированию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245 Кодекса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6"/>
    <w:bookmarkStart w:name="z2709" w:id="87"/>
    <w:p>
      <w:pPr>
        <w:spacing w:after="0"/>
        <w:ind w:left="0"/>
        <w:jc w:val="both"/>
      </w:pPr>
      <w:r>
        <w:rPr>
          <w:rFonts w:ascii="Times New Roman"/>
          <w:b w:val="false"/>
          <w:i w:val="false"/>
          <w:color w:val="000000"/>
          <w:sz w:val="28"/>
        </w:rPr>
        <w:t>
      13. Антимонопольный орган согласовывает проект перечня ЛС, подлежащих ценовому регулированию для оптовой и розничной реализации, регистрация или перерегистрация цены для оптовой и розничной реализации на торговое наименование лекарственных средств сформированный на основе данных государственной экспертной организации.</w:t>
      </w:r>
    </w:p>
    <w:bookmarkEnd w:id="87"/>
    <w:bookmarkStart w:name="z2710" w:id="88"/>
    <w:p>
      <w:pPr>
        <w:spacing w:after="0"/>
        <w:ind w:left="0"/>
        <w:jc w:val="left"/>
      </w:pPr>
      <w:r>
        <w:rPr>
          <w:rFonts w:ascii="Times New Roman"/>
          <w:b/>
          <w:i w:val="false"/>
          <w:color w:val="000000"/>
        </w:rPr>
        <w:t xml:space="preserve"> Глава 3. Регистрация или перерегистрация цены для оптовой и розничной реализации на торговое наименование лекарственных средств</w:t>
      </w:r>
    </w:p>
    <w:bookmarkEnd w:id="88"/>
    <w:bookmarkStart w:name="z2711" w:id="89"/>
    <w:p>
      <w:pPr>
        <w:spacing w:after="0"/>
        <w:ind w:left="0"/>
        <w:jc w:val="both"/>
      </w:pPr>
      <w:r>
        <w:rPr>
          <w:rFonts w:ascii="Times New Roman"/>
          <w:b w:val="false"/>
          <w:i w:val="false"/>
          <w:color w:val="000000"/>
          <w:sz w:val="28"/>
        </w:rPr>
        <w:t>
      14. Цены производителя на ЛС для оптовой и розничной реализации регистрируются или перерегистрируются за потребительскую упаковку, отдельно на каждое торговое наименование с учетом лекарственной формы, дозировки, концентрации, объема, фасовки, производителя и регистрационного удостоверения ЛС на дату подачи заявления о регистрации.</w:t>
      </w:r>
    </w:p>
    <w:bookmarkEnd w:id="89"/>
    <w:bookmarkStart w:name="z2712" w:id="90"/>
    <w:p>
      <w:pPr>
        <w:spacing w:after="0"/>
        <w:ind w:left="0"/>
        <w:jc w:val="both"/>
      </w:pPr>
      <w:r>
        <w:rPr>
          <w:rFonts w:ascii="Times New Roman"/>
          <w:b w:val="false"/>
          <w:i w:val="false"/>
          <w:color w:val="000000"/>
          <w:sz w:val="28"/>
        </w:rPr>
        <w:t xml:space="preserve">
      15. Для регистрации или перерегистрации зарегистрированной цены производителя на торговое наименование ЛС для оптовой и розничной реализации в период не позднее 10 апреля или 10 октября текущего года, заявитель предоставляет в государственную экспертную организацию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Сведения о ЛС в заявлении указываются в соответствии с регистрационным удостоверением на ЛС.</w:t>
      </w:r>
    </w:p>
    <w:bookmarkEnd w:id="90"/>
    <w:bookmarkStart w:name="z2713" w:id="91"/>
    <w:p>
      <w:pPr>
        <w:spacing w:after="0"/>
        <w:ind w:left="0"/>
        <w:jc w:val="both"/>
      </w:pPr>
      <w:r>
        <w:rPr>
          <w:rFonts w:ascii="Times New Roman"/>
          <w:b w:val="false"/>
          <w:i w:val="false"/>
          <w:color w:val="000000"/>
          <w:sz w:val="28"/>
        </w:rPr>
        <w:t>
      16. В случае, если в рамках одного регистрационного удостоверения зарегистрировано несколько вариантов потребительских упаковок, дозировок, лекарственных форм и фасовок ЛС, заявитель предоставляет заявление отдельно для каждого из вариантов.</w:t>
      </w:r>
    </w:p>
    <w:bookmarkEnd w:id="91"/>
    <w:bookmarkStart w:name="z2714" w:id="92"/>
    <w:p>
      <w:pPr>
        <w:spacing w:after="0"/>
        <w:ind w:left="0"/>
        <w:jc w:val="both"/>
      </w:pPr>
      <w:r>
        <w:rPr>
          <w:rFonts w:ascii="Times New Roman"/>
          <w:b w:val="false"/>
          <w:i w:val="false"/>
          <w:color w:val="000000"/>
          <w:sz w:val="28"/>
        </w:rPr>
        <w:t>
      17. Электронная форма заявления подается на сайте государственной экспертной организации (www.ndda.kz) на Портале в онлайн режиме с дальнейшим предоставлением документов на бумажном носителе.</w:t>
      </w:r>
    </w:p>
    <w:bookmarkEnd w:id="92"/>
    <w:bookmarkStart w:name="z2715" w:id="93"/>
    <w:p>
      <w:pPr>
        <w:spacing w:after="0"/>
        <w:ind w:left="0"/>
        <w:jc w:val="both"/>
      </w:pPr>
      <w:r>
        <w:rPr>
          <w:rFonts w:ascii="Times New Roman"/>
          <w:b w:val="false"/>
          <w:i w:val="false"/>
          <w:color w:val="000000"/>
          <w:sz w:val="28"/>
        </w:rPr>
        <w:t>
      При не предоставлении документов на бумажном носителе в течение 20 рабочих дней со дня подачи заявления, государственная экспертная организация аннулирует поданное заявление на сайте (www.ndda.kz) без его рассмотрения.</w:t>
      </w:r>
    </w:p>
    <w:bookmarkEnd w:id="93"/>
    <w:bookmarkStart w:name="z2716" w:id="94"/>
    <w:p>
      <w:pPr>
        <w:spacing w:after="0"/>
        <w:ind w:left="0"/>
        <w:jc w:val="both"/>
      </w:pPr>
      <w:r>
        <w:rPr>
          <w:rFonts w:ascii="Times New Roman"/>
          <w:b w:val="false"/>
          <w:i w:val="false"/>
          <w:color w:val="000000"/>
          <w:sz w:val="28"/>
        </w:rPr>
        <w:t>
      В случае, если электронная форма заявления подписывается электронной цифровой подписью, то предоставления документов на бумажном носителе не требуется.</w:t>
      </w:r>
    </w:p>
    <w:bookmarkEnd w:id="94"/>
    <w:bookmarkStart w:name="z2717" w:id="95"/>
    <w:p>
      <w:pPr>
        <w:spacing w:after="0"/>
        <w:ind w:left="0"/>
        <w:jc w:val="both"/>
      </w:pPr>
      <w:r>
        <w:rPr>
          <w:rFonts w:ascii="Times New Roman"/>
          <w:b w:val="false"/>
          <w:i w:val="false"/>
          <w:color w:val="000000"/>
          <w:sz w:val="28"/>
        </w:rPr>
        <w:t>
      18. К заявлению прилагаются следующие документы:</w:t>
      </w:r>
    </w:p>
    <w:bookmarkEnd w:id="95"/>
    <w:bookmarkStart w:name="z2718" w:id="96"/>
    <w:p>
      <w:pPr>
        <w:spacing w:after="0"/>
        <w:ind w:left="0"/>
        <w:jc w:val="both"/>
      </w:pPr>
      <w:r>
        <w:rPr>
          <w:rFonts w:ascii="Times New Roman"/>
          <w:b w:val="false"/>
          <w:i w:val="false"/>
          <w:color w:val="000000"/>
          <w:sz w:val="28"/>
        </w:rPr>
        <w:t>
      Для отечественных производителей:</w:t>
      </w:r>
    </w:p>
    <w:bookmarkEnd w:id="96"/>
    <w:bookmarkStart w:name="z2719" w:id="97"/>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для оптовой розничной реализаций;</w:t>
      </w:r>
    </w:p>
    <w:bookmarkEnd w:id="97"/>
    <w:bookmarkStart w:name="z2720" w:id="98"/>
    <w:p>
      <w:pPr>
        <w:spacing w:after="0"/>
        <w:ind w:left="0"/>
        <w:jc w:val="both"/>
      </w:pPr>
      <w:r>
        <w:rPr>
          <w:rFonts w:ascii="Times New Roman"/>
          <w:b w:val="false"/>
          <w:i w:val="false"/>
          <w:color w:val="000000"/>
          <w:sz w:val="28"/>
        </w:rPr>
        <w:t>
      2) информация с подтверждающими документами (контракт, договор) о ценах ЛС реализуемых в других странах за 12 месяцев, предшествующих дате подачи заявления на регистрацию либо перерегистрацию ЛС.</w:t>
      </w:r>
    </w:p>
    <w:bookmarkEnd w:id="98"/>
    <w:bookmarkStart w:name="z2721" w:id="99"/>
    <w:p>
      <w:pPr>
        <w:spacing w:after="0"/>
        <w:ind w:left="0"/>
        <w:jc w:val="both"/>
      </w:pPr>
      <w:r>
        <w:rPr>
          <w:rFonts w:ascii="Times New Roman"/>
          <w:b w:val="false"/>
          <w:i w:val="false"/>
          <w:color w:val="000000"/>
          <w:sz w:val="28"/>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bookmarkEnd w:id="99"/>
    <w:bookmarkStart w:name="z2722" w:id="100"/>
    <w:p>
      <w:pPr>
        <w:spacing w:after="0"/>
        <w:ind w:left="0"/>
        <w:jc w:val="both"/>
      </w:pPr>
      <w:r>
        <w:rPr>
          <w:rFonts w:ascii="Times New Roman"/>
          <w:b w:val="false"/>
          <w:i w:val="false"/>
          <w:color w:val="000000"/>
          <w:sz w:val="28"/>
        </w:rPr>
        <w:t>
      3)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w:t>
      </w:r>
    </w:p>
    <w:bookmarkEnd w:id="100"/>
    <w:bookmarkStart w:name="z2723" w:id="101"/>
    <w:p>
      <w:pPr>
        <w:spacing w:after="0"/>
        <w:ind w:left="0"/>
        <w:jc w:val="both"/>
      </w:pPr>
      <w:r>
        <w:rPr>
          <w:rFonts w:ascii="Times New Roman"/>
          <w:b w:val="false"/>
          <w:i w:val="false"/>
          <w:color w:val="000000"/>
          <w:sz w:val="28"/>
        </w:rPr>
        <w:t>
      4)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предоставляются документы, подтверждающие производство ЛС;</w:t>
      </w:r>
    </w:p>
    <w:bookmarkEnd w:id="101"/>
    <w:bookmarkStart w:name="z2724" w:id="102"/>
    <w:p>
      <w:pPr>
        <w:spacing w:after="0"/>
        <w:ind w:left="0"/>
        <w:jc w:val="both"/>
      </w:pPr>
      <w:r>
        <w:rPr>
          <w:rFonts w:ascii="Times New Roman"/>
          <w:b w:val="false"/>
          <w:i w:val="false"/>
          <w:color w:val="000000"/>
          <w:sz w:val="28"/>
        </w:rPr>
        <w:t>
      5)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102"/>
    <w:bookmarkStart w:name="z2725" w:id="103"/>
    <w:p>
      <w:pPr>
        <w:spacing w:after="0"/>
        <w:ind w:left="0"/>
        <w:jc w:val="both"/>
      </w:pPr>
      <w:r>
        <w:rPr>
          <w:rFonts w:ascii="Times New Roman"/>
          <w:b w:val="false"/>
          <w:i w:val="false"/>
          <w:color w:val="000000"/>
          <w:sz w:val="28"/>
        </w:rPr>
        <w:t>
      Для иностранных производителей:</w:t>
      </w:r>
    </w:p>
    <w:bookmarkEnd w:id="103"/>
    <w:bookmarkStart w:name="z2726" w:id="104"/>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для оптовой розничной реализаций, включая право предоставлять информацию о ценах в референтных странах и о ценах фактических ввозов;</w:t>
      </w:r>
    </w:p>
    <w:bookmarkEnd w:id="104"/>
    <w:bookmarkStart w:name="z2727" w:id="105"/>
    <w:p>
      <w:pPr>
        <w:spacing w:after="0"/>
        <w:ind w:left="0"/>
        <w:jc w:val="both"/>
      </w:pPr>
      <w:r>
        <w:rPr>
          <w:rFonts w:ascii="Times New Roman"/>
          <w:b w:val="false"/>
          <w:i w:val="false"/>
          <w:color w:val="000000"/>
          <w:sz w:val="28"/>
        </w:rPr>
        <w:t xml:space="preserve">
      2) копия документа, подтверждающая цену ЛС (копия инвойса (накладной), счет-фактуры) за последние 12 месяцев (при наличии фактического ввоза), за исключением случаев ввоза на территорию Республики Казахстан ЛС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105"/>
    <w:bookmarkStart w:name="z2728" w:id="106"/>
    <w:p>
      <w:pPr>
        <w:spacing w:after="0"/>
        <w:ind w:left="0"/>
        <w:jc w:val="both"/>
      </w:pPr>
      <w:r>
        <w:rPr>
          <w:rFonts w:ascii="Times New Roman"/>
          <w:b w:val="false"/>
          <w:i w:val="false"/>
          <w:color w:val="000000"/>
          <w:sz w:val="28"/>
        </w:rPr>
        <w:t>
      При отсутствии фактических ввозов за последние 12 месяцев, предоставляются копии документов за предыдущий период 12 месяцев.</w:t>
      </w:r>
    </w:p>
    <w:bookmarkEnd w:id="106"/>
    <w:bookmarkStart w:name="z2729" w:id="107"/>
    <w:p>
      <w:pPr>
        <w:spacing w:after="0"/>
        <w:ind w:left="0"/>
        <w:jc w:val="both"/>
      </w:pPr>
      <w:r>
        <w:rPr>
          <w:rFonts w:ascii="Times New Roman"/>
          <w:b w:val="false"/>
          <w:i w:val="false"/>
          <w:color w:val="000000"/>
          <w:sz w:val="28"/>
        </w:rPr>
        <w:t>
      При отсутствии фактических ввозов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107"/>
    <w:bookmarkStart w:name="z2730" w:id="108"/>
    <w:p>
      <w:pPr>
        <w:spacing w:after="0"/>
        <w:ind w:left="0"/>
        <w:jc w:val="both"/>
      </w:pPr>
      <w:r>
        <w:rPr>
          <w:rFonts w:ascii="Times New Roman"/>
          <w:b w:val="false"/>
          <w:i w:val="false"/>
          <w:color w:val="000000"/>
          <w:sz w:val="28"/>
        </w:rPr>
        <w:t>
      3) копия таможенной декларации к документу, указанному в подпункте 2) пункта 18 (для иностранных производителей);</w:t>
      </w:r>
    </w:p>
    <w:bookmarkEnd w:id="108"/>
    <w:bookmarkStart w:name="z2731" w:id="109"/>
    <w:p>
      <w:pPr>
        <w:spacing w:after="0"/>
        <w:ind w:left="0"/>
        <w:jc w:val="both"/>
      </w:pPr>
      <w:r>
        <w:rPr>
          <w:rFonts w:ascii="Times New Roman"/>
          <w:b w:val="false"/>
          <w:i w:val="false"/>
          <w:color w:val="000000"/>
          <w:sz w:val="28"/>
        </w:rPr>
        <w:t>
      4) копия контракта или договора о приобретении ЛС с ценой, действующей на момент подачи заявления на регистрацию либо перерегистрацию зарегистрированной цены ЛС;</w:t>
      </w:r>
    </w:p>
    <w:bookmarkEnd w:id="109"/>
    <w:bookmarkStart w:name="z2732" w:id="110"/>
    <w:p>
      <w:pPr>
        <w:spacing w:after="0"/>
        <w:ind w:left="0"/>
        <w:jc w:val="both"/>
      </w:pPr>
      <w:r>
        <w:rPr>
          <w:rFonts w:ascii="Times New Roman"/>
          <w:b w:val="false"/>
          <w:i w:val="false"/>
          <w:color w:val="000000"/>
          <w:sz w:val="28"/>
        </w:rPr>
        <w:t>
      5)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w:t>
      </w:r>
    </w:p>
    <w:bookmarkEnd w:id="110"/>
    <w:bookmarkStart w:name="z2733" w:id="111"/>
    <w:p>
      <w:pPr>
        <w:spacing w:after="0"/>
        <w:ind w:left="0"/>
        <w:jc w:val="both"/>
      </w:pPr>
      <w:r>
        <w:rPr>
          <w:rFonts w:ascii="Times New Roman"/>
          <w:b w:val="false"/>
          <w:i w:val="false"/>
          <w:color w:val="000000"/>
          <w:sz w:val="28"/>
        </w:rPr>
        <w:t>
      6)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ЛС: копия сертификата соответствии продукции, копия таможенной декларации;</w:t>
      </w:r>
    </w:p>
    <w:bookmarkEnd w:id="111"/>
    <w:bookmarkStart w:name="z2734" w:id="112"/>
    <w:p>
      <w:pPr>
        <w:spacing w:after="0"/>
        <w:ind w:left="0"/>
        <w:jc w:val="both"/>
      </w:pPr>
      <w:r>
        <w:rPr>
          <w:rFonts w:ascii="Times New Roman"/>
          <w:b w:val="false"/>
          <w:i w:val="false"/>
          <w:color w:val="000000"/>
          <w:sz w:val="28"/>
        </w:rPr>
        <w:t>
      7)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112"/>
    <w:bookmarkStart w:name="z2735" w:id="113"/>
    <w:p>
      <w:pPr>
        <w:spacing w:after="0"/>
        <w:ind w:left="0"/>
        <w:jc w:val="both"/>
      </w:pPr>
      <w:r>
        <w:rPr>
          <w:rFonts w:ascii="Times New Roman"/>
          <w:b w:val="false"/>
          <w:i w:val="false"/>
          <w:color w:val="000000"/>
          <w:sz w:val="28"/>
        </w:rPr>
        <w:t xml:space="preserve">
      19. Регистрация цены или перерегистрация зарегистрированной цены для оптовой и розничной реализации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ввозов в Республику Казахстан за последние 12 месяцев действия регистрационного удостоверения. </w:t>
      </w:r>
    </w:p>
    <w:bookmarkEnd w:id="113"/>
    <w:bookmarkStart w:name="z2736" w:id="114"/>
    <w:p>
      <w:pPr>
        <w:spacing w:after="0"/>
        <w:ind w:left="0"/>
        <w:jc w:val="both"/>
      </w:pPr>
      <w:r>
        <w:rPr>
          <w:rFonts w:ascii="Times New Roman"/>
          <w:b w:val="false"/>
          <w:i w:val="false"/>
          <w:color w:val="000000"/>
          <w:sz w:val="28"/>
        </w:rPr>
        <w:t>
      В случае отсутствия фактических ввозов за последние 12 месяцев, предоставляются копии документов за предыдущий период 12 месяцев.</w:t>
      </w:r>
    </w:p>
    <w:bookmarkEnd w:id="114"/>
    <w:bookmarkStart w:name="z2737" w:id="115"/>
    <w:p>
      <w:pPr>
        <w:spacing w:after="0"/>
        <w:ind w:left="0"/>
        <w:jc w:val="both"/>
      </w:pPr>
      <w:r>
        <w:rPr>
          <w:rFonts w:ascii="Times New Roman"/>
          <w:b w:val="false"/>
          <w:i w:val="false"/>
          <w:color w:val="000000"/>
          <w:sz w:val="28"/>
        </w:rPr>
        <w:t>
      Регистрация цены или перерегистрация зарегистрированной цены для оптовой и розничной реализации для ЛС, срок действия регистрационного удостоверения которых на момент подачи заявления приостановлен, осуществляется в порядке и в сроки, предусмотренные пунктами 14, 15, 16, 17, 18, 19, 20, 21, 22, 23, 24, 25, 26 настоящих Правил.</w:t>
      </w:r>
    </w:p>
    <w:bookmarkEnd w:id="115"/>
    <w:bookmarkStart w:name="z2738" w:id="116"/>
    <w:p>
      <w:pPr>
        <w:spacing w:after="0"/>
        <w:ind w:left="0"/>
        <w:jc w:val="both"/>
      </w:pPr>
      <w:r>
        <w:rPr>
          <w:rFonts w:ascii="Times New Roman"/>
          <w:b w:val="false"/>
          <w:i w:val="false"/>
          <w:color w:val="000000"/>
          <w:sz w:val="28"/>
        </w:rPr>
        <w:t>
      20. В случае предоставления неполного пакета документов, заявка на Портале не формируется. В случае отсутствия требуемой информации или необходимости уточнения сведений, содержащихся в предоставленных документах, на Портале в личном кабинете заявителя размещается уведомление о необходимости устранения вышеперечисленных замечаний.</w:t>
      </w:r>
    </w:p>
    <w:bookmarkEnd w:id="116"/>
    <w:bookmarkStart w:name="z2739" w:id="117"/>
    <w:p>
      <w:pPr>
        <w:spacing w:after="0"/>
        <w:ind w:left="0"/>
        <w:jc w:val="both"/>
      </w:pPr>
      <w:r>
        <w:rPr>
          <w:rFonts w:ascii="Times New Roman"/>
          <w:b w:val="false"/>
          <w:i w:val="false"/>
          <w:color w:val="000000"/>
          <w:sz w:val="28"/>
        </w:rPr>
        <w:t>
      21. Заявитель после получения уведомления предоставляет в государственную экспертную организацию соответствующую информацию в письменной форме на фирменном бланке заявителя на Портале с дальнейшим предоставлением документов на бумажном носителе или подписанную электронной цифровой подписью, без предоставления документов на бумажном носителе в срок, не превышающий 7 рабочих дней с момента размещения уведомления на Портале.</w:t>
      </w:r>
    </w:p>
    <w:bookmarkEnd w:id="117"/>
    <w:bookmarkStart w:name="z2740" w:id="118"/>
    <w:p>
      <w:pPr>
        <w:spacing w:after="0"/>
        <w:ind w:left="0"/>
        <w:jc w:val="both"/>
      </w:pPr>
      <w:r>
        <w:rPr>
          <w:rFonts w:ascii="Times New Roman"/>
          <w:b w:val="false"/>
          <w:i w:val="false"/>
          <w:color w:val="000000"/>
          <w:sz w:val="28"/>
        </w:rPr>
        <w:t>
      22. После предоставления дополнительной информации в соответствии с пунктом 21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bookmarkEnd w:id="118"/>
    <w:bookmarkStart w:name="z2741" w:id="119"/>
    <w:p>
      <w:pPr>
        <w:spacing w:after="0"/>
        <w:ind w:left="0"/>
        <w:jc w:val="both"/>
      </w:pPr>
      <w:r>
        <w:rPr>
          <w:rFonts w:ascii="Times New Roman"/>
          <w:b w:val="false"/>
          <w:i w:val="false"/>
          <w:color w:val="000000"/>
          <w:sz w:val="28"/>
        </w:rPr>
        <w:t xml:space="preserve">
      В случае превышения срока предоставления запрашиваемой информации либо предоставления документов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об устранении замечаний направляет заявителю мотивированный отказ в регистрации цены или перерегистрации зарегистрированной цены для оптовой розничной реализаций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9"/>
    <w:bookmarkStart w:name="z2742" w:id="120"/>
    <w:p>
      <w:pPr>
        <w:spacing w:after="0"/>
        <w:ind w:left="0"/>
        <w:jc w:val="both"/>
      </w:pPr>
      <w:r>
        <w:rPr>
          <w:rFonts w:ascii="Times New Roman"/>
          <w:b w:val="false"/>
          <w:i w:val="false"/>
          <w:color w:val="000000"/>
          <w:sz w:val="28"/>
        </w:rPr>
        <w:t>
      23. Государственная экспертная организация в течение 10 рабочих дней со дня обращения осуществляет референтное ценообразование на торговое наименование ЛС на основе представленных заявителем данных и соответствие предлагаемой к регистрации цены или перерегистрации зарегистрированной цены для оптовой и розничной реализации.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23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приказом Министра здравоохранения РК от 25.12.2024 </w:t>
      </w:r>
      <w:r>
        <w:rPr>
          <w:rFonts w:ascii="Times New Roman"/>
          <w:b w:val="false"/>
          <w:i w:val="false"/>
          <w:color w:val="ff0000"/>
          <w:sz w:val="28"/>
        </w:rPr>
        <w:t>№ 110</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744" w:id="121"/>
    <w:p>
      <w:pPr>
        <w:spacing w:after="0"/>
        <w:ind w:left="0"/>
        <w:jc w:val="both"/>
      </w:pPr>
      <w:r>
        <w:rPr>
          <w:rFonts w:ascii="Times New Roman"/>
          <w:b w:val="false"/>
          <w:i w:val="false"/>
          <w:color w:val="000000"/>
          <w:sz w:val="28"/>
        </w:rPr>
        <w:t>
      24. По результатам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w:t>
      </w:r>
    </w:p>
    <w:bookmarkEnd w:id="121"/>
    <w:bookmarkStart w:name="z2745" w:id="122"/>
    <w:p>
      <w:pPr>
        <w:spacing w:after="0"/>
        <w:ind w:left="0"/>
        <w:jc w:val="both"/>
      </w:pPr>
      <w:r>
        <w:rPr>
          <w:rFonts w:ascii="Times New Roman"/>
          <w:b w:val="false"/>
          <w:i w:val="false"/>
          <w:color w:val="000000"/>
          <w:sz w:val="28"/>
        </w:rPr>
        <w:t>
      1) предоставленная цена производителя для оптовой и розничной реализации для ввозимых ЛС для Республики Казахстан не превышает максимального значения трех минимальных цен из числа поданных в заявлении референтных стран, в случае если количество референтных стран менее трех, цена производителя для оптовой и розничной реализации не превышает максимального значения цен представленного количества референтных стран. При отсутствии государственной регистрации ЛС в референтных странах, цена производителя для оптовой и розничной реализации не превышает значения цены в стране-производителя;</w:t>
      </w:r>
    </w:p>
    <w:bookmarkEnd w:id="122"/>
    <w:bookmarkStart w:name="z2746" w:id="123"/>
    <w:p>
      <w:pPr>
        <w:spacing w:after="0"/>
        <w:ind w:left="0"/>
        <w:jc w:val="both"/>
      </w:pPr>
      <w:r>
        <w:rPr>
          <w:rFonts w:ascii="Times New Roman"/>
          <w:b w:val="false"/>
          <w:i w:val="false"/>
          <w:color w:val="000000"/>
          <w:sz w:val="28"/>
        </w:rPr>
        <w:t>
      2) предоставленная предельная цена производителя для оптовой и розничной реализации на ввозимые ЛС не выше значения цен, указанных в предоставленных документах, подтверждающих цену ЛС (копия инвойса, таможенной декларации или счет-фактуры (накладной)) последнего ввоза за вычетом скидки;</w:t>
      </w:r>
    </w:p>
    <w:bookmarkEnd w:id="123"/>
    <w:bookmarkStart w:name="z2747" w:id="124"/>
    <w:p>
      <w:pPr>
        <w:spacing w:after="0"/>
        <w:ind w:left="0"/>
        <w:jc w:val="both"/>
      </w:pPr>
      <w:r>
        <w:rPr>
          <w:rFonts w:ascii="Times New Roman"/>
          <w:b w:val="false"/>
          <w:i w:val="false"/>
          <w:color w:val="000000"/>
          <w:sz w:val="28"/>
        </w:rPr>
        <w:t>
      3) предоставленная предельная цена производителя для оптовой и розничной реализации на ввозимые ЛС не выше значения цены, указанной в предоставленных документах, подтверждающею цену ЛС в контракте или договоре о приобретении, действующего на момент подачи заявления на регистрацию либо перерегистрацию зарегистрированной цены ЛС;</w:t>
      </w:r>
    </w:p>
    <w:bookmarkEnd w:id="124"/>
    <w:bookmarkStart w:name="z2748" w:id="125"/>
    <w:p>
      <w:pPr>
        <w:spacing w:after="0"/>
        <w:ind w:left="0"/>
        <w:jc w:val="both"/>
      </w:pPr>
      <w:r>
        <w:rPr>
          <w:rFonts w:ascii="Times New Roman"/>
          <w:b w:val="false"/>
          <w:i w:val="false"/>
          <w:color w:val="000000"/>
          <w:sz w:val="28"/>
        </w:rPr>
        <w:t>
      4) предоставленная предельная цена отечественного производителя для оптовой и розничной реализации не превышает цен ЛС, реализуемых в других странах.</w:t>
      </w:r>
    </w:p>
    <w:bookmarkEnd w:id="125"/>
    <w:bookmarkStart w:name="z2749" w:id="126"/>
    <w:p>
      <w:pPr>
        <w:spacing w:after="0"/>
        <w:ind w:left="0"/>
        <w:jc w:val="both"/>
      </w:pPr>
      <w:r>
        <w:rPr>
          <w:rFonts w:ascii="Times New Roman"/>
          <w:b w:val="false"/>
          <w:i w:val="false"/>
          <w:color w:val="000000"/>
          <w:sz w:val="28"/>
        </w:rPr>
        <w:t xml:space="preserve">
      В случае несоответствия зарегистрированной цены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6"/>
    <w:bookmarkStart w:name="z2750" w:id="127"/>
    <w:p>
      <w:pPr>
        <w:spacing w:after="0"/>
        <w:ind w:left="0"/>
        <w:jc w:val="both"/>
      </w:pPr>
      <w:r>
        <w:rPr>
          <w:rFonts w:ascii="Times New Roman"/>
          <w:b w:val="false"/>
          <w:i w:val="false"/>
          <w:color w:val="000000"/>
          <w:sz w:val="28"/>
        </w:rPr>
        <w:t>
      25. При отсутствии ввоза на территорию Республики Казахстан ввозимого ЛС в течение последних 24 месяцев до регистрации зарегистрированной цены для оптовой и розничной реализации зарегистрированная цена для оптовой и розничной реализации регистрируется или перерегистрируется на основании:</w:t>
      </w:r>
    </w:p>
    <w:bookmarkEnd w:id="127"/>
    <w:bookmarkStart w:name="z2751" w:id="128"/>
    <w:p>
      <w:pPr>
        <w:spacing w:after="0"/>
        <w:ind w:left="0"/>
        <w:jc w:val="both"/>
      </w:pPr>
      <w:r>
        <w:rPr>
          <w:rFonts w:ascii="Times New Roman"/>
          <w:b w:val="false"/>
          <w:i w:val="false"/>
          <w:color w:val="000000"/>
          <w:sz w:val="28"/>
        </w:rPr>
        <w:t>
      1) контракта или договора о приобретении ЛС действующего на момент подачи заявления на регистрацию либо перерегистрацию зарегистрированной цены ЛС;</w:t>
      </w:r>
    </w:p>
    <w:bookmarkEnd w:id="128"/>
    <w:bookmarkStart w:name="z2752" w:id="129"/>
    <w:p>
      <w:pPr>
        <w:spacing w:after="0"/>
        <w:ind w:left="0"/>
        <w:jc w:val="both"/>
      </w:pPr>
      <w:r>
        <w:rPr>
          <w:rFonts w:ascii="Times New Roman"/>
          <w:b w:val="false"/>
          <w:i w:val="false"/>
          <w:color w:val="000000"/>
          <w:sz w:val="28"/>
        </w:rPr>
        <w:t>
      2) сведений о цене в референтных странах или в стране-производителя при отсутствии государственной регистрации ЛС в референтных странах.</w:t>
      </w:r>
    </w:p>
    <w:bookmarkEnd w:id="129"/>
    <w:bookmarkStart w:name="z2753" w:id="130"/>
    <w:p>
      <w:pPr>
        <w:spacing w:after="0"/>
        <w:ind w:left="0"/>
        <w:jc w:val="both"/>
      </w:pPr>
      <w:r>
        <w:rPr>
          <w:rFonts w:ascii="Times New Roman"/>
          <w:b w:val="false"/>
          <w:i w:val="false"/>
          <w:color w:val="000000"/>
          <w:sz w:val="28"/>
        </w:rPr>
        <w:t>
      26.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случае выявления недостоверных данных на утвержденные предельные цены на торговое наименование ЛС государственная экспертная организация информирует уполномоченный орган.</w:t>
      </w:r>
    </w:p>
    <w:bookmarkEnd w:id="130"/>
    <w:bookmarkStart w:name="z2754" w:id="131"/>
    <w:p>
      <w:pPr>
        <w:spacing w:after="0"/>
        <w:ind w:left="0"/>
        <w:jc w:val="left"/>
      </w:pPr>
      <w:r>
        <w:rPr>
          <w:rFonts w:ascii="Times New Roman"/>
          <w:b/>
          <w:i w:val="false"/>
          <w:color w:val="000000"/>
        </w:rPr>
        <w:t xml:space="preserve"> Параграф 1. Порядок формирования оптовых наценок и предельных цен на торговое наименование лекарственных средств для оптовой реализации</w:t>
      </w:r>
    </w:p>
    <w:bookmarkEnd w:id="131"/>
    <w:bookmarkStart w:name="z2755" w:id="132"/>
    <w:p>
      <w:pPr>
        <w:spacing w:after="0"/>
        <w:ind w:left="0"/>
        <w:jc w:val="both"/>
      </w:pPr>
      <w:r>
        <w:rPr>
          <w:rFonts w:ascii="Times New Roman"/>
          <w:b w:val="false"/>
          <w:i w:val="false"/>
          <w:color w:val="000000"/>
          <w:sz w:val="28"/>
        </w:rPr>
        <w:t>
      27. Оптовые наценки на ЛС дифференцируются в соответствии с регрессивной шкалой наценок и составляют:</w:t>
      </w:r>
    </w:p>
    <w:bookmarkEnd w:id="132"/>
    <w:bookmarkStart w:name="z2756" w:id="133"/>
    <w:p>
      <w:pPr>
        <w:spacing w:after="0"/>
        <w:ind w:left="0"/>
        <w:jc w:val="both"/>
      </w:pPr>
      <w:r>
        <w:rPr>
          <w:rFonts w:ascii="Times New Roman"/>
          <w:b w:val="false"/>
          <w:i w:val="false"/>
          <w:color w:val="000000"/>
          <w:sz w:val="28"/>
        </w:rPr>
        <w:t>
      1) 25 % для ЛС, стоимостью до 350,00 тенге включительно;</w:t>
      </w:r>
    </w:p>
    <w:bookmarkEnd w:id="133"/>
    <w:bookmarkStart w:name="z2757" w:id="134"/>
    <w:p>
      <w:pPr>
        <w:spacing w:after="0"/>
        <w:ind w:left="0"/>
        <w:jc w:val="both"/>
      </w:pPr>
      <w:r>
        <w:rPr>
          <w:rFonts w:ascii="Times New Roman"/>
          <w:b w:val="false"/>
          <w:i w:val="false"/>
          <w:color w:val="000000"/>
          <w:sz w:val="28"/>
        </w:rPr>
        <w:t>
      2) 23,5 % для ЛС, стоимостью свыше 350 тенге и до 1000,00 тенге включительно;</w:t>
      </w:r>
    </w:p>
    <w:bookmarkEnd w:id="134"/>
    <w:bookmarkStart w:name="z2758" w:id="135"/>
    <w:p>
      <w:pPr>
        <w:spacing w:after="0"/>
        <w:ind w:left="0"/>
        <w:jc w:val="both"/>
      </w:pPr>
      <w:r>
        <w:rPr>
          <w:rFonts w:ascii="Times New Roman"/>
          <w:b w:val="false"/>
          <w:i w:val="false"/>
          <w:color w:val="000000"/>
          <w:sz w:val="28"/>
        </w:rPr>
        <w:t>
      3) 22 % для ЛС, стоимостью свыше 1000 тенге и до 3000,00 тенге включительно;</w:t>
      </w:r>
    </w:p>
    <w:bookmarkEnd w:id="135"/>
    <w:bookmarkStart w:name="z2759" w:id="136"/>
    <w:p>
      <w:pPr>
        <w:spacing w:after="0"/>
        <w:ind w:left="0"/>
        <w:jc w:val="both"/>
      </w:pPr>
      <w:r>
        <w:rPr>
          <w:rFonts w:ascii="Times New Roman"/>
          <w:b w:val="false"/>
          <w:i w:val="false"/>
          <w:color w:val="000000"/>
          <w:sz w:val="28"/>
        </w:rPr>
        <w:t>
      4) 20,5 % для ЛС, стоимостью свыше 3000 тенге и до 5000,00 тенге включительно;</w:t>
      </w:r>
    </w:p>
    <w:bookmarkEnd w:id="136"/>
    <w:bookmarkStart w:name="z2760" w:id="137"/>
    <w:p>
      <w:pPr>
        <w:spacing w:after="0"/>
        <w:ind w:left="0"/>
        <w:jc w:val="both"/>
      </w:pPr>
      <w:r>
        <w:rPr>
          <w:rFonts w:ascii="Times New Roman"/>
          <w:b w:val="false"/>
          <w:i w:val="false"/>
          <w:color w:val="000000"/>
          <w:sz w:val="28"/>
        </w:rPr>
        <w:t>
      5) 19 % для ЛС, стоимостью свыше 5000 тенге и до 10000,00 тенге включительно;</w:t>
      </w:r>
    </w:p>
    <w:bookmarkEnd w:id="137"/>
    <w:bookmarkStart w:name="z2761" w:id="138"/>
    <w:p>
      <w:pPr>
        <w:spacing w:after="0"/>
        <w:ind w:left="0"/>
        <w:jc w:val="both"/>
      </w:pPr>
      <w:r>
        <w:rPr>
          <w:rFonts w:ascii="Times New Roman"/>
          <w:b w:val="false"/>
          <w:i w:val="false"/>
          <w:color w:val="000000"/>
          <w:sz w:val="28"/>
        </w:rPr>
        <w:t>
      6) 17,5% для ЛС, стоимостью свыше 10000 тенге и до 20000,00 тенге включительно;</w:t>
      </w:r>
    </w:p>
    <w:bookmarkEnd w:id="138"/>
    <w:bookmarkStart w:name="z2762" w:id="139"/>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139"/>
    <w:bookmarkStart w:name="z2763" w:id="140"/>
    <w:p>
      <w:pPr>
        <w:spacing w:after="0"/>
        <w:ind w:left="0"/>
        <w:jc w:val="both"/>
      </w:pPr>
      <w:r>
        <w:rPr>
          <w:rFonts w:ascii="Times New Roman"/>
          <w:b w:val="false"/>
          <w:i w:val="false"/>
          <w:color w:val="000000"/>
          <w:sz w:val="28"/>
        </w:rPr>
        <w:t>
      8) 14,5 % для ЛС, стоимостью свыше 40000 тенге и до 100000,00 тенге включительно;</w:t>
      </w:r>
    </w:p>
    <w:bookmarkEnd w:id="140"/>
    <w:bookmarkStart w:name="z2764" w:id="141"/>
    <w:p>
      <w:pPr>
        <w:spacing w:after="0"/>
        <w:ind w:left="0"/>
        <w:jc w:val="both"/>
      </w:pPr>
      <w:r>
        <w:rPr>
          <w:rFonts w:ascii="Times New Roman"/>
          <w:b w:val="false"/>
          <w:i w:val="false"/>
          <w:color w:val="000000"/>
          <w:sz w:val="28"/>
        </w:rPr>
        <w:t>
      9) 13 % для ЛС, стоимостью свыше 100000 тенге и до 200000,00 тенге включительно;</w:t>
      </w:r>
    </w:p>
    <w:bookmarkEnd w:id="141"/>
    <w:bookmarkStart w:name="z2765" w:id="142"/>
    <w:p>
      <w:pPr>
        <w:spacing w:after="0"/>
        <w:ind w:left="0"/>
        <w:jc w:val="both"/>
      </w:pPr>
      <w:r>
        <w:rPr>
          <w:rFonts w:ascii="Times New Roman"/>
          <w:b w:val="false"/>
          <w:i w:val="false"/>
          <w:color w:val="000000"/>
          <w:sz w:val="28"/>
        </w:rPr>
        <w:t>
      10) 11,5 % для ЛС, стоимостью свыше 200000 тенге и до 500000,00 тенге включительно;</w:t>
      </w:r>
    </w:p>
    <w:bookmarkEnd w:id="142"/>
    <w:bookmarkStart w:name="z2766" w:id="143"/>
    <w:p>
      <w:pPr>
        <w:spacing w:after="0"/>
        <w:ind w:left="0"/>
        <w:jc w:val="both"/>
      </w:pPr>
      <w:r>
        <w:rPr>
          <w:rFonts w:ascii="Times New Roman"/>
          <w:b w:val="false"/>
          <w:i w:val="false"/>
          <w:color w:val="000000"/>
          <w:sz w:val="28"/>
        </w:rPr>
        <w:t>
      11) 10 % для ЛС, стоимостью свыше 500000 тенге.</w:t>
      </w:r>
    </w:p>
    <w:bookmarkEnd w:id="143"/>
    <w:bookmarkStart w:name="z2767" w:id="144"/>
    <w:p>
      <w:pPr>
        <w:spacing w:after="0"/>
        <w:ind w:left="0"/>
        <w:jc w:val="both"/>
      </w:pPr>
      <w:r>
        <w:rPr>
          <w:rFonts w:ascii="Times New Roman"/>
          <w:b w:val="false"/>
          <w:i w:val="false"/>
          <w:color w:val="000000"/>
          <w:sz w:val="28"/>
        </w:rPr>
        <w:t>
      28. Оптовые наценки на ЛС при особом порядке дифференцируются в соответствии с регрессивной шкалой наценок и составляют:</w:t>
      </w:r>
    </w:p>
    <w:bookmarkEnd w:id="144"/>
    <w:bookmarkStart w:name="z2768" w:id="145"/>
    <w:p>
      <w:pPr>
        <w:spacing w:after="0"/>
        <w:ind w:left="0"/>
        <w:jc w:val="both"/>
      </w:pPr>
      <w:r>
        <w:rPr>
          <w:rFonts w:ascii="Times New Roman"/>
          <w:b w:val="false"/>
          <w:i w:val="false"/>
          <w:color w:val="000000"/>
          <w:sz w:val="28"/>
        </w:rPr>
        <w:t>
      1) 10 % для ЛС, стоимостью до 350,00 тенге включительно;</w:t>
      </w:r>
    </w:p>
    <w:bookmarkEnd w:id="145"/>
    <w:bookmarkStart w:name="z2769" w:id="146"/>
    <w:p>
      <w:pPr>
        <w:spacing w:after="0"/>
        <w:ind w:left="0"/>
        <w:jc w:val="both"/>
      </w:pPr>
      <w:r>
        <w:rPr>
          <w:rFonts w:ascii="Times New Roman"/>
          <w:b w:val="false"/>
          <w:i w:val="false"/>
          <w:color w:val="000000"/>
          <w:sz w:val="28"/>
        </w:rPr>
        <w:t>
      2) 9,75 % для ЛС, стоимостью свыше 350 тенге и до 1 000,00 тенге включительно;</w:t>
      </w:r>
    </w:p>
    <w:bookmarkEnd w:id="146"/>
    <w:bookmarkStart w:name="z2770" w:id="147"/>
    <w:p>
      <w:pPr>
        <w:spacing w:after="0"/>
        <w:ind w:left="0"/>
        <w:jc w:val="both"/>
      </w:pPr>
      <w:r>
        <w:rPr>
          <w:rFonts w:ascii="Times New Roman"/>
          <w:b w:val="false"/>
          <w:i w:val="false"/>
          <w:color w:val="000000"/>
          <w:sz w:val="28"/>
        </w:rPr>
        <w:t>
      3) 9,5 % для ЛС, стоимостью свыше 1 000 тенге и до 3 000,00 тенге включительно;</w:t>
      </w:r>
    </w:p>
    <w:bookmarkEnd w:id="147"/>
    <w:bookmarkStart w:name="z2771" w:id="148"/>
    <w:p>
      <w:pPr>
        <w:spacing w:after="0"/>
        <w:ind w:left="0"/>
        <w:jc w:val="both"/>
      </w:pPr>
      <w:r>
        <w:rPr>
          <w:rFonts w:ascii="Times New Roman"/>
          <w:b w:val="false"/>
          <w:i w:val="false"/>
          <w:color w:val="000000"/>
          <w:sz w:val="28"/>
        </w:rPr>
        <w:t>
      4) 9 % для ЛС, стоимостью свыше 3 000 тенге и до 5 000,00 тенге включительно;</w:t>
      </w:r>
    </w:p>
    <w:bookmarkEnd w:id="148"/>
    <w:bookmarkStart w:name="z2772" w:id="149"/>
    <w:p>
      <w:pPr>
        <w:spacing w:after="0"/>
        <w:ind w:left="0"/>
        <w:jc w:val="both"/>
      </w:pPr>
      <w:r>
        <w:rPr>
          <w:rFonts w:ascii="Times New Roman"/>
          <w:b w:val="false"/>
          <w:i w:val="false"/>
          <w:color w:val="000000"/>
          <w:sz w:val="28"/>
        </w:rPr>
        <w:t>
      5) 8,5 % для ЛС, стоимостью свыше 5 000 тенге и до 10 000,00 тенге включительно;</w:t>
      </w:r>
    </w:p>
    <w:bookmarkEnd w:id="149"/>
    <w:bookmarkStart w:name="z2773" w:id="150"/>
    <w:p>
      <w:pPr>
        <w:spacing w:after="0"/>
        <w:ind w:left="0"/>
        <w:jc w:val="both"/>
      </w:pPr>
      <w:r>
        <w:rPr>
          <w:rFonts w:ascii="Times New Roman"/>
          <w:b w:val="false"/>
          <w:i w:val="false"/>
          <w:color w:val="000000"/>
          <w:sz w:val="28"/>
        </w:rPr>
        <w:t>
      6) 8,25 % для ЛС, стоимостью свыше 10 000 тенге и до 20 000,00 тенге включительно;</w:t>
      </w:r>
    </w:p>
    <w:bookmarkEnd w:id="150"/>
    <w:bookmarkStart w:name="z2774" w:id="151"/>
    <w:p>
      <w:pPr>
        <w:spacing w:after="0"/>
        <w:ind w:left="0"/>
        <w:jc w:val="both"/>
      </w:pPr>
      <w:r>
        <w:rPr>
          <w:rFonts w:ascii="Times New Roman"/>
          <w:b w:val="false"/>
          <w:i w:val="false"/>
          <w:color w:val="000000"/>
          <w:sz w:val="28"/>
        </w:rPr>
        <w:t>
      7) 8 % для ЛС, стоимостью свыше 20 000 тенге и до 40 000,00 тенге включительно;</w:t>
      </w:r>
    </w:p>
    <w:bookmarkEnd w:id="151"/>
    <w:bookmarkStart w:name="z2775" w:id="152"/>
    <w:p>
      <w:pPr>
        <w:spacing w:after="0"/>
        <w:ind w:left="0"/>
        <w:jc w:val="both"/>
      </w:pPr>
      <w:r>
        <w:rPr>
          <w:rFonts w:ascii="Times New Roman"/>
          <w:b w:val="false"/>
          <w:i w:val="false"/>
          <w:color w:val="000000"/>
          <w:sz w:val="28"/>
        </w:rPr>
        <w:t>
      8) 7 % для ЛС, стоимостью свыше 40 000 тенге и до 100 000,00 тенге включительно;</w:t>
      </w:r>
    </w:p>
    <w:bookmarkEnd w:id="152"/>
    <w:bookmarkStart w:name="z2776" w:id="153"/>
    <w:p>
      <w:pPr>
        <w:spacing w:after="0"/>
        <w:ind w:left="0"/>
        <w:jc w:val="both"/>
      </w:pPr>
      <w:r>
        <w:rPr>
          <w:rFonts w:ascii="Times New Roman"/>
          <w:b w:val="false"/>
          <w:i w:val="false"/>
          <w:color w:val="000000"/>
          <w:sz w:val="28"/>
        </w:rPr>
        <w:t>
      9) 6,5% для ЛС, стоимостью свыше 100 000 тенге и до 200 000,00 тенге включительно;</w:t>
      </w:r>
    </w:p>
    <w:bookmarkEnd w:id="153"/>
    <w:bookmarkStart w:name="z2777" w:id="154"/>
    <w:p>
      <w:pPr>
        <w:spacing w:after="0"/>
        <w:ind w:left="0"/>
        <w:jc w:val="both"/>
      </w:pPr>
      <w:r>
        <w:rPr>
          <w:rFonts w:ascii="Times New Roman"/>
          <w:b w:val="false"/>
          <w:i w:val="false"/>
          <w:color w:val="000000"/>
          <w:sz w:val="28"/>
        </w:rPr>
        <w:t>
      10) 6% для ЛС, стоимостью свыше 200 000 тенге и до 500 000,00 тенге включительно;</w:t>
      </w:r>
    </w:p>
    <w:bookmarkEnd w:id="154"/>
    <w:bookmarkStart w:name="z2778" w:id="155"/>
    <w:p>
      <w:pPr>
        <w:spacing w:after="0"/>
        <w:ind w:left="0"/>
        <w:jc w:val="both"/>
      </w:pPr>
      <w:r>
        <w:rPr>
          <w:rFonts w:ascii="Times New Roman"/>
          <w:b w:val="false"/>
          <w:i w:val="false"/>
          <w:color w:val="000000"/>
          <w:sz w:val="28"/>
        </w:rPr>
        <w:t>
      11) 5,5 % для ЛС, стоимостью свыше 500 000 тенге.</w:t>
      </w:r>
    </w:p>
    <w:bookmarkEnd w:id="155"/>
    <w:bookmarkStart w:name="z2779" w:id="156"/>
    <w:p>
      <w:pPr>
        <w:spacing w:after="0"/>
        <w:ind w:left="0"/>
        <w:jc w:val="both"/>
      </w:pPr>
      <w:r>
        <w:rPr>
          <w:rFonts w:ascii="Times New Roman"/>
          <w:b w:val="false"/>
          <w:i w:val="false"/>
          <w:color w:val="000000"/>
          <w:sz w:val="28"/>
        </w:rPr>
        <w:t>
      29. Формирование предельных цен на торговое наименование ЛС для оптовой реализации проводится путем добавления к предельной цене производителя оптовой наценки, дифференцированной исходя из величины зарегистрированной цены для оптовой и розничной реализации за потребительскую упаковку.</w:t>
      </w:r>
    </w:p>
    <w:bookmarkEnd w:id="156"/>
    <w:bookmarkStart w:name="z2780" w:id="157"/>
    <w:p>
      <w:pPr>
        <w:spacing w:after="0"/>
        <w:ind w:left="0"/>
        <w:jc w:val="both"/>
      </w:pPr>
      <w:r>
        <w:rPr>
          <w:rFonts w:ascii="Times New Roman"/>
          <w:b w:val="false"/>
          <w:i w:val="false"/>
          <w:color w:val="000000"/>
          <w:sz w:val="28"/>
        </w:rPr>
        <w:t>
      30. Предельная цена на торговое наименование ЛС для оптовой реализации на воспроизведенный лекарственный препарат (генерик) или биоаналогичный лекарственный препарат формируется ниже предельной цены на торговое наименование ЛС для оптовой реализации оригинального или биологического оригинального лекарственного препарата:</w:t>
      </w:r>
    </w:p>
    <w:bookmarkEnd w:id="157"/>
    <w:bookmarkStart w:name="z2781" w:id="158"/>
    <w:p>
      <w:pPr>
        <w:spacing w:after="0"/>
        <w:ind w:left="0"/>
        <w:jc w:val="both"/>
      </w:pPr>
      <w:r>
        <w:rPr>
          <w:rFonts w:ascii="Times New Roman"/>
          <w:b w:val="false"/>
          <w:i w:val="false"/>
          <w:color w:val="000000"/>
          <w:sz w:val="28"/>
        </w:rPr>
        <w:t>
      для генерика - на 30 %;</w:t>
      </w:r>
    </w:p>
    <w:bookmarkEnd w:id="158"/>
    <w:bookmarkStart w:name="z2782" w:id="159"/>
    <w:p>
      <w:pPr>
        <w:spacing w:after="0"/>
        <w:ind w:left="0"/>
        <w:jc w:val="both"/>
      </w:pPr>
      <w:r>
        <w:rPr>
          <w:rFonts w:ascii="Times New Roman"/>
          <w:b w:val="false"/>
          <w:i w:val="false"/>
          <w:color w:val="000000"/>
          <w:sz w:val="28"/>
        </w:rPr>
        <w:t>
      для биоаналогичного лекарственного препарата - на 10 %.</w:t>
      </w:r>
    </w:p>
    <w:bookmarkEnd w:id="159"/>
    <w:bookmarkStart w:name="z2783" w:id="160"/>
    <w:p>
      <w:pPr>
        <w:spacing w:after="0"/>
        <w:ind w:left="0"/>
        <w:jc w:val="both"/>
      </w:pPr>
      <w:r>
        <w:rPr>
          <w:rFonts w:ascii="Times New Roman"/>
          <w:b w:val="false"/>
          <w:i w:val="false"/>
          <w:color w:val="000000"/>
          <w:sz w:val="28"/>
        </w:rPr>
        <w:t>
      31. В случае отсутствия зарегистрированной цены оригинального или биологического оригинального лекарственного препарата с аналогичным международным непатентованным наименованием, с учетом лекарственной формы, дозировки, концентрации, фасовки и объема ЛС, предельная цена на торговое наименование ЛС для оптовой реализации формируется:</w:t>
      </w:r>
    </w:p>
    <w:bookmarkEnd w:id="160"/>
    <w:bookmarkStart w:name="z2784" w:id="161"/>
    <w:p>
      <w:pPr>
        <w:spacing w:after="0"/>
        <w:ind w:left="0"/>
        <w:jc w:val="both"/>
      </w:pPr>
      <w:r>
        <w:rPr>
          <w:rFonts w:ascii="Times New Roman"/>
          <w:b w:val="false"/>
          <w:i w:val="false"/>
          <w:color w:val="000000"/>
          <w:sz w:val="28"/>
        </w:rPr>
        <w:t>
      для отечественного производителя, не выше среднего значения зарегистрированной цены воспроизведенного или биоаналогичного лекарственного препарата ввозимого ЛС для оптовой реализации на ЛС других производителей с учетом наценки для оптовой реализации, с аналогичным международным непатентованным наименованием, с учетом лекарственной формы, дозировки, концентрации, фасовки и объема ЛС;</w:t>
      </w:r>
    </w:p>
    <w:bookmarkEnd w:id="161"/>
    <w:bookmarkStart w:name="z2785" w:id="162"/>
    <w:p>
      <w:pPr>
        <w:spacing w:after="0"/>
        <w:ind w:left="0"/>
        <w:jc w:val="both"/>
      </w:pPr>
      <w:r>
        <w:rPr>
          <w:rFonts w:ascii="Times New Roman"/>
          <w:b w:val="false"/>
          <w:i w:val="false"/>
          <w:color w:val="000000"/>
          <w:sz w:val="28"/>
        </w:rPr>
        <w:t>
       для иностранного производителя на основании документов, указанных в пункте 18 настоящих Правил.</w:t>
      </w:r>
    </w:p>
    <w:bookmarkEnd w:id="162"/>
    <w:bookmarkStart w:name="z2786" w:id="163"/>
    <w:p>
      <w:pPr>
        <w:spacing w:after="0"/>
        <w:ind w:left="0"/>
        <w:jc w:val="both"/>
      </w:pPr>
      <w:r>
        <w:rPr>
          <w:rFonts w:ascii="Times New Roman"/>
          <w:b w:val="false"/>
          <w:i w:val="false"/>
          <w:color w:val="000000"/>
          <w:sz w:val="28"/>
        </w:rPr>
        <w:t>
      32. В случае, когда цена на торговое наименование ЛС для оптовой реализации сформирована выше цены на ЛС для розничной реализации в соответствии с пунктом 38 Правил, цена на ЛС для оптовой реализации формируется на уровне цены для розничной реализации.</w:t>
      </w:r>
    </w:p>
    <w:bookmarkEnd w:id="163"/>
    <w:bookmarkStart w:name="z2787" w:id="164"/>
    <w:p>
      <w:pPr>
        <w:spacing w:after="0"/>
        <w:ind w:left="0"/>
        <w:jc w:val="left"/>
      </w:pPr>
      <w:r>
        <w:rPr>
          <w:rFonts w:ascii="Times New Roman"/>
          <w:b/>
          <w:i w:val="false"/>
          <w:color w:val="000000"/>
        </w:rPr>
        <w:t xml:space="preserve"> Параграф 2. Порядок формирования розничных наценок и предельных цен на торговое наименование лекарственных средств для розничной реализации</w:t>
      </w:r>
    </w:p>
    <w:bookmarkEnd w:id="164"/>
    <w:bookmarkStart w:name="z2788" w:id="165"/>
    <w:p>
      <w:pPr>
        <w:spacing w:after="0"/>
        <w:ind w:left="0"/>
        <w:jc w:val="both"/>
      </w:pPr>
      <w:r>
        <w:rPr>
          <w:rFonts w:ascii="Times New Roman"/>
          <w:b w:val="false"/>
          <w:i w:val="false"/>
          <w:color w:val="000000"/>
          <w:sz w:val="28"/>
        </w:rPr>
        <w:t>
      33. Розничная наценка на ЛС дифференцируется в соответствии с регрессивной шкалой наценок и составляет:</w:t>
      </w:r>
    </w:p>
    <w:bookmarkEnd w:id="165"/>
    <w:bookmarkStart w:name="z2789" w:id="166"/>
    <w:p>
      <w:pPr>
        <w:spacing w:after="0"/>
        <w:ind w:left="0"/>
        <w:jc w:val="both"/>
      </w:pPr>
      <w:r>
        <w:rPr>
          <w:rFonts w:ascii="Times New Roman"/>
          <w:b w:val="false"/>
          <w:i w:val="false"/>
          <w:color w:val="000000"/>
          <w:sz w:val="28"/>
        </w:rPr>
        <w:t>
      1) 30 % для ЛС, стоимостью до 350,00 тенге включительно</w:t>
      </w:r>
    </w:p>
    <w:bookmarkEnd w:id="166"/>
    <w:bookmarkStart w:name="z2790" w:id="167"/>
    <w:p>
      <w:pPr>
        <w:spacing w:after="0"/>
        <w:ind w:left="0"/>
        <w:jc w:val="both"/>
      </w:pPr>
      <w:r>
        <w:rPr>
          <w:rFonts w:ascii="Times New Roman"/>
          <w:b w:val="false"/>
          <w:i w:val="false"/>
          <w:color w:val="000000"/>
          <w:sz w:val="28"/>
        </w:rPr>
        <w:t>
      2) 29 для ЛС, стоимостью свыше 350 тенге и до 1 000,00 тенге включительно;</w:t>
      </w:r>
    </w:p>
    <w:bookmarkEnd w:id="167"/>
    <w:bookmarkStart w:name="z2791" w:id="168"/>
    <w:p>
      <w:pPr>
        <w:spacing w:after="0"/>
        <w:ind w:left="0"/>
        <w:jc w:val="both"/>
      </w:pPr>
      <w:r>
        <w:rPr>
          <w:rFonts w:ascii="Times New Roman"/>
          <w:b w:val="false"/>
          <w:i w:val="false"/>
          <w:color w:val="000000"/>
          <w:sz w:val="28"/>
        </w:rPr>
        <w:t>
      3) 27,5 % для ЛС, стоимостью свыше 1 000 тенге и до 3 000,00 тенге включительно;</w:t>
      </w:r>
    </w:p>
    <w:bookmarkEnd w:id="168"/>
    <w:bookmarkStart w:name="z2792" w:id="169"/>
    <w:p>
      <w:pPr>
        <w:spacing w:after="0"/>
        <w:ind w:left="0"/>
        <w:jc w:val="both"/>
      </w:pPr>
      <w:r>
        <w:rPr>
          <w:rFonts w:ascii="Times New Roman"/>
          <w:b w:val="false"/>
          <w:i w:val="false"/>
          <w:color w:val="000000"/>
          <w:sz w:val="28"/>
        </w:rPr>
        <w:t>
      4) 25 % для ЛС, стоимостью свыше 3 000 тенге и до 5 000,00 тенге включительно;</w:t>
      </w:r>
    </w:p>
    <w:bookmarkEnd w:id="169"/>
    <w:bookmarkStart w:name="z2793" w:id="170"/>
    <w:p>
      <w:pPr>
        <w:spacing w:after="0"/>
        <w:ind w:left="0"/>
        <w:jc w:val="both"/>
      </w:pPr>
      <w:r>
        <w:rPr>
          <w:rFonts w:ascii="Times New Roman"/>
          <w:b w:val="false"/>
          <w:i w:val="false"/>
          <w:color w:val="000000"/>
          <w:sz w:val="28"/>
        </w:rPr>
        <w:t>
      5) 22,5 % для ЛС, стоимостью свыше 5 000 тенге и до 7 500,00 тенге включительно;</w:t>
      </w:r>
    </w:p>
    <w:bookmarkEnd w:id="170"/>
    <w:bookmarkStart w:name="z2794" w:id="171"/>
    <w:p>
      <w:pPr>
        <w:spacing w:after="0"/>
        <w:ind w:left="0"/>
        <w:jc w:val="both"/>
      </w:pPr>
      <w:r>
        <w:rPr>
          <w:rFonts w:ascii="Times New Roman"/>
          <w:b w:val="false"/>
          <w:i w:val="false"/>
          <w:color w:val="000000"/>
          <w:sz w:val="28"/>
        </w:rPr>
        <w:t>
      6) 20 % для ЛС, стоимостью свыше 7 500 тенге и до 10 000,00 тенге включительно;</w:t>
      </w:r>
    </w:p>
    <w:bookmarkEnd w:id="171"/>
    <w:bookmarkStart w:name="z2795" w:id="172"/>
    <w:p>
      <w:pPr>
        <w:spacing w:after="0"/>
        <w:ind w:left="0"/>
        <w:jc w:val="both"/>
      </w:pPr>
      <w:r>
        <w:rPr>
          <w:rFonts w:ascii="Times New Roman"/>
          <w:b w:val="false"/>
          <w:i w:val="false"/>
          <w:color w:val="000000"/>
          <w:sz w:val="28"/>
        </w:rPr>
        <w:t>
      7) 18% для ЛС, стоимостью свыше 10 000 тенге до 13 500,00 тенге включительно;</w:t>
      </w:r>
    </w:p>
    <w:bookmarkEnd w:id="172"/>
    <w:bookmarkStart w:name="z2796" w:id="173"/>
    <w:p>
      <w:pPr>
        <w:spacing w:after="0"/>
        <w:ind w:left="0"/>
        <w:jc w:val="both"/>
      </w:pPr>
      <w:r>
        <w:rPr>
          <w:rFonts w:ascii="Times New Roman"/>
          <w:b w:val="false"/>
          <w:i w:val="false"/>
          <w:color w:val="000000"/>
          <w:sz w:val="28"/>
        </w:rPr>
        <w:t>
      8) 16 % для ЛС, стоимостью свыше 13 500 тенге и до 20 000,00 тенге включительно;</w:t>
      </w:r>
    </w:p>
    <w:bookmarkEnd w:id="173"/>
    <w:bookmarkStart w:name="z2797" w:id="174"/>
    <w:p>
      <w:pPr>
        <w:spacing w:after="0"/>
        <w:ind w:left="0"/>
        <w:jc w:val="both"/>
      </w:pPr>
      <w:r>
        <w:rPr>
          <w:rFonts w:ascii="Times New Roman"/>
          <w:b w:val="false"/>
          <w:i w:val="false"/>
          <w:color w:val="000000"/>
          <w:sz w:val="28"/>
        </w:rPr>
        <w:t>
      9) 14 % для ЛС, стоимостью свыше 20 000 тенге и до 40 000,00 тенге включительно;</w:t>
      </w:r>
    </w:p>
    <w:bookmarkEnd w:id="174"/>
    <w:bookmarkStart w:name="z2798" w:id="175"/>
    <w:p>
      <w:pPr>
        <w:spacing w:after="0"/>
        <w:ind w:left="0"/>
        <w:jc w:val="both"/>
      </w:pPr>
      <w:r>
        <w:rPr>
          <w:rFonts w:ascii="Times New Roman"/>
          <w:b w:val="false"/>
          <w:i w:val="false"/>
          <w:color w:val="000000"/>
          <w:sz w:val="28"/>
        </w:rPr>
        <w:t>
      10) 12 % для ЛС, стоимостью свыше 40 000 тенге и до 100 000,00 тенге включительно;</w:t>
      </w:r>
    </w:p>
    <w:bookmarkEnd w:id="175"/>
    <w:bookmarkStart w:name="z2799" w:id="176"/>
    <w:p>
      <w:pPr>
        <w:spacing w:after="0"/>
        <w:ind w:left="0"/>
        <w:jc w:val="both"/>
      </w:pPr>
      <w:r>
        <w:rPr>
          <w:rFonts w:ascii="Times New Roman"/>
          <w:b w:val="false"/>
          <w:i w:val="false"/>
          <w:color w:val="000000"/>
          <w:sz w:val="28"/>
        </w:rPr>
        <w:t>
      11) 10 % для ЛС, стоимостью свыше 100 000 тенге.</w:t>
      </w:r>
    </w:p>
    <w:bookmarkEnd w:id="176"/>
    <w:bookmarkStart w:name="z2800" w:id="177"/>
    <w:p>
      <w:pPr>
        <w:spacing w:after="0"/>
        <w:ind w:left="0"/>
        <w:jc w:val="both"/>
      </w:pPr>
      <w:r>
        <w:rPr>
          <w:rFonts w:ascii="Times New Roman"/>
          <w:b w:val="false"/>
          <w:i w:val="false"/>
          <w:color w:val="000000"/>
          <w:sz w:val="28"/>
        </w:rPr>
        <w:t>
      34. Розничная наценка на ЛС при особом порядке дифференцируется в соответствии с регрессивной шкалой наценок и составляет:</w:t>
      </w:r>
    </w:p>
    <w:bookmarkEnd w:id="177"/>
    <w:bookmarkStart w:name="z2801" w:id="178"/>
    <w:p>
      <w:pPr>
        <w:spacing w:after="0"/>
        <w:ind w:left="0"/>
        <w:jc w:val="both"/>
      </w:pPr>
      <w:r>
        <w:rPr>
          <w:rFonts w:ascii="Times New Roman"/>
          <w:b w:val="false"/>
          <w:i w:val="false"/>
          <w:color w:val="000000"/>
          <w:sz w:val="28"/>
        </w:rPr>
        <w:t>
      1) 15 % для ЛС, стоимостью до 350,00 тенге включительно;</w:t>
      </w:r>
    </w:p>
    <w:bookmarkEnd w:id="178"/>
    <w:bookmarkStart w:name="z2802" w:id="179"/>
    <w:p>
      <w:pPr>
        <w:spacing w:after="0"/>
        <w:ind w:left="0"/>
        <w:jc w:val="both"/>
      </w:pPr>
      <w:r>
        <w:rPr>
          <w:rFonts w:ascii="Times New Roman"/>
          <w:b w:val="false"/>
          <w:i w:val="false"/>
          <w:color w:val="000000"/>
          <w:sz w:val="28"/>
        </w:rPr>
        <w:t>
      2) 14,5 % для ЛС, стоимостью свыше 350 тенге и до 1 000,00 тенге включительно;</w:t>
      </w:r>
    </w:p>
    <w:bookmarkEnd w:id="179"/>
    <w:bookmarkStart w:name="z2803" w:id="180"/>
    <w:p>
      <w:pPr>
        <w:spacing w:after="0"/>
        <w:ind w:left="0"/>
        <w:jc w:val="both"/>
      </w:pPr>
      <w:r>
        <w:rPr>
          <w:rFonts w:ascii="Times New Roman"/>
          <w:b w:val="false"/>
          <w:i w:val="false"/>
          <w:color w:val="000000"/>
          <w:sz w:val="28"/>
        </w:rPr>
        <w:t>
      3) 13,75 % для ЛС, стоимостью свыше 1 000 тенге и до 3 000,00 тенге включительно;</w:t>
      </w:r>
    </w:p>
    <w:bookmarkEnd w:id="180"/>
    <w:bookmarkStart w:name="z2804" w:id="181"/>
    <w:p>
      <w:pPr>
        <w:spacing w:after="0"/>
        <w:ind w:left="0"/>
        <w:jc w:val="both"/>
      </w:pPr>
      <w:r>
        <w:rPr>
          <w:rFonts w:ascii="Times New Roman"/>
          <w:b w:val="false"/>
          <w:i w:val="false"/>
          <w:color w:val="000000"/>
          <w:sz w:val="28"/>
        </w:rPr>
        <w:t>
      4) 12,5 % для ЛС, стоимостью свыше 3 000 тенге и до 5 000,00 тенге включительно;</w:t>
      </w:r>
    </w:p>
    <w:bookmarkEnd w:id="181"/>
    <w:bookmarkStart w:name="z2805" w:id="182"/>
    <w:p>
      <w:pPr>
        <w:spacing w:after="0"/>
        <w:ind w:left="0"/>
        <w:jc w:val="both"/>
      </w:pPr>
      <w:r>
        <w:rPr>
          <w:rFonts w:ascii="Times New Roman"/>
          <w:b w:val="false"/>
          <w:i w:val="false"/>
          <w:color w:val="000000"/>
          <w:sz w:val="28"/>
        </w:rPr>
        <w:t>
      5) 11,25 % для ЛС, стоимостью свыше 5 000 тенге и до 7 500,00 тенге включительно;</w:t>
      </w:r>
    </w:p>
    <w:bookmarkEnd w:id="182"/>
    <w:bookmarkStart w:name="z2806" w:id="183"/>
    <w:p>
      <w:pPr>
        <w:spacing w:after="0"/>
        <w:ind w:left="0"/>
        <w:jc w:val="both"/>
      </w:pPr>
      <w:r>
        <w:rPr>
          <w:rFonts w:ascii="Times New Roman"/>
          <w:b w:val="false"/>
          <w:i w:val="false"/>
          <w:color w:val="000000"/>
          <w:sz w:val="28"/>
        </w:rPr>
        <w:t>
      6) 10 % для ЛС, стоимостью свыше 7 500 тенге и до 10 000,00 тенге включительно;</w:t>
      </w:r>
    </w:p>
    <w:bookmarkEnd w:id="183"/>
    <w:bookmarkStart w:name="z2807" w:id="184"/>
    <w:p>
      <w:pPr>
        <w:spacing w:after="0"/>
        <w:ind w:left="0"/>
        <w:jc w:val="both"/>
      </w:pPr>
      <w:r>
        <w:rPr>
          <w:rFonts w:ascii="Times New Roman"/>
          <w:b w:val="false"/>
          <w:i w:val="false"/>
          <w:color w:val="000000"/>
          <w:sz w:val="28"/>
        </w:rPr>
        <w:t>
      7) 9 % для ЛС, стоимостью свыше 10 000 тенге до 13 500,00 тенге включительно;</w:t>
      </w:r>
    </w:p>
    <w:bookmarkEnd w:id="184"/>
    <w:bookmarkStart w:name="z2808" w:id="185"/>
    <w:p>
      <w:pPr>
        <w:spacing w:after="0"/>
        <w:ind w:left="0"/>
        <w:jc w:val="both"/>
      </w:pPr>
      <w:r>
        <w:rPr>
          <w:rFonts w:ascii="Times New Roman"/>
          <w:b w:val="false"/>
          <w:i w:val="false"/>
          <w:color w:val="000000"/>
          <w:sz w:val="28"/>
        </w:rPr>
        <w:t>
      8) 8 % для ЛС, стоимостью свыше 13 500 тенге и до 20 000,00 тенге включительно;</w:t>
      </w:r>
    </w:p>
    <w:bookmarkEnd w:id="185"/>
    <w:bookmarkStart w:name="z2809" w:id="186"/>
    <w:p>
      <w:pPr>
        <w:spacing w:after="0"/>
        <w:ind w:left="0"/>
        <w:jc w:val="both"/>
      </w:pPr>
      <w:r>
        <w:rPr>
          <w:rFonts w:ascii="Times New Roman"/>
          <w:b w:val="false"/>
          <w:i w:val="false"/>
          <w:color w:val="000000"/>
          <w:sz w:val="28"/>
        </w:rPr>
        <w:t>
      9) 7 % для ЛС, стоимостью свыше 20 000 тенге и до 40 000,00 тенге включительно;</w:t>
      </w:r>
    </w:p>
    <w:bookmarkEnd w:id="186"/>
    <w:bookmarkStart w:name="z2810" w:id="187"/>
    <w:p>
      <w:pPr>
        <w:spacing w:after="0"/>
        <w:ind w:left="0"/>
        <w:jc w:val="both"/>
      </w:pPr>
      <w:r>
        <w:rPr>
          <w:rFonts w:ascii="Times New Roman"/>
          <w:b w:val="false"/>
          <w:i w:val="false"/>
          <w:color w:val="000000"/>
          <w:sz w:val="28"/>
        </w:rPr>
        <w:t>
      10) 6 % для ЛС, стоимостью свыше 40 000 тенге и до 100 000,00 тенге включительно;</w:t>
      </w:r>
    </w:p>
    <w:bookmarkEnd w:id="187"/>
    <w:bookmarkStart w:name="z2811" w:id="188"/>
    <w:p>
      <w:pPr>
        <w:spacing w:after="0"/>
        <w:ind w:left="0"/>
        <w:jc w:val="both"/>
      </w:pPr>
      <w:r>
        <w:rPr>
          <w:rFonts w:ascii="Times New Roman"/>
          <w:b w:val="false"/>
          <w:i w:val="false"/>
          <w:color w:val="000000"/>
          <w:sz w:val="28"/>
        </w:rPr>
        <w:t>
      11) 5 % для ЛС, стоимостью свыше 100 000 тенге.</w:t>
      </w:r>
    </w:p>
    <w:bookmarkEnd w:id="188"/>
    <w:bookmarkStart w:name="z2812" w:id="189"/>
    <w:p>
      <w:pPr>
        <w:spacing w:after="0"/>
        <w:ind w:left="0"/>
        <w:jc w:val="both"/>
      </w:pPr>
      <w:r>
        <w:rPr>
          <w:rFonts w:ascii="Times New Roman"/>
          <w:b w:val="false"/>
          <w:i w:val="false"/>
          <w:color w:val="000000"/>
          <w:sz w:val="28"/>
        </w:rPr>
        <w:t xml:space="preserve">
      35. Формирование предельных цен на торговое наименование ЛС для розничной реализации проводится путем добавления к предельной цене на торговое наименование ЛС для оптовой реализации розничной наценки, дифференцированной исходя из величины предельной цены на торговое наименование ЛС для оптовой реализации за потребительскую упаковку. </w:t>
      </w:r>
    </w:p>
    <w:bookmarkEnd w:id="189"/>
    <w:bookmarkStart w:name="z2813" w:id="190"/>
    <w:p>
      <w:pPr>
        <w:spacing w:after="0"/>
        <w:ind w:left="0"/>
        <w:jc w:val="both"/>
      </w:pPr>
      <w:r>
        <w:rPr>
          <w:rFonts w:ascii="Times New Roman"/>
          <w:b w:val="false"/>
          <w:i w:val="false"/>
          <w:color w:val="000000"/>
          <w:sz w:val="28"/>
        </w:rPr>
        <w:t>
      36. Предельная цена на торговое наименование ЛС для розничной реализации на воспроизведенный лекарственный препарат (генерик) или биоаналогичный лекарственный препарат формируется ниже предельной цены на торговое наименование ЛС для розничной реализации оригинального или биологического оригинального лекарственного препарата:</w:t>
      </w:r>
    </w:p>
    <w:bookmarkEnd w:id="190"/>
    <w:bookmarkStart w:name="z2814" w:id="191"/>
    <w:p>
      <w:pPr>
        <w:spacing w:after="0"/>
        <w:ind w:left="0"/>
        <w:jc w:val="both"/>
      </w:pPr>
      <w:r>
        <w:rPr>
          <w:rFonts w:ascii="Times New Roman"/>
          <w:b w:val="false"/>
          <w:i w:val="false"/>
          <w:color w:val="000000"/>
          <w:sz w:val="28"/>
        </w:rPr>
        <w:t>
      для генерика - на 30 %;</w:t>
      </w:r>
    </w:p>
    <w:bookmarkEnd w:id="191"/>
    <w:bookmarkStart w:name="z2815" w:id="192"/>
    <w:p>
      <w:pPr>
        <w:spacing w:after="0"/>
        <w:ind w:left="0"/>
        <w:jc w:val="both"/>
      </w:pPr>
      <w:r>
        <w:rPr>
          <w:rFonts w:ascii="Times New Roman"/>
          <w:b w:val="false"/>
          <w:i w:val="false"/>
          <w:color w:val="000000"/>
          <w:sz w:val="28"/>
        </w:rPr>
        <w:t>
      для биоаналогичного лекарственного препарата - на 10 %.</w:t>
      </w:r>
    </w:p>
    <w:bookmarkEnd w:id="192"/>
    <w:bookmarkStart w:name="z2816" w:id="193"/>
    <w:p>
      <w:pPr>
        <w:spacing w:after="0"/>
        <w:ind w:left="0"/>
        <w:jc w:val="both"/>
      </w:pPr>
      <w:r>
        <w:rPr>
          <w:rFonts w:ascii="Times New Roman"/>
          <w:b w:val="false"/>
          <w:i w:val="false"/>
          <w:color w:val="000000"/>
          <w:sz w:val="28"/>
        </w:rPr>
        <w:t>
      37. В случае отсутствия зарегистрированной цены оригинального или биологического оригинального лекарственного препарата с аналогичным международным непатентованным наименованием, с учетом лекарственной формы, дозировки, концентрации, фасовки и объема ЛС, предельная цена на торговое наименование ЛС для розничной реализации формируется:</w:t>
      </w:r>
    </w:p>
    <w:bookmarkEnd w:id="193"/>
    <w:bookmarkStart w:name="z2817" w:id="194"/>
    <w:p>
      <w:pPr>
        <w:spacing w:after="0"/>
        <w:ind w:left="0"/>
        <w:jc w:val="both"/>
      </w:pPr>
      <w:r>
        <w:rPr>
          <w:rFonts w:ascii="Times New Roman"/>
          <w:b w:val="false"/>
          <w:i w:val="false"/>
          <w:color w:val="000000"/>
          <w:sz w:val="28"/>
        </w:rPr>
        <w:t>
      для отечественного производителя, не выше среднего значения зарегистрированной цены воспроизведенного или биоаналогичного лекарственного препарата ввозимого ЛС для розничной реализации на ЛС других производителей с учетом наценки для розничной реализации, с аналогичным международным непатентованным наименованием, с учетом лекарственной формы, дозировки, концентрации, фасовки и объема ЛС;</w:t>
      </w:r>
    </w:p>
    <w:bookmarkEnd w:id="194"/>
    <w:bookmarkStart w:name="z2818" w:id="195"/>
    <w:p>
      <w:pPr>
        <w:spacing w:after="0"/>
        <w:ind w:left="0"/>
        <w:jc w:val="both"/>
      </w:pPr>
      <w:r>
        <w:rPr>
          <w:rFonts w:ascii="Times New Roman"/>
          <w:b w:val="false"/>
          <w:i w:val="false"/>
          <w:color w:val="000000"/>
          <w:sz w:val="28"/>
        </w:rPr>
        <w:t>
      для иностранного производителя на основании документов, указанных в пункте 18 настоящих Правил.</w:t>
      </w:r>
    </w:p>
    <w:bookmarkEnd w:id="195"/>
    <w:bookmarkStart w:name="z2819" w:id="196"/>
    <w:p>
      <w:pPr>
        <w:spacing w:after="0"/>
        <w:ind w:left="0"/>
        <w:jc w:val="both"/>
      </w:pPr>
      <w:r>
        <w:rPr>
          <w:rFonts w:ascii="Times New Roman"/>
          <w:b w:val="false"/>
          <w:i w:val="false"/>
          <w:color w:val="000000"/>
          <w:sz w:val="28"/>
        </w:rPr>
        <w:t xml:space="preserve">
      38.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38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приказом Министра здравоохранения РК от 25.12.2024 </w:t>
      </w:r>
      <w:r>
        <w:rPr>
          <w:rFonts w:ascii="Times New Roman"/>
          <w:b w:val="false"/>
          <w:i w:val="false"/>
          <w:color w:val="ff0000"/>
          <w:sz w:val="28"/>
        </w:rPr>
        <w:t>№ 110</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820" w:id="197"/>
    <w:p>
      <w:pPr>
        <w:spacing w:after="0"/>
        <w:ind w:left="0"/>
        <w:jc w:val="both"/>
      </w:pPr>
      <w:r>
        <w:rPr>
          <w:rFonts w:ascii="Times New Roman"/>
          <w:b w:val="false"/>
          <w:i w:val="false"/>
          <w:color w:val="000000"/>
          <w:sz w:val="28"/>
        </w:rPr>
        <w:t>
      39. В период осуществления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на территории Республики Казахстан предельная цена на впервые зарегистрированные ЛС в соответствии со статьей 23 Кодекса до утверждения следующих предельных цен формируется по оптовым и розничным ценам не выше среднего значения утвержденных предельных цен на торговое наименование ввозимого ЛС других производителей, с аналогичным МНН, с учетом дозировки, концентрации, объема и фасовки ЛС, с последующим предоставлением заявления на регистрацию цены в соответствии с пунктом 15 настоящих Правил.</w:t>
      </w:r>
    </w:p>
    <w:bookmarkEnd w:id="197"/>
    <w:bookmarkStart w:name="z2821" w:id="198"/>
    <w:p>
      <w:pPr>
        <w:spacing w:after="0"/>
        <w:ind w:left="0"/>
        <w:jc w:val="both"/>
      </w:pPr>
      <w:r>
        <w:rPr>
          <w:rFonts w:ascii="Times New Roman"/>
          <w:b w:val="false"/>
          <w:i w:val="false"/>
          <w:color w:val="000000"/>
          <w:sz w:val="28"/>
        </w:rPr>
        <w:t>
      40. Предельная цена на незарегистрированные лекарственные средства при ввозе в Республику Казахстан на основании заключения (разрешительного документа), выдаваемого в соответствии с Правилами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утвержденных приказом Министра здравоохранения Республики Казахстан от 8 декабря 2020 года № ҚР ДСМ-237/2020, для предотвращения и (или) устранения последствий чрезвычайных ситуаций формируется и устанавливается:</w:t>
      </w:r>
    </w:p>
    <w:bookmarkEnd w:id="198"/>
    <w:bookmarkStart w:name="z2822" w:id="199"/>
    <w:p>
      <w:pPr>
        <w:spacing w:after="0"/>
        <w:ind w:left="0"/>
        <w:jc w:val="both"/>
      </w:pPr>
      <w:r>
        <w:rPr>
          <w:rFonts w:ascii="Times New Roman"/>
          <w:b w:val="false"/>
          <w:i w:val="false"/>
          <w:color w:val="000000"/>
          <w:sz w:val="28"/>
        </w:rPr>
        <w:t>
      1) для оптовой реализации путем добавления к ввозной цене (инвойс) оптовой наценки в соответствии с регрессивной шкалой наценок за потребительскую упаковку;</w:t>
      </w:r>
    </w:p>
    <w:bookmarkEnd w:id="199"/>
    <w:bookmarkStart w:name="z2823" w:id="200"/>
    <w:p>
      <w:pPr>
        <w:spacing w:after="0"/>
        <w:ind w:left="0"/>
        <w:jc w:val="both"/>
      </w:pPr>
      <w:r>
        <w:rPr>
          <w:rFonts w:ascii="Times New Roman"/>
          <w:b w:val="false"/>
          <w:i w:val="false"/>
          <w:color w:val="000000"/>
          <w:sz w:val="28"/>
        </w:rPr>
        <w:t>
      2) для розничной реализации - путем добавления к предельной цене на торговое наименование ЛС для оптовой реализации розничной наценки в соответствии с регрессивной шкалой наценок за потребительскую упаковку.</w:t>
      </w:r>
    </w:p>
    <w:bookmarkEnd w:id="200"/>
    <w:bookmarkStart w:name="z2824" w:id="201"/>
    <w:p>
      <w:pPr>
        <w:spacing w:after="0"/>
        <w:ind w:left="0"/>
        <w:jc w:val="both"/>
      </w:pPr>
      <w:r>
        <w:rPr>
          <w:rFonts w:ascii="Times New Roman"/>
          <w:b w:val="false"/>
          <w:i w:val="false"/>
          <w:color w:val="000000"/>
          <w:sz w:val="28"/>
        </w:rPr>
        <w:t>
      41. Государственная экспертная организация формирует проект предельных цен на торговое наименование ЛС для оптовой и розничной реализации вновь зарегистрированных ЛС в соответствии с заявлениями о регистрации или перерегистрации зарегистрированной цены, поданными в период не позднее 10 апреля или 10 октября текущего года.</w:t>
      </w:r>
    </w:p>
    <w:bookmarkEnd w:id="201"/>
    <w:bookmarkStart w:name="z2825" w:id="202"/>
    <w:p>
      <w:pPr>
        <w:spacing w:after="0"/>
        <w:ind w:left="0"/>
        <w:jc w:val="both"/>
      </w:pPr>
      <w:r>
        <w:rPr>
          <w:rFonts w:ascii="Times New Roman"/>
          <w:b w:val="false"/>
          <w:i w:val="false"/>
          <w:color w:val="000000"/>
          <w:sz w:val="28"/>
        </w:rPr>
        <w:t xml:space="preserve">
      Не позднее, чем за 40 календарных дней до окончания соответствующего полугодия проект предельных цен на торговое наименование ЛС для оптовой и розничной реализации направляется государственной экспертной организацией в уполномоченный орган для согласования с антимонопольным органом и утверждения в соответствии с пунктом 2 статьи 245 Кодекса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02"/>
    <w:bookmarkStart w:name="z2826" w:id="203"/>
    <w:p>
      <w:pPr>
        <w:spacing w:after="0"/>
        <w:ind w:left="0"/>
        <w:jc w:val="both"/>
      </w:pPr>
      <w:r>
        <w:rPr>
          <w:rFonts w:ascii="Times New Roman"/>
          <w:b w:val="false"/>
          <w:i w:val="false"/>
          <w:color w:val="000000"/>
          <w:sz w:val="28"/>
        </w:rPr>
        <w:t>
      42. В случае если перерегистрация зарегистрированной цены для оптовой и розничной реализации не произведена в период 10 апреля или 10 октября текущего года, государственная экспертная организация формирует проект предельных цен на торговое наименование ЛС для оптовой и розничной реализации на основании ранее утвержденных предельных цен на торговое наименование ЛС для оптовой и розничной реализации с учетом пунктов 31, 32, 36, 37 и 38 настоящих Правил.</w:t>
      </w:r>
    </w:p>
    <w:bookmarkEnd w:id="203"/>
    <w:bookmarkStart w:name="z2827" w:id="204"/>
    <w:p>
      <w:pPr>
        <w:spacing w:after="0"/>
        <w:ind w:left="0"/>
        <w:jc w:val="left"/>
      </w:pPr>
      <w:r>
        <w:rPr>
          <w:rFonts w:ascii="Times New Roman"/>
          <w:b/>
          <w:i w:val="false"/>
          <w:color w:val="000000"/>
        </w:rPr>
        <w:t xml:space="preserve"> Глава 4. Порядок формирования предельных цен и наценок на лекарственные средства в рамках гарантированного объема бесплатной медицинской помощи и (или) в системе обязательного социального медицинского страхования</w:t>
      </w:r>
    </w:p>
    <w:bookmarkEnd w:id="204"/>
    <w:bookmarkStart w:name="z2828" w:id="205"/>
    <w:p>
      <w:pPr>
        <w:spacing w:after="0"/>
        <w:ind w:left="0"/>
        <w:jc w:val="left"/>
      </w:pPr>
      <w:r>
        <w:rPr>
          <w:rFonts w:ascii="Times New Roman"/>
          <w:b/>
          <w:i w:val="false"/>
          <w:color w:val="000000"/>
        </w:rPr>
        <w:t xml:space="preserve"> Параграф 1. Регистрация цены или перерегистрация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 на торговое наименование лекарственных средств</w:t>
      </w:r>
    </w:p>
    <w:bookmarkEnd w:id="205"/>
    <w:bookmarkStart w:name="z2829" w:id="206"/>
    <w:p>
      <w:pPr>
        <w:spacing w:after="0"/>
        <w:ind w:left="0"/>
        <w:jc w:val="both"/>
      </w:pPr>
      <w:r>
        <w:rPr>
          <w:rFonts w:ascii="Times New Roman"/>
          <w:b w:val="false"/>
          <w:i w:val="false"/>
          <w:color w:val="000000"/>
          <w:sz w:val="28"/>
        </w:rPr>
        <w:t>
      43. Цены на ЛС в рамках ГОБМП и (или) в системе ОСМС регистрируются или перерегистрируются за единицу измерения отдельно на каждое торговое наименование ЛС с учетом лекарственной формы, дозировки, концентрации, объема, производителя и регистрационного удостоверения ЛС на дату подачи заявления о регистрации.</w:t>
      </w:r>
    </w:p>
    <w:bookmarkEnd w:id="206"/>
    <w:bookmarkStart w:name="z2830" w:id="207"/>
    <w:p>
      <w:pPr>
        <w:spacing w:after="0"/>
        <w:ind w:left="0"/>
        <w:jc w:val="both"/>
      </w:pPr>
      <w:r>
        <w:rPr>
          <w:rFonts w:ascii="Times New Roman"/>
          <w:b w:val="false"/>
          <w:i w:val="false"/>
          <w:color w:val="000000"/>
          <w:sz w:val="28"/>
        </w:rPr>
        <w:t>
      В случае, если в рамках одного регистрационного удостоверения зарегистрировано несколько вариантов потребительских упаковок, дозировок, лекарственных форм ЛС, заявитель предоставляет заявление отдельно для каждого из вариантов за единицу измерения.</w:t>
      </w:r>
    </w:p>
    <w:bookmarkEnd w:id="207"/>
    <w:bookmarkStart w:name="z2831" w:id="208"/>
    <w:p>
      <w:pPr>
        <w:spacing w:after="0"/>
        <w:ind w:left="0"/>
        <w:jc w:val="both"/>
      </w:pPr>
      <w:r>
        <w:rPr>
          <w:rFonts w:ascii="Times New Roman"/>
          <w:b w:val="false"/>
          <w:i w:val="false"/>
          <w:color w:val="000000"/>
          <w:sz w:val="28"/>
        </w:rPr>
        <w:t xml:space="preserve">
      44. Для регистрации цены или перерегистрации зарегистрированной цены в рамках ГОБМП и (или) в системе ОСМС на торговое наименование ЛС в Республике Казахстан заявитель (услугополучатель) предоставляет в канцелярию государственной экспертной организации (услугодателю) либо посредством веб-портала "электронного правительства" www.egov.kz (далее – веб-портал), удостоверенное ЭЦП заявителя (услугополучателя) заявление о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Сведения о ЛС в заявлении указываются в соответствии с действующим регистрационным удостоверением на ЛС.</w:t>
      </w:r>
    </w:p>
    <w:bookmarkEnd w:id="208"/>
    <w:bookmarkStart w:name="z2832" w:id="209"/>
    <w:p>
      <w:pPr>
        <w:spacing w:after="0"/>
        <w:ind w:left="0"/>
        <w:jc w:val="both"/>
      </w:pPr>
      <w:r>
        <w:rPr>
          <w:rFonts w:ascii="Times New Roman"/>
          <w:b w:val="false"/>
          <w:i w:val="false"/>
          <w:color w:val="000000"/>
          <w:sz w:val="28"/>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09"/>
    <w:bookmarkStart w:name="z2833" w:id="210"/>
    <w:p>
      <w:pPr>
        <w:spacing w:after="0"/>
        <w:ind w:left="0"/>
        <w:jc w:val="both"/>
      </w:pPr>
      <w:r>
        <w:rPr>
          <w:rFonts w:ascii="Times New Roman"/>
          <w:b w:val="false"/>
          <w:i w:val="false"/>
          <w:color w:val="000000"/>
          <w:sz w:val="28"/>
        </w:rPr>
        <w:t>
      45. Подтверждением принятия заявления на бумажном носителе является отметка на его копии заявления о регистрации в канцелярии с указанием даты, времени приема заявления, фамилии, имени, отчества (при его наличии) сотрудника.</w:t>
      </w:r>
    </w:p>
    <w:bookmarkEnd w:id="210"/>
    <w:bookmarkStart w:name="z2834" w:id="211"/>
    <w:p>
      <w:pPr>
        <w:spacing w:after="0"/>
        <w:ind w:left="0"/>
        <w:jc w:val="both"/>
      </w:pPr>
      <w:r>
        <w:rPr>
          <w:rFonts w:ascii="Times New Roman"/>
          <w:b w:val="false"/>
          <w:i w:val="false"/>
          <w:color w:val="000000"/>
          <w:sz w:val="28"/>
        </w:rPr>
        <w:t>
      В случае обращения услугополучателя через веб-Портал, в личном кабинете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211"/>
    <w:bookmarkStart w:name="z2835" w:id="212"/>
    <w:p>
      <w:pPr>
        <w:spacing w:after="0"/>
        <w:ind w:left="0"/>
        <w:jc w:val="both"/>
      </w:pPr>
      <w:r>
        <w:rPr>
          <w:rFonts w:ascii="Times New Roman"/>
          <w:b w:val="false"/>
          <w:i w:val="false"/>
          <w:color w:val="000000"/>
          <w:sz w:val="28"/>
        </w:rPr>
        <w:t xml:space="preserve">
      46. Перечень основных требований к оказанию государственной услуги, предусмотрен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212"/>
    <w:bookmarkStart w:name="z2836" w:id="213"/>
    <w:p>
      <w:pPr>
        <w:spacing w:after="0"/>
        <w:ind w:left="0"/>
        <w:jc w:val="both"/>
      </w:pPr>
      <w:r>
        <w:rPr>
          <w:rFonts w:ascii="Times New Roman"/>
          <w:b w:val="false"/>
          <w:i w:val="false"/>
          <w:color w:val="000000"/>
          <w:sz w:val="28"/>
        </w:rPr>
        <w:t>
      47. К заявлению прилагаются следующие документы:</w:t>
      </w:r>
    </w:p>
    <w:bookmarkEnd w:id="213"/>
    <w:bookmarkStart w:name="z2837" w:id="214"/>
    <w:p>
      <w:pPr>
        <w:spacing w:after="0"/>
        <w:ind w:left="0"/>
        <w:jc w:val="both"/>
      </w:pPr>
      <w:r>
        <w:rPr>
          <w:rFonts w:ascii="Times New Roman"/>
          <w:b w:val="false"/>
          <w:i w:val="false"/>
          <w:color w:val="000000"/>
          <w:sz w:val="28"/>
        </w:rPr>
        <w:t>
      Для отечественных производителей:</w:t>
      </w:r>
    </w:p>
    <w:bookmarkEnd w:id="214"/>
    <w:bookmarkStart w:name="z2838" w:id="215"/>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bookmarkEnd w:id="215"/>
    <w:bookmarkStart w:name="z2839" w:id="216"/>
    <w:p>
      <w:pPr>
        <w:spacing w:after="0"/>
        <w:ind w:left="0"/>
        <w:jc w:val="both"/>
      </w:pPr>
      <w:r>
        <w:rPr>
          <w:rFonts w:ascii="Times New Roman"/>
          <w:b w:val="false"/>
          <w:i w:val="false"/>
          <w:color w:val="000000"/>
          <w:sz w:val="28"/>
        </w:rPr>
        <w:t>
      2) информация с подтверждающими документами (контракт, договор) о ценах ЛС реализуемых в других странах за 12 месяцев, предшествующих дате подачи заявления на регистрацию либо перерегистрацию ЛС.</w:t>
      </w:r>
    </w:p>
    <w:bookmarkEnd w:id="216"/>
    <w:bookmarkStart w:name="z2840" w:id="217"/>
    <w:p>
      <w:pPr>
        <w:spacing w:after="0"/>
        <w:ind w:left="0"/>
        <w:jc w:val="both"/>
      </w:pPr>
      <w:r>
        <w:rPr>
          <w:rFonts w:ascii="Times New Roman"/>
          <w:b w:val="false"/>
          <w:i w:val="false"/>
          <w:color w:val="000000"/>
          <w:sz w:val="28"/>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bookmarkEnd w:id="217"/>
    <w:bookmarkStart w:name="z2841" w:id="218"/>
    <w:p>
      <w:pPr>
        <w:spacing w:after="0"/>
        <w:ind w:left="0"/>
        <w:jc w:val="both"/>
      </w:pPr>
      <w:r>
        <w:rPr>
          <w:rFonts w:ascii="Times New Roman"/>
          <w:b w:val="false"/>
          <w:i w:val="false"/>
          <w:color w:val="000000"/>
          <w:sz w:val="28"/>
        </w:rPr>
        <w:t>
      3)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w:t>
      </w:r>
    </w:p>
    <w:bookmarkEnd w:id="218"/>
    <w:bookmarkStart w:name="z2842" w:id="219"/>
    <w:p>
      <w:pPr>
        <w:spacing w:after="0"/>
        <w:ind w:left="0"/>
        <w:jc w:val="both"/>
      </w:pPr>
      <w:r>
        <w:rPr>
          <w:rFonts w:ascii="Times New Roman"/>
          <w:b w:val="false"/>
          <w:i w:val="false"/>
          <w:color w:val="000000"/>
          <w:sz w:val="28"/>
        </w:rPr>
        <w:t>
      4)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 (копия сертификата о соответствии продукции);</w:t>
      </w:r>
    </w:p>
    <w:bookmarkEnd w:id="219"/>
    <w:bookmarkStart w:name="z2843" w:id="220"/>
    <w:p>
      <w:pPr>
        <w:spacing w:after="0"/>
        <w:ind w:left="0"/>
        <w:jc w:val="both"/>
      </w:pPr>
      <w:r>
        <w:rPr>
          <w:rFonts w:ascii="Times New Roman"/>
          <w:b w:val="false"/>
          <w:i w:val="false"/>
          <w:color w:val="000000"/>
          <w:sz w:val="28"/>
        </w:rPr>
        <w:t>
       5)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220"/>
    <w:bookmarkStart w:name="z2844" w:id="221"/>
    <w:p>
      <w:pPr>
        <w:spacing w:after="0"/>
        <w:ind w:left="0"/>
        <w:jc w:val="both"/>
      </w:pPr>
      <w:r>
        <w:rPr>
          <w:rFonts w:ascii="Times New Roman"/>
          <w:b w:val="false"/>
          <w:i w:val="false"/>
          <w:color w:val="000000"/>
          <w:sz w:val="28"/>
        </w:rPr>
        <w:t>
      Для заказчиков контрактного производства ЛС:</w:t>
      </w:r>
    </w:p>
    <w:bookmarkEnd w:id="221"/>
    <w:bookmarkStart w:name="z2845" w:id="222"/>
    <w:p>
      <w:pPr>
        <w:spacing w:after="0"/>
        <w:ind w:left="0"/>
        <w:jc w:val="both"/>
      </w:pPr>
      <w:r>
        <w:rPr>
          <w:rFonts w:ascii="Times New Roman"/>
          <w:b w:val="false"/>
          <w:i w:val="false"/>
          <w:color w:val="000000"/>
          <w:sz w:val="28"/>
        </w:rPr>
        <w:t xml:space="preserve">
      1) документ, подтверждающий право заявителя осуществлять регистрацию цены или перерегистрацию зарегистрированной цены; </w:t>
      </w:r>
    </w:p>
    <w:bookmarkEnd w:id="222"/>
    <w:bookmarkStart w:name="z2846" w:id="223"/>
    <w:p>
      <w:pPr>
        <w:spacing w:after="0"/>
        <w:ind w:left="0"/>
        <w:jc w:val="both"/>
      </w:pPr>
      <w:r>
        <w:rPr>
          <w:rFonts w:ascii="Times New Roman"/>
          <w:b w:val="false"/>
          <w:i w:val="false"/>
          <w:color w:val="000000"/>
          <w:sz w:val="28"/>
        </w:rPr>
        <w:t>
      2) информация на фирменном бланке заявителя, заверенная подписью уполномоченного лица заявителя о ценах в референтных странах, в случае отсутствия цен в референтных странах, в стране производителя;</w:t>
      </w:r>
    </w:p>
    <w:bookmarkEnd w:id="223"/>
    <w:bookmarkStart w:name="z2847" w:id="224"/>
    <w:p>
      <w:pPr>
        <w:spacing w:after="0"/>
        <w:ind w:left="0"/>
        <w:jc w:val="both"/>
      </w:pPr>
      <w:r>
        <w:rPr>
          <w:rFonts w:ascii="Times New Roman"/>
          <w:b w:val="false"/>
          <w:i w:val="false"/>
          <w:color w:val="000000"/>
          <w:sz w:val="28"/>
        </w:rPr>
        <w:t>
      3) копия долгосрочного договора поставки с заказчиком контрактного производства ЛС с информацией о цене производителя ЛС, действующего на момент подачи заявления на регистрацию либо перерегистрацию зарегистрированной цены ЛС;</w:t>
      </w:r>
    </w:p>
    <w:bookmarkEnd w:id="224"/>
    <w:bookmarkStart w:name="z2848" w:id="225"/>
    <w:p>
      <w:pPr>
        <w:spacing w:after="0"/>
        <w:ind w:left="0"/>
        <w:jc w:val="both"/>
      </w:pPr>
      <w:r>
        <w:rPr>
          <w:rFonts w:ascii="Times New Roman"/>
          <w:b w:val="false"/>
          <w:i w:val="false"/>
          <w:color w:val="000000"/>
          <w:sz w:val="28"/>
        </w:rPr>
        <w:t>
      4) копия документа, подтверждающая действующую патентную защиту оригинального лекарственного препарата по МНН с указанием даты истечения действия патентной защиты;</w:t>
      </w:r>
    </w:p>
    <w:bookmarkEnd w:id="225"/>
    <w:bookmarkStart w:name="z2849" w:id="226"/>
    <w:p>
      <w:pPr>
        <w:spacing w:after="0"/>
        <w:ind w:left="0"/>
        <w:jc w:val="both"/>
      </w:pPr>
      <w:r>
        <w:rPr>
          <w:rFonts w:ascii="Times New Roman"/>
          <w:b w:val="false"/>
          <w:i w:val="false"/>
          <w:color w:val="000000"/>
          <w:sz w:val="28"/>
        </w:rPr>
        <w:t>
      5)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 (копия сертификата о соответствии продукции);</w:t>
      </w:r>
    </w:p>
    <w:bookmarkEnd w:id="226"/>
    <w:bookmarkStart w:name="z2850" w:id="227"/>
    <w:p>
      <w:pPr>
        <w:spacing w:after="0"/>
        <w:ind w:left="0"/>
        <w:jc w:val="both"/>
      </w:pPr>
      <w:r>
        <w:rPr>
          <w:rFonts w:ascii="Times New Roman"/>
          <w:b w:val="false"/>
          <w:i w:val="false"/>
          <w:color w:val="000000"/>
          <w:sz w:val="28"/>
        </w:rPr>
        <w:t>
      6)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227"/>
    <w:bookmarkStart w:name="z2851" w:id="228"/>
    <w:p>
      <w:pPr>
        <w:spacing w:after="0"/>
        <w:ind w:left="0"/>
        <w:jc w:val="both"/>
      </w:pPr>
      <w:r>
        <w:rPr>
          <w:rFonts w:ascii="Times New Roman"/>
          <w:b w:val="false"/>
          <w:i w:val="false"/>
          <w:color w:val="000000"/>
          <w:sz w:val="28"/>
        </w:rPr>
        <w:t>
      Для иностранных производителей:</w:t>
      </w:r>
    </w:p>
    <w:bookmarkEnd w:id="228"/>
    <w:bookmarkStart w:name="z2852" w:id="229"/>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включая право предоставлять информацию о ценах в референтных странах и о ценах фактических ввозов;</w:t>
      </w:r>
    </w:p>
    <w:bookmarkEnd w:id="229"/>
    <w:bookmarkStart w:name="z2853" w:id="230"/>
    <w:p>
      <w:pPr>
        <w:spacing w:after="0"/>
        <w:ind w:left="0"/>
        <w:jc w:val="both"/>
      </w:pPr>
      <w:r>
        <w:rPr>
          <w:rFonts w:ascii="Times New Roman"/>
          <w:b w:val="false"/>
          <w:i w:val="false"/>
          <w:color w:val="000000"/>
          <w:sz w:val="28"/>
        </w:rPr>
        <w:t xml:space="preserve">
       2) копия документа, подтверждающая цену ЛС (копия инвойса (накладной), счет-фактуры) за последние 12 месяцев (при наличии фактического ввоза), за исключением случаев ввоза на территорию Республики Казахстан ЛС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230"/>
    <w:bookmarkStart w:name="z2854" w:id="231"/>
    <w:p>
      <w:pPr>
        <w:spacing w:after="0"/>
        <w:ind w:left="0"/>
        <w:jc w:val="both"/>
      </w:pPr>
      <w:r>
        <w:rPr>
          <w:rFonts w:ascii="Times New Roman"/>
          <w:b w:val="false"/>
          <w:i w:val="false"/>
          <w:color w:val="000000"/>
          <w:sz w:val="28"/>
        </w:rPr>
        <w:t>
      При отсутствии фактических ввозов за последние 12 месяцев, предоставляются копии документов за предыдущий период 12 месяцев.</w:t>
      </w:r>
    </w:p>
    <w:bookmarkEnd w:id="231"/>
    <w:bookmarkStart w:name="z2855" w:id="232"/>
    <w:p>
      <w:pPr>
        <w:spacing w:after="0"/>
        <w:ind w:left="0"/>
        <w:jc w:val="both"/>
      </w:pPr>
      <w:r>
        <w:rPr>
          <w:rFonts w:ascii="Times New Roman"/>
          <w:b w:val="false"/>
          <w:i w:val="false"/>
          <w:color w:val="000000"/>
          <w:sz w:val="28"/>
        </w:rPr>
        <w:t>
      При отсутствии фактических ввозов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232"/>
    <w:bookmarkStart w:name="z2856" w:id="233"/>
    <w:p>
      <w:pPr>
        <w:spacing w:after="0"/>
        <w:ind w:left="0"/>
        <w:jc w:val="both"/>
      </w:pPr>
      <w:r>
        <w:rPr>
          <w:rFonts w:ascii="Times New Roman"/>
          <w:b w:val="false"/>
          <w:i w:val="false"/>
          <w:color w:val="000000"/>
          <w:sz w:val="28"/>
        </w:rPr>
        <w:t>
      3) копия таможенной декларации к документу, указанному в подпункте 2) настоящего пункта (для иностранных производителей);</w:t>
      </w:r>
    </w:p>
    <w:bookmarkEnd w:id="233"/>
    <w:bookmarkStart w:name="z2857" w:id="234"/>
    <w:p>
      <w:pPr>
        <w:spacing w:after="0"/>
        <w:ind w:left="0"/>
        <w:jc w:val="both"/>
      </w:pPr>
      <w:r>
        <w:rPr>
          <w:rFonts w:ascii="Times New Roman"/>
          <w:b w:val="false"/>
          <w:i w:val="false"/>
          <w:color w:val="000000"/>
          <w:sz w:val="28"/>
        </w:rPr>
        <w:t>
      4) копия контракта или договора о приобретении ЛС с информацией о цене ЛС, действующего на момент подачи заявления на регистрацию либо перерегистрацию зарегистрированной цены ЛС;</w:t>
      </w:r>
    </w:p>
    <w:bookmarkEnd w:id="234"/>
    <w:bookmarkStart w:name="z2858" w:id="235"/>
    <w:p>
      <w:pPr>
        <w:spacing w:after="0"/>
        <w:ind w:left="0"/>
        <w:jc w:val="both"/>
      </w:pPr>
      <w:r>
        <w:rPr>
          <w:rFonts w:ascii="Times New Roman"/>
          <w:b w:val="false"/>
          <w:i w:val="false"/>
          <w:color w:val="000000"/>
          <w:sz w:val="28"/>
        </w:rPr>
        <w:t>
      5)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ввоз: копия сертификата о соответствии продукции, а также копия таможенной декларации;</w:t>
      </w:r>
    </w:p>
    <w:bookmarkEnd w:id="235"/>
    <w:bookmarkStart w:name="z2859" w:id="236"/>
    <w:p>
      <w:pPr>
        <w:spacing w:after="0"/>
        <w:ind w:left="0"/>
        <w:jc w:val="both"/>
      </w:pPr>
      <w:r>
        <w:rPr>
          <w:rFonts w:ascii="Times New Roman"/>
          <w:b w:val="false"/>
          <w:i w:val="false"/>
          <w:color w:val="000000"/>
          <w:sz w:val="28"/>
        </w:rPr>
        <w:t>
      6)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 веб-портала электронного правительства;</w:t>
      </w:r>
    </w:p>
    <w:bookmarkEnd w:id="236"/>
    <w:bookmarkStart w:name="z2860" w:id="237"/>
    <w:p>
      <w:pPr>
        <w:spacing w:after="0"/>
        <w:ind w:left="0"/>
        <w:jc w:val="both"/>
      </w:pPr>
      <w:r>
        <w:rPr>
          <w:rFonts w:ascii="Times New Roman"/>
          <w:b w:val="false"/>
          <w:i w:val="false"/>
          <w:color w:val="000000"/>
          <w:sz w:val="28"/>
        </w:rPr>
        <w:t>
      7)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237"/>
    <w:bookmarkStart w:name="z2861" w:id="238"/>
    <w:p>
      <w:pPr>
        <w:spacing w:after="0"/>
        <w:ind w:left="0"/>
        <w:jc w:val="both"/>
      </w:pPr>
      <w:r>
        <w:rPr>
          <w:rFonts w:ascii="Times New Roman"/>
          <w:b w:val="false"/>
          <w:i w:val="false"/>
          <w:color w:val="000000"/>
          <w:sz w:val="28"/>
        </w:rPr>
        <w:t>
      48. Регистрация цены или перерегистрация зарегистрированной цены в рамках ГОБМП и (или) в системе ОСМС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 В случае отсутствия фактических поставок за последние 12 месяцев, предоставляются копии документов за предыдущий период 12 месяцев в случае наличия остатков ЛС.</w:t>
      </w:r>
    </w:p>
    <w:bookmarkEnd w:id="238"/>
    <w:bookmarkStart w:name="z2862" w:id="239"/>
    <w:p>
      <w:pPr>
        <w:spacing w:after="0"/>
        <w:ind w:left="0"/>
        <w:jc w:val="both"/>
      </w:pPr>
      <w:r>
        <w:rPr>
          <w:rFonts w:ascii="Times New Roman"/>
          <w:b w:val="false"/>
          <w:i w:val="false"/>
          <w:color w:val="000000"/>
          <w:sz w:val="28"/>
        </w:rPr>
        <w:t>
      Регистрация цены или перерегистрация зарегистрированной цены в рамках ГОБМП и (или) в системе ОСМС для ЛС, срок действия регистрационного удостоверения которых на момент подачи заявления приостановлен осуществляется в порядке и в сроки, предусмотренные пунктами 43, 44, 45, 46, 48, 49, 50, 51, 52, 53 настоящих Правил.</w:t>
      </w:r>
    </w:p>
    <w:bookmarkEnd w:id="239"/>
    <w:bookmarkStart w:name="z2863" w:id="240"/>
    <w:p>
      <w:pPr>
        <w:spacing w:after="0"/>
        <w:ind w:left="0"/>
        <w:jc w:val="both"/>
      </w:pPr>
      <w:r>
        <w:rPr>
          <w:rFonts w:ascii="Times New Roman"/>
          <w:b w:val="false"/>
          <w:i w:val="false"/>
          <w:color w:val="000000"/>
          <w:sz w:val="28"/>
        </w:rPr>
        <w:t xml:space="preserve">
      49. В случае предоставления документов в неполном объеме и (или) неполноты содержащихся в них сведений в соответствии с требованиями настоящих Правил государственная экспертная организация направляет заявителю мотивированный отказ в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40"/>
    <w:bookmarkStart w:name="z2864" w:id="241"/>
    <w:p>
      <w:pPr>
        <w:spacing w:after="0"/>
        <w:ind w:left="0"/>
        <w:jc w:val="both"/>
      </w:pPr>
      <w:r>
        <w:rPr>
          <w:rFonts w:ascii="Times New Roman"/>
          <w:b w:val="false"/>
          <w:i w:val="false"/>
          <w:color w:val="000000"/>
          <w:sz w:val="28"/>
        </w:rPr>
        <w:t>
      50. Государственная услуга оказывается государственной экспертной организацией (услугодателем) в течение 15 рабочих дней со дня обращения заявителя (услугополучателя) путем проведения референтного ценообразования на торговое наименование ЛС и соответствия предлагаемой к регистрации цены или перерегистрации зарегистрированной цены в рамках ГОБМП и (или) в системе ОСМС.</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50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приказом Министра здравоохранения РК от 25.12.2024 </w:t>
      </w:r>
      <w:r>
        <w:rPr>
          <w:rFonts w:ascii="Times New Roman"/>
          <w:b w:val="false"/>
          <w:i w:val="false"/>
          <w:color w:val="ff0000"/>
          <w:sz w:val="28"/>
        </w:rPr>
        <w:t>№ 110</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866" w:id="242"/>
    <w:p>
      <w:pPr>
        <w:spacing w:after="0"/>
        <w:ind w:left="0"/>
        <w:jc w:val="both"/>
      </w:pPr>
      <w:r>
        <w:rPr>
          <w:rFonts w:ascii="Times New Roman"/>
          <w:b w:val="false"/>
          <w:i w:val="false"/>
          <w:color w:val="000000"/>
          <w:sz w:val="28"/>
        </w:rPr>
        <w:t xml:space="preserve">
      51. По результатам референтного ценообразования на торговое наименование ЛС государственная экспертная организация (услугодатель) выдает заключение о зарегистрированной цене или перерегистрированной цене в рамках ГОБМП и (или) в системе ОСМС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при соответствии следующим критериям:</w:t>
      </w:r>
    </w:p>
    <w:bookmarkEnd w:id="242"/>
    <w:bookmarkStart w:name="z2867" w:id="243"/>
    <w:p>
      <w:pPr>
        <w:spacing w:after="0"/>
        <w:ind w:left="0"/>
        <w:jc w:val="both"/>
      </w:pPr>
      <w:r>
        <w:rPr>
          <w:rFonts w:ascii="Times New Roman"/>
          <w:b w:val="false"/>
          <w:i w:val="false"/>
          <w:color w:val="000000"/>
          <w:sz w:val="28"/>
        </w:rPr>
        <w:t>
      1) предоставленная цена производителя в рамках ГОБМП и (или) в системе ОСМС для ввозимых ЛС для Республики Казахстан не превышает максимального значения трех минимальных цен из числа поданных в заявлении референтных стран, в случае если количество референтных стран менее трех, цена производителя в рамках ГОБМП и (или) в системе ОСМС не превышает максимального значения цен представленного количества референтных стран. При отсутствии государственной регистрации ЛС в референтных странах, цена производителя в рамках ГОБМП и (или) в системе ОСМС не превышает значения цены в стране-производителя;</w:t>
      </w:r>
    </w:p>
    <w:bookmarkEnd w:id="243"/>
    <w:bookmarkStart w:name="z2868" w:id="244"/>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ЛС не выше значения цен, указанных в предоставленных документах, подтверждающих цену ЛС (копия инвойса, таможенной декларации или счет-фактуры (накладной)) последнего ввоза за вычетом скидки;</w:t>
      </w:r>
    </w:p>
    <w:bookmarkEnd w:id="244"/>
    <w:bookmarkStart w:name="z2869" w:id="245"/>
    <w:p>
      <w:pPr>
        <w:spacing w:after="0"/>
        <w:ind w:left="0"/>
        <w:jc w:val="both"/>
      </w:pPr>
      <w:r>
        <w:rPr>
          <w:rFonts w:ascii="Times New Roman"/>
          <w:b w:val="false"/>
          <w:i w:val="false"/>
          <w:color w:val="000000"/>
          <w:sz w:val="28"/>
        </w:rPr>
        <w:t>
      3) предоставленная цена производителя в рамках ГОБМП и (или) в системе ОСМС для ввозимых ЛС не выше цены, указанных в предоставленных документах, подтверждающею цену ЛС в контракте или договоре о приобретении, действующего на момент подачи заявления на регистрацию либо перерегистрацию зарегистрированной цены ЛС;</w:t>
      </w:r>
    </w:p>
    <w:bookmarkEnd w:id="245"/>
    <w:bookmarkStart w:name="z2870" w:id="246"/>
    <w:p>
      <w:pPr>
        <w:spacing w:after="0"/>
        <w:ind w:left="0"/>
        <w:jc w:val="both"/>
      </w:pPr>
      <w:r>
        <w:rPr>
          <w:rFonts w:ascii="Times New Roman"/>
          <w:b w:val="false"/>
          <w:i w:val="false"/>
          <w:color w:val="000000"/>
          <w:sz w:val="28"/>
        </w:rPr>
        <w:t>
      4) предоставленная предельная цена ЛС отечественного производителя в рамках ГОБМП и (или) в системе ОСМС не превышает цен ЛС, реализуемых в других странах.</w:t>
      </w:r>
    </w:p>
    <w:bookmarkEnd w:id="246"/>
    <w:bookmarkStart w:name="z2871" w:id="247"/>
    <w:p>
      <w:pPr>
        <w:spacing w:after="0"/>
        <w:ind w:left="0"/>
        <w:jc w:val="both"/>
      </w:pPr>
      <w:r>
        <w:rPr>
          <w:rFonts w:ascii="Times New Roman"/>
          <w:b w:val="false"/>
          <w:i w:val="false"/>
          <w:color w:val="000000"/>
          <w:sz w:val="28"/>
        </w:rPr>
        <w:t xml:space="preserve">
      В случае несоответствия зарегистрированной цены в рамках ГОБМП и (или) в системе ОСМС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47"/>
    <w:bookmarkStart w:name="z2872" w:id="248"/>
    <w:p>
      <w:pPr>
        <w:spacing w:after="0"/>
        <w:ind w:left="0"/>
        <w:jc w:val="both"/>
      </w:pPr>
      <w:r>
        <w:rPr>
          <w:rFonts w:ascii="Times New Roman"/>
          <w:b w:val="false"/>
          <w:i w:val="false"/>
          <w:color w:val="000000"/>
          <w:sz w:val="28"/>
        </w:rPr>
        <w:t>
      52. В случае отсутствия ввоза на территорию Республики Казахстан ввозимого ЛС в течение последних 24 месяцев до регистрации цены зарегистрированная цена в рамках ГОБМП и (или) в системе ОСМС регистрируется или перерегистрируется на основании:</w:t>
      </w:r>
    </w:p>
    <w:bookmarkEnd w:id="248"/>
    <w:bookmarkStart w:name="z2873" w:id="249"/>
    <w:p>
      <w:pPr>
        <w:spacing w:after="0"/>
        <w:ind w:left="0"/>
        <w:jc w:val="both"/>
      </w:pPr>
      <w:r>
        <w:rPr>
          <w:rFonts w:ascii="Times New Roman"/>
          <w:b w:val="false"/>
          <w:i w:val="false"/>
          <w:color w:val="000000"/>
          <w:sz w:val="28"/>
        </w:rPr>
        <w:t>
      1) контракта или договора о приобретении ЛС с ценой, действующей на момент подачи заявления на регистрацию либо перерегистрацию зарегистрированной цены ЛС;</w:t>
      </w:r>
    </w:p>
    <w:bookmarkEnd w:id="249"/>
    <w:bookmarkStart w:name="z2874" w:id="250"/>
    <w:p>
      <w:pPr>
        <w:spacing w:after="0"/>
        <w:ind w:left="0"/>
        <w:jc w:val="both"/>
      </w:pPr>
      <w:r>
        <w:rPr>
          <w:rFonts w:ascii="Times New Roman"/>
          <w:b w:val="false"/>
          <w:i w:val="false"/>
          <w:color w:val="000000"/>
          <w:sz w:val="28"/>
        </w:rPr>
        <w:t>
      2) сведений о цене в референтных странах или в стране-производителя при отсутствии государственной регистрации ЛС в референтных странах.</w:t>
      </w:r>
    </w:p>
    <w:bookmarkEnd w:id="250"/>
    <w:bookmarkStart w:name="z2875" w:id="251"/>
    <w:p>
      <w:pPr>
        <w:spacing w:after="0"/>
        <w:ind w:left="0"/>
        <w:jc w:val="both"/>
      </w:pPr>
      <w:r>
        <w:rPr>
          <w:rFonts w:ascii="Times New Roman"/>
          <w:b w:val="false"/>
          <w:i w:val="false"/>
          <w:color w:val="000000"/>
          <w:sz w:val="28"/>
        </w:rPr>
        <w:t>
      53.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(или) в системе ОСМС по форме, согласно приложению 8 к настоящим Правилам. В случае выявления недостоверных данных утвержденные предельные цены на торговое наименование ЛС в рамках ГОБМП и (или) в системе ОСМС государственная экспертная организация информирует уполномоченный орган.</w:t>
      </w:r>
    </w:p>
    <w:bookmarkEnd w:id="251"/>
    <w:bookmarkStart w:name="z2876" w:id="252"/>
    <w:p>
      <w:pPr>
        <w:spacing w:after="0"/>
        <w:ind w:left="0"/>
        <w:jc w:val="left"/>
      </w:pPr>
      <w:r>
        <w:rPr>
          <w:rFonts w:ascii="Times New Roman"/>
          <w:b/>
          <w:i w:val="false"/>
          <w:color w:val="000000"/>
        </w:rPr>
        <w:t xml:space="preserve"> Параграф 2. Порядок формирования наценок и предельных цен на торговое наименование лекарственных средств в рамках гарантированного объема бесплатной медицинской помощи и (или)в системе обязательного социального медицинского страхования</w:t>
      </w:r>
    </w:p>
    <w:bookmarkEnd w:id="252"/>
    <w:bookmarkStart w:name="z2877" w:id="253"/>
    <w:p>
      <w:pPr>
        <w:spacing w:after="0"/>
        <w:ind w:left="0"/>
        <w:jc w:val="both"/>
      </w:pPr>
      <w:r>
        <w:rPr>
          <w:rFonts w:ascii="Times New Roman"/>
          <w:b w:val="false"/>
          <w:i w:val="false"/>
          <w:color w:val="000000"/>
          <w:sz w:val="28"/>
        </w:rPr>
        <w:t>
      54. Наценки в рамках ГОБМП и (или) в системе ОСМС на ЛС дифференцируются в соответствии с регрессивной шкалой наценок и составляют:</w:t>
      </w:r>
    </w:p>
    <w:bookmarkEnd w:id="253"/>
    <w:bookmarkStart w:name="z2878" w:id="254"/>
    <w:p>
      <w:pPr>
        <w:spacing w:after="0"/>
        <w:ind w:left="0"/>
        <w:jc w:val="both"/>
      </w:pPr>
      <w:r>
        <w:rPr>
          <w:rFonts w:ascii="Times New Roman"/>
          <w:b w:val="false"/>
          <w:i w:val="false"/>
          <w:color w:val="000000"/>
          <w:sz w:val="28"/>
        </w:rPr>
        <w:t>
      1) 20 % для ЛС, стоимостью до 350,00 тенге включительно;</w:t>
      </w:r>
    </w:p>
    <w:bookmarkEnd w:id="254"/>
    <w:bookmarkStart w:name="z2879" w:id="255"/>
    <w:p>
      <w:pPr>
        <w:spacing w:after="0"/>
        <w:ind w:left="0"/>
        <w:jc w:val="both"/>
      </w:pPr>
      <w:r>
        <w:rPr>
          <w:rFonts w:ascii="Times New Roman"/>
          <w:b w:val="false"/>
          <w:i w:val="false"/>
          <w:color w:val="000000"/>
          <w:sz w:val="28"/>
        </w:rPr>
        <w:t>
      2) 19,5 % для ЛС, стоимостью свыше 350 тенге и до 1000,00 тенге включительно;</w:t>
      </w:r>
    </w:p>
    <w:bookmarkEnd w:id="255"/>
    <w:bookmarkStart w:name="z2880" w:id="256"/>
    <w:p>
      <w:pPr>
        <w:spacing w:after="0"/>
        <w:ind w:left="0"/>
        <w:jc w:val="both"/>
      </w:pPr>
      <w:r>
        <w:rPr>
          <w:rFonts w:ascii="Times New Roman"/>
          <w:b w:val="false"/>
          <w:i w:val="false"/>
          <w:color w:val="000000"/>
          <w:sz w:val="28"/>
        </w:rPr>
        <w:t>
      3) 19 % для ЛС, стоимостью свыше 1000 тенге и до 3000,00 тенге включительно;</w:t>
      </w:r>
    </w:p>
    <w:bookmarkEnd w:id="256"/>
    <w:bookmarkStart w:name="z2881" w:id="257"/>
    <w:p>
      <w:pPr>
        <w:spacing w:after="0"/>
        <w:ind w:left="0"/>
        <w:jc w:val="both"/>
      </w:pPr>
      <w:r>
        <w:rPr>
          <w:rFonts w:ascii="Times New Roman"/>
          <w:b w:val="false"/>
          <w:i w:val="false"/>
          <w:color w:val="000000"/>
          <w:sz w:val="28"/>
        </w:rPr>
        <w:t>
      4) 18 % для ЛС, стоимостью свыше 3000 тенге и до 5000,00 тенге включительно;</w:t>
      </w:r>
    </w:p>
    <w:bookmarkEnd w:id="257"/>
    <w:bookmarkStart w:name="z2882" w:id="258"/>
    <w:p>
      <w:pPr>
        <w:spacing w:after="0"/>
        <w:ind w:left="0"/>
        <w:jc w:val="both"/>
      </w:pPr>
      <w:r>
        <w:rPr>
          <w:rFonts w:ascii="Times New Roman"/>
          <w:b w:val="false"/>
          <w:i w:val="false"/>
          <w:color w:val="000000"/>
          <w:sz w:val="28"/>
        </w:rPr>
        <w:t>
      5) 17 % для ЛС, стоимостью свыше 5000 тенге и до 10000,00 тенге включительно;</w:t>
      </w:r>
    </w:p>
    <w:bookmarkEnd w:id="258"/>
    <w:bookmarkStart w:name="z2883" w:id="259"/>
    <w:p>
      <w:pPr>
        <w:spacing w:after="0"/>
        <w:ind w:left="0"/>
        <w:jc w:val="both"/>
      </w:pPr>
      <w:r>
        <w:rPr>
          <w:rFonts w:ascii="Times New Roman"/>
          <w:b w:val="false"/>
          <w:i w:val="false"/>
          <w:color w:val="000000"/>
          <w:sz w:val="28"/>
        </w:rPr>
        <w:t>
      6) 16,5 % для ЛС, стоимостью свыше 10000 тенге и до 20000,00 тенге включительно;</w:t>
      </w:r>
    </w:p>
    <w:bookmarkEnd w:id="259"/>
    <w:bookmarkStart w:name="z2884" w:id="260"/>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260"/>
    <w:bookmarkStart w:name="z2885" w:id="261"/>
    <w:p>
      <w:pPr>
        <w:spacing w:after="0"/>
        <w:ind w:left="0"/>
        <w:jc w:val="both"/>
      </w:pPr>
      <w:r>
        <w:rPr>
          <w:rFonts w:ascii="Times New Roman"/>
          <w:b w:val="false"/>
          <w:i w:val="false"/>
          <w:color w:val="000000"/>
          <w:sz w:val="28"/>
        </w:rPr>
        <w:t>
      8) 14 % для ЛС, стоимостью свыше 40000 тенге и до 100000,00 тенге включительно;</w:t>
      </w:r>
    </w:p>
    <w:bookmarkEnd w:id="261"/>
    <w:bookmarkStart w:name="z2886" w:id="262"/>
    <w:p>
      <w:pPr>
        <w:spacing w:after="0"/>
        <w:ind w:left="0"/>
        <w:jc w:val="both"/>
      </w:pPr>
      <w:r>
        <w:rPr>
          <w:rFonts w:ascii="Times New Roman"/>
          <w:b w:val="false"/>
          <w:i w:val="false"/>
          <w:color w:val="000000"/>
          <w:sz w:val="28"/>
        </w:rPr>
        <w:t>
      9) 12 % для ЛС, стоимостью свыше 100000 тенге и до 200000,00 тенге включительно;</w:t>
      </w:r>
    </w:p>
    <w:bookmarkEnd w:id="262"/>
    <w:bookmarkStart w:name="z2887" w:id="263"/>
    <w:p>
      <w:pPr>
        <w:spacing w:after="0"/>
        <w:ind w:left="0"/>
        <w:jc w:val="both"/>
      </w:pPr>
      <w:r>
        <w:rPr>
          <w:rFonts w:ascii="Times New Roman"/>
          <w:b w:val="false"/>
          <w:i w:val="false"/>
          <w:color w:val="000000"/>
          <w:sz w:val="28"/>
        </w:rPr>
        <w:t>
      10) 11 % для ЛС, стоимостью свыше 200000 тенге и до 500000,00 тенге включительно;</w:t>
      </w:r>
    </w:p>
    <w:bookmarkEnd w:id="263"/>
    <w:bookmarkStart w:name="z2888" w:id="264"/>
    <w:p>
      <w:pPr>
        <w:spacing w:after="0"/>
        <w:ind w:left="0"/>
        <w:jc w:val="both"/>
      </w:pPr>
      <w:r>
        <w:rPr>
          <w:rFonts w:ascii="Times New Roman"/>
          <w:b w:val="false"/>
          <w:i w:val="false"/>
          <w:color w:val="000000"/>
          <w:sz w:val="28"/>
        </w:rPr>
        <w:t>
      11) 10 % для ЛС, стоимостью свыше 500000 тенге.</w:t>
      </w:r>
    </w:p>
    <w:bookmarkEnd w:id="264"/>
    <w:bookmarkStart w:name="z2889" w:id="265"/>
    <w:p>
      <w:pPr>
        <w:spacing w:after="0"/>
        <w:ind w:left="0"/>
        <w:jc w:val="both"/>
      </w:pPr>
      <w:r>
        <w:rPr>
          <w:rFonts w:ascii="Times New Roman"/>
          <w:b w:val="false"/>
          <w:i w:val="false"/>
          <w:color w:val="000000"/>
          <w:sz w:val="28"/>
        </w:rPr>
        <w:t>
      55. Наценки в рамках ГОБМП и в системе ОСМС на ЛС при особом порядке дифференцируются в соответствии с регрессивной шкалой наценок и составляют:</w:t>
      </w:r>
    </w:p>
    <w:bookmarkEnd w:id="265"/>
    <w:bookmarkStart w:name="z2890" w:id="266"/>
    <w:p>
      <w:pPr>
        <w:spacing w:after="0"/>
        <w:ind w:left="0"/>
        <w:jc w:val="both"/>
      </w:pPr>
      <w:r>
        <w:rPr>
          <w:rFonts w:ascii="Times New Roman"/>
          <w:b w:val="false"/>
          <w:i w:val="false"/>
          <w:color w:val="000000"/>
          <w:sz w:val="28"/>
        </w:rPr>
        <w:t>
      1) 10 % для ЛС, стоимостью до 350,00 тенге включительно;</w:t>
      </w:r>
    </w:p>
    <w:bookmarkEnd w:id="266"/>
    <w:bookmarkStart w:name="z2891" w:id="267"/>
    <w:p>
      <w:pPr>
        <w:spacing w:after="0"/>
        <w:ind w:left="0"/>
        <w:jc w:val="both"/>
      </w:pPr>
      <w:r>
        <w:rPr>
          <w:rFonts w:ascii="Times New Roman"/>
          <w:b w:val="false"/>
          <w:i w:val="false"/>
          <w:color w:val="000000"/>
          <w:sz w:val="28"/>
        </w:rPr>
        <w:t>
      2) 9,75 % для ЛС, стоимостью свыше 350 тенге и до 1 000,00 тенге включительно;</w:t>
      </w:r>
    </w:p>
    <w:bookmarkEnd w:id="267"/>
    <w:bookmarkStart w:name="z2892" w:id="268"/>
    <w:p>
      <w:pPr>
        <w:spacing w:after="0"/>
        <w:ind w:left="0"/>
        <w:jc w:val="both"/>
      </w:pPr>
      <w:r>
        <w:rPr>
          <w:rFonts w:ascii="Times New Roman"/>
          <w:b w:val="false"/>
          <w:i w:val="false"/>
          <w:color w:val="000000"/>
          <w:sz w:val="28"/>
        </w:rPr>
        <w:t>
      3) 9,5 % для ЛС, стоимостью свыше 1 000 тенге и до 3 000,00 тенге включительно;</w:t>
      </w:r>
    </w:p>
    <w:bookmarkEnd w:id="268"/>
    <w:bookmarkStart w:name="z2893" w:id="269"/>
    <w:p>
      <w:pPr>
        <w:spacing w:after="0"/>
        <w:ind w:left="0"/>
        <w:jc w:val="both"/>
      </w:pPr>
      <w:r>
        <w:rPr>
          <w:rFonts w:ascii="Times New Roman"/>
          <w:b w:val="false"/>
          <w:i w:val="false"/>
          <w:color w:val="000000"/>
          <w:sz w:val="28"/>
        </w:rPr>
        <w:t>
      4) 9 % для ЛС, стоимостью свыше 3 000 тенге и до 5 000,00 тенге включительно;</w:t>
      </w:r>
    </w:p>
    <w:bookmarkEnd w:id="269"/>
    <w:bookmarkStart w:name="z2894" w:id="270"/>
    <w:p>
      <w:pPr>
        <w:spacing w:after="0"/>
        <w:ind w:left="0"/>
        <w:jc w:val="both"/>
      </w:pPr>
      <w:r>
        <w:rPr>
          <w:rFonts w:ascii="Times New Roman"/>
          <w:b w:val="false"/>
          <w:i w:val="false"/>
          <w:color w:val="000000"/>
          <w:sz w:val="28"/>
        </w:rPr>
        <w:t>
      5) 8,5 % для ЛС, стоимостью свыше 5 000 тенге и до 10 000,00 тенге включительно;</w:t>
      </w:r>
    </w:p>
    <w:bookmarkEnd w:id="270"/>
    <w:bookmarkStart w:name="z2895" w:id="271"/>
    <w:p>
      <w:pPr>
        <w:spacing w:after="0"/>
        <w:ind w:left="0"/>
        <w:jc w:val="both"/>
      </w:pPr>
      <w:r>
        <w:rPr>
          <w:rFonts w:ascii="Times New Roman"/>
          <w:b w:val="false"/>
          <w:i w:val="false"/>
          <w:color w:val="000000"/>
          <w:sz w:val="28"/>
        </w:rPr>
        <w:t>
      6) 8,25 % для ЛС, стоимостью свыше 10 000 тенге и до 20 000,00 тенге включительно;</w:t>
      </w:r>
    </w:p>
    <w:bookmarkEnd w:id="271"/>
    <w:bookmarkStart w:name="z2896" w:id="272"/>
    <w:p>
      <w:pPr>
        <w:spacing w:after="0"/>
        <w:ind w:left="0"/>
        <w:jc w:val="both"/>
      </w:pPr>
      <w:r>
        <w:rPr>
          <w:rFonts w:ascii="Times New Roman"/>
          <w:b w:val="false"/>
          <w:i w:val="false"/>
          <w:color w:val="000000"/>
          <w:sz w:val="28"/>
        </w:rPr>
        <w:t>
      7) 8 % для ЛС, стоимостью свыше 20 000 тенге и до 40 000,00 тенге включительно;</w:t>
      </w:r>
    </w:p>
    <w:bookmarkEnd w:id="272"/>
    <w:bookmarkStart w:name="z2897" w:id="273"/>
    <w:p>
      <w:pPr>
        <w:spacing w:after="0"/>
        <w:ind w:left="0"/>
        <w:jc w:val="both"/>
      </w:pPr>
      <w:r>
        <w:rPr>
          <w:rFonts w:ascii="Times New Roman"/>
          <w:b w:val="false"/>
          <w:i w:val="false"/>
          <w:color w:val="000000"/>
          <w:sz w:val="28"/>
        </w:rPr>
        <w:t>
      8) 7 % для ЛС, стоимостью свыше 40 000 тенге и до 100 000,00 тенге включительно;</w:t>
      </w:r>
    </w:p>
    <w:bookmarkEnd w:id="273"/>
    <w:bookmarkStart w:name="z2898" w:id="274"/>
    <w:p>
      <w:pPr>
        <w:spacing w:after="0"/>
        <w:ind w:left="0"/>
        <w:jc w:val="both"/>
      </w:pPr>
      <w:r>
        <w:rPr>
          <w:rFonts w:ascii="Times New Roman"/>
          <w:b w:val="false"/>
          <w:i w:val="false"/>
          <w:color w:val="000000"/>
          <w:sz w:val="28"/>
        </w:rPr>
        <w:t>
      9) 6 % для ЛС, стоимостью свыше 100 000 тенге и до 200 000,00 тенге включительно;</w:t>
      </w:r>
    </w:p>
    <w:bookmarkEnd w:id="274"/>
    <w:bookmarkStart w:name="z2899" w:id="275"/>
    <w:p>
      <w:pPr>
        <w:spacing w:after="0"/>
        <w:ind w:left="0"/>
        <w:jc w:val="both"/>
      </w:pPr>
      <w:r>
        <w:rPr>
          <w:rFonts w:ascii="Times New Roman"/>
          <w:b w:val="false"/>
          <w:i w:val="false"/>
          <w:color w:val="000000"/>
          <w:sz w:val="28"/>
        </w:rPr>
        <w:t>
      10) 5,5 % для ЛС, стоимостью свыше 200 000 тенге и до 500 000,00 тенге включительно;</w:t>
      </w:r>
    </w:p>
    <w:bookmarkEnd w:id="275"/>
    <w:bookmarkStart w:name="z2900" w:id="276"/>
    <w:p>
      <w:pPr>
        <w:spacing w:after="0"/>
        <w:ind w:left="0"/>
        <w:jc w:val="both"/>
      </w:pPr>
      <w:r>
        <w:rPr>
          <w:rFonts w:ascii="Times New Roman"/>
          <w:b w:val="false"/>
          <w:i w:val="false"/>
          <w:color w:val="000000"/>
          <w:sz w:val="28"/>
        </w:rPr>
        <w:t>
      11) 5 % для ЛС, стоимостью свыше 500 000 тенге.</w:t>
      </w:r>
    </w:p>
    <w:bookmarkEnd w:id="276"/>
    <w:bookmarkStart w:name="z2901" w:id="277"/>
    <w:p>
      <w:pPr>
        <w:spacing w:after="0"/>
        <w:ind w:left="0"/>
        <w:jc w:val="both"/>
      </w:pPr>
      <w:r>
        <w:rPr>
          <w:rFonts w:ascii="Times New Roman"/>
          <w:b w:val="false"/>
          <w:i w:val="false"/>
          <w:color w:val="000000"/>
          <w:sz w:val="28"/>
        </w:rPr>
        <w:t>
      56. Формирование предельных цен на торговое наименование ЛС в рамках ГОБМП и (или) в системе ОСМС проводится путем добавления к зарегистрированной цене в рамках ГОБМП и (или) в системе ОСМС наценки в рамках ГОБМП и (или) в системе ОСМС, дифференцированной исходя из величины зарегистрированной цены в рамках ГОБМП и (или) в системе ОСМС за единицу измерения ЛС.</w:t>
      </w:r>
    </w:p>
    <w:bookmarkEnd w:id="277"/>
    <w:bookmarkStart w:name="z2902" w:id="278"/>
    <w:p>
      <w:pPr>
        <w:spacing w:after="0"/>
        <w:ind w:left="0"/>
        <w:jc w:val="both"/>
      </w:pPr>
      <w:r>
        <w:rPr>
          <w:rFonts w:ascii="Times New Roman"/>
          <w:b w:val="false"/>
          <w:i w:val="false"/>
          <w:color w:val="000000"/>
          <w:sz w:val="28"/>
        </w:rPr>
        <w:t>
      При этом, проект предельной цены на торговое наименование ЛС в рамках ГОБМП и (или) в системе ОСМС формируется не выше утвержденной предельной цены на торговое наименование ЛС для оптовой реализации.</w:t>
      </w:r>
    </w:p>
    <w:bookmarkEnd w:id="278"/>
    <w:bookmarkStart w:name="z2903" w:id="279"/>
    <w:p>
      <w:pPr>
        <w:spacing w:after="0"/>
        <w:ind w:left="0"/>
        <w:jc w:val="both"/>
      </w:pPr>
      <w:r>
        <w:rPr>
          <w:rFonts w:ascii="Times New Roman"/>
          <w:b w:val="false"/>
          <w:i w:val="false"/>
          <w:color w:val="000000"/>
          <w:sz w:val="28"/>
        </w:rPr>
        <w:t>
      57. Государственная экспертная организация осуществляет формирование проекта предельных цен на торговое наименование ЛС в рамках ГОБМП и (или) в системе ОСМС на основании зарегистрированных цен в рамках ГОБМП и (или) в системе ОСМС в соответствии с заявлениями о регистрации цены или перерегистрации зарегистрированной цены в рамках ГОБМП и (или) в системе ОСМС, поданными ежегодно не позднее 31 декабря.</w:t>
      </w:r>
    </w:p>
    <w:bookmarkEnd w:id="279"/>
    <w:bookmarkStart w:name="z2904" w:id="280"/>
    <w:p>
      <w:pPr>
        <w:spacing w:after="0"/>
        <w:ind w:left="0"/>
        <w:jc w:val="both"/>
      </w:pPr>
      <w:r>
        <w:rPr>
          <w:rFonts w:ascii="Times New Roman"/>
          <w:b w:val="false"/>
          <w:i w:val="false"/>
          <w:color w:val="000000"/>
          <w:sz w:val="28"/>
        </w:rPr>
        <w:t>
      58. Предельная цена на торговое наименование ЛС в рамках ГОБМП и (или) в системе ОСМС на воспроизведенный лекарственный препарат (генерик) или биоаналогичный лекарственный препарат формируется ниже предельной цены на торговое наименование ЛС в рамках ГОБМП и (или) в системе ОСМС оригинального или биологического оригинального лекарственного препарата:</w:t>
      </w:r>
    </w:p>
    <w:bookmarkEnd w:id="280"/>
    <w:bookmarkStart w:name="z2905" w:id="281"/>
    <w:p>
      <w:pPr>
        <w:spacing w:after="0"/>
        <w:ind w:left="0"/>
        <w:jc w:val="both"/>
      </w:pPr>
      <w:r>
        <w:rPr>
          <w:rFonts w:ascii="Times New Roman"/>
          <w:b w:val="false"/>
          <w:i w:val="false"/>
          <w:color w:val="000000"/>
          <w:sz w:val="28"/>
        </w:rPr>
        <w:t>
      для генерика - на 30 %;</w:t>
      </w:r>
    </w:p>
    <w:bookmarkEnd w:id="281"/>
    <w:bookmarkStart w:name="z2906" w:id="282"/>
    <w:p>
      <w:pPr>
        <w:spacing w:after="0"/>
        <w:ind w:left="0"/>
        <w:jc w:val="both"/>
      </w:pPr>
      <w:r>
        <w:rPr>
          <w:rFonts w:ascii="Times New Roman"/>
          <w:b w:val="false"/>
          <w:i w:val="false"/>
          <w:color w:val="000000"/>
          <w:sz w:val="28"/>
        </w:rPr>
        <w:t>
      для биоаналогичного лекарственного препарата - на 10 %.</w:t>
      </w:r>
    </w:p>
    <w:bookmarkEnd w:id="282"/>
    <w:bookmarkStart w:name="z2907" w:id="283"/>
    <w:p>
      <w:pPr>
        <w:spacing w:after="0"/>
        <w:ind w:left="0"/>
        <w:jc w:val="both"/>
      </w:pPr>
      <w:r>
        <w:rPr>
          <w:rFonts w:ascii="Times New Roman"/>
          <w:b w:val="false"/>
          <w:i w:val="false"/>
          <w:color w:val="000000"/>
          <w:sz w:val="28"/>
        </w:rPr>
        <w:t xml:space="preserve">
      59. Государственная экспертная организация направляет проект предельных цен на торговое наименование ЛС в рамках ГОБМП и (или) в системе ОСМС в срок до 10 апреля в уполномоченный орган для утверждения предельных цен на торговое наименование ЛС в рамках ГОБМП и (или) в системе ОСМС в соответствии с пунктом 3 статьи 245 Кодекса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83"/>
    <w:bookmarkStart w:name="z2908" w:id="284"/>
    <w:p>
      <w:pPr>
        <w:spacing w:after="0"/>
        <w:ind w:left="0"/>
        <w:jc w:val="both"/>
      </w:pPr>
      <w:r>
        <w:rPr>
          <w:rFonts w:ascii="Times New Roman"/>
          <w:b w:val="false"/>
          <w:i w:val="false"/>
          <w:color w:val="000000"/>
          <w:sz w:val="28"/>
        </w:rPr>
        <w:t>
      60. Антимонопольный орган согласовывает проект предельных цен на торговое наименование ЛС в рамках ГОБМП и (или) в системе ОСМС, сформированных на основе данных государственной экспертной организации и направляемых уполномоченным органом в течение 40 календарных дней с даты формирования проекта предельных цен на торговое наименование ЛС в рамках ГОБМП и (или) в системе ОСМС согласно пункту 59 настоящих Правил.</w:t>
      </w:r>
    </w:p>
    <w:bookmarkEnd w:id="284"/>
    <w:bookmarkStart w:name="z2909" w:id="285"/>
    <w:p>
      <w:pPr>
        <w:spacing w:after="0"/>
        <w:ind w:left="0"/>
        <w:jc w:val="both"/>
      </w:pPr>
      <w:r>
        <w:rPr>
          <w:rFonts w:ascii="Times New Roman"/>
          <w:b w:val="false"/>
          <w:i w:val="false"/>
          <w:color w:val="000000"/>
          <w:sz w:val="28"/>
        </w:rPr>
        <w:t>
      61. Предельная цена на торговое наименование ЛС в рамках ГОБМП и (или) в системе ОСМС отечественного производителя воспроизведенного или биоаналогичного лекарственного препарата формируется не выше среднего значения зарегистрированной цены на торговое наименование ввозимого ЛС в рамках ГОБМП и (или) в системе ОСМС на ЛС других производителей с учетом наценки в рамках ГОБМП и (или) системе ОСМС, с аналогичным международным непатентованным наименованием, с учетом лекарственной формы, дозировки, концентрации и объема ЛС.</w:t>
      </w:r>
    </w:p>
    <w:bookmarkEnd w:id="285"/>
    <w:bookmarkStart w:name="z2910" w:id="286"/>
    <w:p>
      <w:pPr>
        <w:spacing w:after="0"/>
        <w:ind w:left="0"/>
        <w:jc w:val="left"/>
      </w:pPr>
      <w:r>
        <w:rPr>
          <w:rFonts w:ascii="Times New Roman"/>
          <w:b/>
          <w:i w:val="false"/>
          <w:color w:val="000000"/>
        </w:rPr>
        <w:t xml:space="preserve"> Параграф 3. Порядок формирования предельных цен на международное непатентованное наименование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286"/>
    <w:bookmarkStart w:name="z2911" w:id="287"/>
    <w:p>
      <w:pPr>
        <w:spacing w:after="0"/>
        <w:ind w:left="0"/>
        <w:jc w:val="both"/>
      </w:pPr>
      <w:r>
        <w:rPr>
          <w:rFonts w:ascii="Times New Roman"/>
          <w:b w:val="false"/>
          <w:i w:val="false"/>
          <w:color w:val="000000"/>
          <w:sz w:val="28"/>
        </w:rPr>
        <w:t>
      62. Предельная цена на международное непатентованное наименование для ЛС не должна превышать максимального значения трех минимальных предельных цен на торговое наименование ЛС в рамках ГОБМП и (или) в системе ОСМС. В случае наличия утвержденной в соответствии с пунктом 66 настоящих Правил предельной цены на торговое наименование ЛС в рамках ГОБМП и (или) системе ОСМС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предельная цена на МНН определяется по предельной цене на торговое наименование ЛС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в рамках ГОБМП и (или) системе ОСМС.</w:t>
      </w:r>
    </w:p>
    <w:bookmarkEnd w:id="287"/>
    <w:bookmarkStart w:name="z2912" w:id="288"/>
    <w:p>
      <w:pPr>
        <w:spacing w:after="0"/>
        <w:ind w:left="0"/>
        <w:jc w:val="both"/>
      </w:pPr>
      <w:r>
        <w:rPr>
          <w:rFonts w:ascii="Times New Roman"/>
          <w:b w:val="false"/>
          <w:i w:val="false"/>
          <w:color w:val="000000"/>
          <w:sz w:val="28"/>
        </w:rPr>
        <w:t>
      63. По запросу уполномоченного органа государственная экспертная организация в течение 10 рабочих дней осуществляет формирование проекта предельных цен на международное непатентованное наименование ЛС в рамках ГОБМП и (или) в системе ОСМС, содержащихся в запросе, на основании утвержденных предельных цен на торговое наименование ЛС в рамках ГОБМП и (или) в системе ОСМС, с учетом данных портала референтного ценообразования по регистрации цены или перерегистрация зарегистрированной цены на торговое наименование ЛС в рамках ГОБМП и (или) в системе ОСМС, и направляет в уполномоченный орган для утверждения.</w:t>
      </w:r>
    </w:p>
    <w:bookmarkEnd w:id="288"/>
    <w:bookmarkStart w:name="z2913" w:id="289"/>
    <w:p>
      <w:pPr>
        <w:spacing w:after="0"/>
        <w:ind w:left="0"/>
        <w:jc w:val="both"/>
      </w:pPr>
      <w:r>
        <w:rPr>
          <w:rFonts w:ascii="Times New Roman"/>
          <w:b w:val="false"/>
          <w:i w:val="false"/>
          <w:color w:val="000000"/>
          <w:sz w:val="28"/>
        </w:rPr>
        <w:t>
      64. В случае, когда предельная цена в Республике Казахстан на торговое наименование ЛС в рамках ГОБМП и (или) в системе ОСМС не установлена по запросу уполномоченного органа в области здравоохранения допускается формирование проекта предельных цен на МНН в рамках ГОБМП и (или) в системе ОСМС:</w:t>
      </w:r>
    </w:p>
    <w:bookmarkEnd w:id="289"/>
    <w:bookmarkStart w:name="z2914" w:id="290"/>
    <w:p>
      <w:pPr>
        <w:spacing w:after="0"/>
        <w:ind w:left="0"/>
        <w:jc w:val="both"/>
      </w:pPr>
      <w:r>
        <w:rPr>
          <w:rFonts w:ascii="Times New Roman"/>
          <w:b w:val="false"/>
          <w:i w:val="false"/>
          <w:color w:val="000000"/>
          <w:sz w:val="28"/>
        </w:rPr>
        <w:t>
      1) на основе значения цен, указанных в инвойсах (накладных) или счет-фактурах последнего ввоза в Республику Казахстан и в контракте или договоре о приобретении ЛС, предоставленных в государственную экспертную организацию для оценки качества ЛС за период не менее 12 месяцев, путем добавления наценки в рамках ГОБМП и (или) в системе ОСМС в соответствии с регрессивной шкалой наценок за единицу измерения ЛС;</w:t>
      </w:r>
    </w:p>
    <w:bookmarkEnd w:id="290"/>
    <w:bookmarkStart w:name="z2915" w:id="291"/>
    <w:p>
      <w:pPr>
        <w:spacing w:after="0"/>
        <w:ind w:left="0"/>
        <w:jc w:val="both"/>
      </w:pPr>
      <w:r>
        <w:rPr>
          <w:rFonts w:ascii="Times New Roman"/>
          <w:b w:val="false"/>
          <w:i w:val="false"/>
          <w:color w:val="000000"/>
          <w:sz w:val="28"/>
        </w:rPr>
        <w:t xml:space="preserve">
      2) при отсутствии цен фактических ввозов, указанных в инвойсах (накладных) или счет-фактурах или в контракте, или договоре о приобретении ЛС, допускается формирование проекта предельных цен на МНН в рамках ГОБМП и (или) в системе ОСМС на уровне среднего (медианного) значения с аналогичным МНН с учетом дозировки, концентрации и объема ЛС по данным официальных сайтов уполномоченных органов в референтных странах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91"/>
    <w:bookmarkStart w:name="z2916" w:id="292"/>
    <w:p>
      <w:pPr>
        <w:spacing w:after="0"/>
        <w:ind w:left="0"/>
        <w:jc w:val="both"/>
      </w:pPr>
      <w:r>
        <w:rPr>
          <w:rFonts w:ascii="Times New Roman"/>
          <w:b w:val="false"/>
          <w:i w:val="false"/>
          <w:color w:val="000000"/>
          <w:sz w:val="28"/>
        </w:rPr>
        <w:t xml:space="preserve">
      3) при отсутствии данных для формирования цен на уровне среднего (медианного) значения с аналогичным МНН с учетом дозировки, концентрации и объема ЛС по данным официальных сайтов уполномоченных органов в референтных странах, допускается формирование проекта предельных цен на МНН в рамках ГОБМП и (или) в системе ОСМС на основании цен международных организаций, учрежденных Генеральной ассамблеей Организации Объединенных Наций, предоставленных уполномоченным органом. </w:t>
      </w:r>
    </w:p>
    <w:bookmarkEnd w:id="292"/>
    <w:bookmarkStart w:name="z2917" w:id="293"/>
    <w:p>
      <w:pPr>
        <w:spacing w:after="0"/>
        <w:ind w:left="0"/>
        <w:jc w:val="both"/>
      </w:pPr>
      <w:r>
        <w:rPr>
          <w:rFonts w:ascii="Times New Roman"/>
          <w:b w:val="false"/>
          <w:i w:val="false"/>
          <w:color w:val="000000"/>
          <w:sz w:val="28"/>
        </w:rPr>
        <w:t xml:space="preserve">
      65. В случае отсутствия зарегистрированной цены оригинального или биологического оригинального лекарственного препарата, а также ввозимого ЛС, при наличии утвержденной предельной цены на одно торговое наименование ЛС в рамках ГОБМП и (или) в системе ОСМС отечественного производителя, проект предельной цены на МНН в рамках ГОБМП и (или) в системе ОСМС формируется не выше среднего (медианного) значения цен с аналогичным международным непатентованным наименованием, с учетом лекарственной формы, дозировки, концентрации и объема ЛС по данным официальных сайтов уполномоченных органов в референтных странах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93"/>
    <w:bookmarkStart w:name="z2918" w:id="294"/>
    <w:p>
      <w:pPr>
        <w:spacing w:after="0"/>
        <w:ind w:left="0"/>
        <w:jc w:val="both"/>
      </w:pPr>
      <w:r>
        <w:rPr>
          <w:rFonts w:ascii="Times New Roman"/>
          <w:b w:val="false"/>
          <w:i w:val="false"/>
          <w:color w:val="000000"/>
          <w:sz w:val="28"/>
        </w:rPr>
        <w:t>
      В случае, когда среднее (медианное) значение цен с аналогичным международным непатентованным наименованием выше утвержденной предельной цены на торговое наименование ЛС в рамках ГОБМП и (или) в системе ОСМС отечественного производителя, проект предельной цены на МНН в рамках ГОБМП и (или) в системе ОСМС формируется на основании утвержденной предельной цены на торговое наименование ЛС в рамках ГОБМП и (или) в системе ОСМС отечественного производителя.</w:t>
      </w:r>
    </w:p>
    <w:bookmarkEnd w:id="294"/>
    <w:bookmarkStart w:name="z2919" w:id="295"/>
    <w:p>
      <w:pPr>
        <w:spacing w:after="0"/>
        <w:ind w:left="0"/>
        <w:jc w:val="left"/>
      </w:pPr>
      <w:r>
        <w:rPr>
          <w:rFonts w:ascii="Times New Roman"/>
          <w:b/>
          <w:i w:val="false"/>
          <w:color w:val="000000"/>
        </w:rPr>
        <w:t xml:space="preserve"> Глава 5. Порядок формирования наценки единого дистрибьютора на ЛС и (или) МИ в рамках гарантированного объема бесплатной медицинской помощи и (или) в системе обязательного социального медицинского страхования</w:t>
      </w:r>
    </w:p>
    <w:bookmarkEnd w:id="295"/>
    <w:bookmarkStart w:name="z2920" w:id="296"/>
    <w:p>
      <w:pPr>
        <w:spacing w:after="0"/>
        <w:ind w:left="0"/>
        <w:jc w:val="both"/>
      </w:pPr>
      <w:r>
        <w:rPr>
          <w:rFonts w:ascii="Times New Roman"/>
          <w:b w:val="false"/>
          <w:i w:val="false"/>
          <w:color w:val="000000"/>
          <w:sz w:val="28"/>
        </w:rPr>
        <w:t>
      66. Формирование наценки единого дистрибьютора осуществляется:</w:t>
      </w:r>
    </w:p>
    <w:bookmarkEnd w:id="296"/>
    <w:bookmarkStart w:name="z2921" w:id="297"/>
    <w:p>
      <w:pPr>
        <w:spacing w:after="0"/>
        <w:ind w:left="0"/>
        <w:jc w:val="both"/>
      </w:pPr>
      <w:r>
        <w:rPr>
          <w:rFonts w:ascii="Times New Roman"/>
          <w:b w:val="false"/>
          <w:i w:val="false"/>
          <w:color w:val="000000"/>
          <w:sz w:val="28"/>
        </w:rPr>
        <w:t>
      1) путем прибавления наценки единого дистрибьютора к фиксированной цене ЛС и (или) МИ, поставленных на условиях DDP ИНКОТЕРМС 2020;</w:t>
      </w:r>
    </w:p>
    <w:bookmarkEnd w:id="297"/>
    <w:bookmarkStart w:name="z2922" w:id="298"/>
    <w:p>
      <w:pPr>
        <w:spacing w:after="0"/>
        <w:ind w:left="0"/>
        <w:jc w:val="both"/>
      </w:pPr>
      <w:r>
        <w:rPr>
          <w:rFonts w:ascii="Times New Roman"/>
          <w:b w:val="false"/>
          <w:i w:val="false"/>
          <w:color w:val="000000"/>
          <w:sz w:val="28"/>
        </w:rPr>
        <w:t>
      2) путем прибавления наценки единого дистрибьютора и дополнительной наценки, в размере установленной пунктом 69 настоящих Правил, к фиксированной цене ЛС и (или) МИ, поставленных на условиях отличных от условий DDP ИНКОТЕРМС 2020;</w:t>
      </w:r>
    </w:p>
    <w:bookmarkEnd w:id="298"/>
    <w:bookmarkStart w:name="z2923" w:id="299"/>
    <w:p>
      <w:pPr>
        <w:spacing w:after="0"/>
        <w:ind w:left="0"/>
        <w:jc w:val="both"/>
      </w:pPr>
      <w:r>
        <w:rPr>
          <w:rFonts w:ascii="Times New Roman"/>
          <w:b w:val="false"/>
          <w:i w:val="false"/>
          <w:color w:val="000000"/>
          <w:sz w:val="28"/>
        </w:rPr>
        <w:t>
      3) путем прибавления наценки единого дистрибьютора к фиксированной цене ЛС и (или) МИ в случаях возмещения поставщиком расходов единого дистрибьютора, связанных с уплатой таможенных пошлин и сборов, и иных расходов, связанных c поставкой единому дистрибьютору;</w:t>
      </w:r>
    </w:p>
    <w:bookmarkEnd w:id="299"/>
    <w:bookmarkStart w:name="z2924" w:id="300"/>
    <w:p>
      <w:pPr>
        <w:spacing w:after="0"/>
        <w:ind w:left="0"/>
        <w:jc w:val="both"/>
      </w:pPr>
      <w:r>
        <w:rPr>
          <w:rFonts w:ascii="Times New Roman"/>
          <w:b w:val="false"/>
          <w:i w:val="false"/>
          <w:color w:val="000000"/>
          <w:sz w:val="28"/>
        </w:rPr>
        <w:t>
      4) путем прибавления наценки единого дистрибьютора к сумме затрат за единицу ЛС и (или) МИ на уплату таможенных пошлин и сборов, при поставке ЛС и (или) МИ единому дистрибьютору по нулевой цене (бесплатно);</w:t>
      </w:r>
    </w:p>
    <w:bookmarkEnd w:id="300"/>
    <w:bookmarkStart w:name="z2925" w:id="301"/>
    <w:p>
      <w:pPr>
        <w:spacing w:after="0"/>
        <w:ind w:left="0"/>
        <w:jc w:val="both"/>
      </w:pPr>
      <w:r>
        <w:rPr>
          <w:rFonts w:ascii="Times New Roman"/>
          <w:b w:val="false"/>
          <w:i w:val="false"/>
          <w:color w:val="000000"/>
          <w:sz w:val="28"/>
        </w:rPr>
        <w:t>
      5) в случаях поставки ЛС и (или) МИ по нулевой цене единому дистрибьютору на условиях DDP ИНКОТЕРМС 2020 или возмещения поставщиком расходов единого дистрибьютора, связанных с уплатой таможенных пошлин и сборов, и иных расходов связанных с поставкой ЛС и (или) МИ по нулевой цене единому дистрибьютору, наценка за единицу ЛС и (или) МИ устанавливается в размере 0,01 тенге.</w:t>
      </w:r>
    </w:p>
    <w:bookmarkEnd w:id="301"/>
    <w:bookmarkStart w:name="z2926" w:id="302"/>
    <w:p>
      <w:pPr>
        <w:spacing w:after="0"/>
        <w:ind w:left="0"/>
        <w:jc w:val="both"/>
      </w:pPr>
      <w:r>
        <w:rPr>
          <w:rFonts w:ascii="Times New Roman"/>
          <w:b w:val="false"/>
          <w:i w:val="false"/>
          <w:color w:val="000000"/>
          <w:sz w:val="28"/>
        </w:rPr>
        <w:t>
      67. Наценка к ценам на ЛС и (или) МИ устанавливается в дифференцированных процентах по регрессивной шкале. При этом наценка единого дистрибьютора от фиксированной цены устанавливается в размере:</w:t>
      </w:r>
    </w:p>
    <w:bookmarkEnd w:id="302"/>
    <w:bookmarkStart w:name="z2927" w:id="303"/>
    <w:p>
      <w:pPr>
        <w:spacing w:after="0"/>
        <w:ind w:left="0"/>
        <w:jc w:val="both"/>
      </w:pPr>
      <w:r>
        <w:rPr>
          <w:rFonts w:ascii="Times New Roman"/>
          <w:b w:val="false"/>
          <w:i w:val="false"/>
          <w:color w:val="000000"/>
          <w:sz w:val="28"/>
        </w:rPr>
        <w:t>
      1) 7 % для ЛС и (или) МИ, стоимостью до 100 000,00 тенге за единицу измерения;</w:t>
      </w:r>
    </w:p>
    <w:bookmarkEnd w:id="303"/>
    <w:bookmarkStart w:name="z2928" w:id="304"/>
    <w:p>
      <w:pPr>
        <w:spacing w:after="0"/>
        <w:ind w:left="0"/>
        <w:jc w:val="both"/>
      </w:pPr>
      <w:r>
        <w:rPr>
          <w:rFonts w:ascii="Times New Roman"/>
          <w:b w:val="false"/>
          <w:i w:val="false"/>
          <w:color w:val="000000"/>
          <w:sz w:val="28"/>
        </w:rPr>
        <w:t>
      2) 6 % для ЛС и (или) МИ, стоимость которых варьируется от 100 000,01 и до 139 999, 99 тенге за единицу измерения;</w:t>
      </w:r>
    </w:p>
    <w:bookmarkEnd w:id="304"/>
    <w:bookmarkStart w:name="z2929" w:id="305"/>
    <w:p>
      <w:pPr>
        <w:spacing w:after="0"/>
        <w:ind w:left="0"/>
        <w:jc w:val="both"/>
      </w:pPr>
      <w:r>
        <w:rPr>
          <w:rFonts w:ascii="Times New Roman"/>
          <w:b w:val="false"/>
          <w:i w:val="false"/>
          <w:color w:val="000000"/>
          <w:sz w:val="28"/>
        </w:rPr>
        <w:t>
      3) 5 % для ЛС и (или) МИ, стоимостью от 140 000,00 тенге за единицу измерения.</w:t>
      </w:r>
    </w:p>
    <w:bookmarkEnd w:id="305"/>
    <w:bookmarkStart w:name="z2930" w:id="306"/>
    <w:p>
      <w:pPr>
        <w:spacing w:after="0"/>
        <w:ind w:left="0"/>
        <w:jc w:val="both"/>
      </w:pPr>
      <w:r>
        <w:rPr>
          <w:rFonts w:ascii="Times New Roman"/>
          <w:b w:val="false"/>
          <w:i w:val="false"/>
          <w:color w:val="000000"/>
          <w:sz w:val="28"/>
        </w:rPr>
        <w:t>
      68. Наценка единого дистрибьютора от фиксированной цены ЛС при особом порядке устанавливается в размере:</w:t>
      </w:r>
    </w:p>
    <w:bookmarkEnd w:id="306"/>
    <w:bookmarkStart w:name="z2931" w:id="307"/>
    <w:p>
      <w:pPr>
        <w:spacing w:after="0"/>
        <w:ind w:left="0"/>
        <w:jc w:val="both"/>
      </w:pPr>
      <w:r>
        <w:rPr>
          <w:rFonts w:ascii="Times New Roman"/>
          <w:b w:val="false"/>
          <w:i w:val="false"/>
          <w:color w:val="000000"/>
          <w:sz w:val="28"/>
        </w:rPr>
        <w:t>
      1) 3,5 % для ЛС, стоимостью до 100 000,00 тенге за единицу измерения;</w:t>
      </w:r>
    </w:p>
    <w:bookmarkEnd w:id="307"/>
    <w:bookmarkStart w:name="z2932" w:id="308"/>
    <w:p>
      <w:pPr>
        <w:spacing w:after="0"/>
        <w:ind w:left="0"/>
        <w:jc w:val="both"/>
      </w:pPr>
      <w:r>
        <w:rPr>
          <w:rFonts w:ascii="Times New Roman"/>
          <w:b w:val="false"/>
          <w:i w:val="false"/>
          <w:color w:val="000000"/>
          <w:sz w:val="28"/>
        </w:rPr>
        <w:t>
      2) 3 % для ЛС, стоимость которых варьируется от 100 000,01 и до 139 999, 99 тенге за единицу измерения;</w:t>
      </w:r>
    </w:p>
    <w:bookmarkEnd w:id="308"/>
    <w:bookmarkStart w:name="z2933" w:id="309"/>
    <w:p>
      <w:pPr>
        <w:spacing w:after="0"/>
        <w:ind w:left="0"/>
        <w:jc w:val="both"/>
      </w:pPr>
      <w:r>
        <w:rPr>
          <w:rFonts w:ascii="Times New Roman"/>
          <w:b w:val="false"/>
          <w:i w:val="false"/>
          <w:color w:val="000000"/>
          <w:sz w:val="28"/>
        </w:rPr>
        <w:t>
      3) 2,5 % для ЛС, стоимостью от 140 000,00 тенге за единицу измерения.</w:t>
      </w:r>
    </w:p>
    <w:bookmarkEnd w:id="309"/>
    <w:bookmarkStart w:name="z2934" w:id="310"/>
    <w:p>
      <w:pPr>
        <w:spacing w:after="0"/>
        <w:ind w:left="0"/>
        <w:jc w:val="both"/>
      </w:pPr>
      <w:r>
        <w:rPr>
          <w:rFonts w:ascii="Times New Roman"/>
          <w:b w:val="false"/>
          <w:i w:val="false"/>
          <w:color w:val="000000"/>
          <w:sz w:val="28"/>
        </w:rPr>
        <w:t>
      69. Дополнительная наценка к ценам на ЛС и (или) МИ устанавливается при закупе ЛС и (или) МИ способом из одного источника:</w:t>
      </w:r>
    </w:p>
    <w:bookmarkEnd w:id="310"/>
    <w:bookmarkStart w:name="z2935" w:id="311"/>
    <w:p>
      <w:pPr>
        <w:spacing w:after="0"/>
        <w:ind w:left="0"/>
        <w:jc w:val="both"/>
      </w:pPr>
      <w:r>
        <w:rPr>
          <w:rFonts w:ascii="Times New Roman"/>
          <w:b w:val="false"/>
          <w:i w:val="false"/>
          <w:color w:val="000000"/>
          <w:sz w:val="28"/>
        </w:rPr>
        <w:t>
      1) через международные организации, учрежденные Генеральной ассамблеей Организации Объединенных Наций, к фиксированной цене - в размере 7 %;</w:t>
      </w:r>
    </w:p>
    <w:bookmarkEnd w:id="311"/>
    <w:bookmarkStart w:name="z2936" w:id="312"/>
    <w:p>
      <w:pPr>
        <w:spacing w:after="0"/>
        <w:ind w:left="0"/>
        <w:jc w:val="both"/>
      </w:pPr>
      <w:r>
        <w:rPr>
          <w:rFonts w:ascii="Times New Roman"/>
          <w:b w:val="false"/>
          <w:i w:val="false"/>
          <w:color w:val="000000"/>
          <w:sz w:val="28"/>
        </w:rPr>
        <w:t>
      2) через иностранного производителя (завода-изготовителя) к фиксированной цене - в размере 3 %.</w:t>
      </w:r>
    </w:p>
    <w:bookmarkEnd w:id="312"/>
    <w:bookmarkStart w:name="z2937" w:id="313"/>
    <w:p>
      <w:pPr>
        <w:spacing w:after="0"/>
        <w:ind w:left="0"/>
        <w:jc w:val="both"/>
      </w:pPr>
      <w:r>
        <w:rPr>
          <w:rFonts w:ascii="Times New Roman"/>
          <w:b w:val="false"/>
          <w:i w:val="false"/>
          <w:color w:val="000000"/>
          <w:sz w:val="28"/>
        </w:rPr>
        <w:t>
      70. Расчет выделенной суммы для закупа единый дистрибьютор производит в соответствии c пунктом 67 настоящих Правил, а при особом порядке в соответствии с пунктом 68 настоящих Правил, в следующем порядке: Цена закупа = Предельная цена минус наценка. При этом от предельной цены также отнимается дополнительная наценка при закупе ЛС и (или) МИ способом из одного источника через международные организации, учрежденные Генеральной ассамблеей Организации Объединенных Наций, а также у иностранного производителя (завода-изготовителя) при поставке ЛС и (или) МИ на условиях, отличных от условий DDP ИНКОТЕРМС 2020.</w:t>
      </w:r>
    </w:p>
    <w:bookmarkEnd w:id="313"/>
    <w:bookmarkStart w:name="z2938" w:id="314"/>
    <w:p>
      <w:pPr>
        <w:spacing w:after="0"/>
        <w:ind w:left="0"/>
        <w:jc w:val="both"/>
      </w:pPr>
      <w:r>
        <w:rPr>
          <w:rFonts w:ascii="Times New Roman"/>
          <w:b w:val="false"/>
          <w:i w:val="false"/>
          <w:color w:val="000000"/>
          <w:sz w:val="28"/>
        </w:rPr>
        <w:t>
      71. В течение трех рабочих дней с даты утверждения или изменения настоящих Правил, определяющих порядок оказания государственной услуги, уполномоченный орган актуализирует информацию о порядке оказания государственной услуги и направляют в Единый контакт-центр.</w:t>
      </w:r>
    </w:p>
    <w:bookmarkEnd w:id="314"/>
    <w:bookmarkStart w:name="z2939" w:id="315"/>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и (или) его должностных лиц по вопросам оказания государственных услуг</w:t>
      </w:r>
    </w:p>
    <w:bookmarkEnd w:id="315"/>
    <w:bookmarkStart w:name="z2940" w:id="316"/>
    <w:p>
      <w:pPr>
        <w:spacing w:after="0"/>
        <w:ind w:left="0"/>
        <w:jc w:val="both"/>
      </w:pPr>
      <w:r>
        <w:rPr>
          <w:rFonts w:ascii="Times New Roman"/>
          <w:b w:val="false"/>
          <w:i w:val="false"/>
          <w:color w:val="000000"/>
          <w:sz w:val="28"/>
        </w:rPr>
        <w:t>
      72. Жалоба на решение, действие (бездействие) услугодателя по вопросам оказания государственных услуг подается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16"/>
    <w:bookmarkStart w:name="z2941" w:id="31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17"/>
    <w:bookmarkStart w:name="z2942" w:id="31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w:t>
      </w:r>
    </w:p>
    <w:bookmarkEnd w:id="318"/>
    <w:bookmarkStart w:name="z2943" w:id="319"/>
    <w:p>
      <w:pPr>
        <w:spacing w:after="0"/>
        <w:ind w:left="0"/>
        <w:jc w:val="both"/>
      </w:pPr>
      <w:r>
        <w:rPr>
          <w:rFonts w:ascii="Times New Roman"/>
          <w:b w:val="false"/>
          <w:i w:val="false"/>
          <w:color w:val="000000"/>
          <w:sz w:val="28"/>
        </w:rPr>
        <w:t>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319"/>
    <w:bookmarkStart w:name="z2944" w:id="320"/>
    <w:p>
      <w:pPr>
        <w:spacing w:after="0"/>
        <w:ind w:left="0"/>
        <w:jc w:val="both"/>
      </w:pPr>
      <w:r>
        <w:rPr>
          <w:rFonts w:ascii="Times New Roman"/>
          <w:b w:val="false"/>
          <w:i w:val="false"/>
          <w:color w:val="000000"/>
          <w:sz w:val="28"/>
        </w:rPr>
        <w:t xml:space="preserve">
       73. Если иное не предусмотрено законом, обращение в суд допускается после обжалования в досудебном порядке. </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7" w:id="321"/>
    <w:p>
      <w:pPr>
        <w:spacing w:after="0"/>
        <w:ind w:left="0"/>
        <w:jc w:val="left"/>
      </w:pPr>
      <w:r>
        <w:rPr>
          <w:rFonts w:ascii="Times New Roman"/>
          <w:b/>
          <w:i w:val="false"/>
          <w:color w:val="000000"/>
        </w:rPr>
        <w:t xml:space="preserve"> Перечень лекарственных средств, подлежащих ценовому регулированию для оптовой и розничной реализации</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322"/>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2958" w:id="323"/>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для оптовой и розничной реализации</w:t>
      </w:r>
    </w:p>
    <w:bookmarkEnd w:id="323"/>
    <w:bookmarkStart w:name="z2959" w:id="324"/>
    <w:p>
      <w:pPr>
        <w:spacing w:after="0"/>
        <w:ind w:left="0"/>
        <w:jc w:val="both"/>
      </w:pPr>
      <w:r>
        <w:rPr>
          <w:rFonts w:ascii="Times New Roman"/>
          <w:b w:val="false"/>
          <w:i w:val="false"/>
          <w:color w:val="000000"/>
          <w:sz w:val="28"/>
        </w:rPr>
        <w:t>
      Предоставляю информацию для регистрации цены или перерегистрации зарегистрированной цены для оптовой и розничной реализации лекарственного средства</w:t>
      </w:r>
    </w:p>
    <w:bookmarkEnd w:id="324"/>
    <w:bookmarkStart w:name="z2960" w:id="325"/>
    <w:p>
      <w:pPr>
        <w:spacing w:after="0"/>
        <w:ind w:left="0"/>
        <w:jc w:val="both"/>
      </w:pPr>
      <w:r>
        <w:rPr>
          <w:rFonts w:ascii="Times New Roman"/>
          <w:b w:val="false"/>
          <w:i w:val="false"/>
          <w:color w:val="000000"/>
          <w:sz w:val="28"/>
        </w:rPr>
        <w:t>
      1. Заявитель</w:t>
      </w:r>
    </w:p>
    <w:bookmarkEnd w:id="325"/>
    <w:bookmarkStart w:name="z2961" w:id="326"/>
    <w:p>
      <w:pPr>
        <w:spacing w:after="0"/>
        <w:ind w:left="0"/>
        <w:jc w:val="both"/>
      </w:pPr>
      <w:r>
        <w:rPr>
          <w:rFonts w:ascii="Times New Roman"/>
          <w:b w:val="false"/>
          <w:i w:val="false"/>
          <w:color w:val="000000"/>
          <w:sz w:val="28"/>
        </w:rPr>
        <w:t>
      1.1. Производитель лекарственного средства</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32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328"/>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32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330"/>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331"/>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332"/>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333"/>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334"/>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3" w:id="335"/>
    <w:p>
      <w:pPr>
        <w:spacing w:after="0"/>
        <w:ind w:left="0"/>
        <w:jc w:val="both"/>
      </w:pPr>
      <w:r>
        <w:rPr>
          <w:rFonts w:ascii="Times New Roman"/>
          <w:b w:val="false"/>
          <w:i w:val="false"/>
          <w:color w:val="000000"/>
          <w:sz w:val="28"/>
        </w:rPr>
        <w:t>
      1.2. Владелец регистрационного удостоверения</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336"/>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337"/>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338"/>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339"/>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34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341"/>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342"/>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34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344"/>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8" w:id="345"/>
    <w:p>
      <w:pPr>
        <w:spacing w:after="0"/>
        <w:ind w:left="0"/>
        <w:jc w:val="both"/>
      </w:pPr>
      <w:r>
        <w:rPr>
          <w:rFonts w:ascii="Times New Roman"/>
          <w:b w:val="false"/>
          <w:i w:val="false"/>
          <w:color w:val="000000"/>
          <w:sz w:val="28"/>
        </w:rPr>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346"/>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(или фамилия, имя, отчество (при его наличии)</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347"/>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348"/>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349"/>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35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351"/>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352"/>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35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354"/>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доверенности</w:t>
            </w:r>
          </w:p>
          <w:bookmarkEnd w:id="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5" w:id="355"/>
    <w:p>
      <w:pPr>
        <w:spacing w:after="0"/>
        <w:ind w:left="0"/>
        <w:jc w:val="both"/>
      </w:pPr>
      <w:r>
        <w:rPr>
          <w:rFonts w:ascii="Times New Roman"/>
          <w:b w:val="false"/>
          <w:i w:val="false"/>
          <w:color w:val="000000"/>
          <w:sz w:val="28"/>
        </w:rPr>
        <w:t>
      2. Информация о лекарственном средстве</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3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3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3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3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3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3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36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36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36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36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36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36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36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для оптовой и розничной реализации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для оптовой и розничной реализации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36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отечественного производителя для оптовой и розничной реализации (за потребительскую упаковку)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37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территории Республики Казахстан реализовывалось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37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реализации для ввозимых ЛС (за потребительскую упаковку)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территорию Республики Казахстан поставлялось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инвойса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инвойса за потребительскую упаковку в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контракта, договора и др., подтверждающих цену ЛС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договора или др. на поставку ЛС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договора или др. на поставку ЛС за потребительскую упаковку в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в референтных странах, где имеется государственная регистрация лекарственного средства или стране-производителя (за потребительскую упаковку)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пересчете на количество ЛС в потребительской упаковке, зарегистрированной в РК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37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7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для оптовой и розничной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37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7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 произведенного в Республике Казахстан, состоящую из нижеуказанных фактически понесенных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3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7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фактически понесенных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3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5"/>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3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3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3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8"/>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3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3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38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1"/>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38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38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38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38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5"/>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38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8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38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8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38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88"/>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38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8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39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9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39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91"/>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39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9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39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9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39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9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39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95"/>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39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9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6" w:id="397"/>
    <w:p>
      <w:pPr>
        <w:spacing w:after="0"/>
        <w:ind w:left="0"/>
        <w:jc w:val="both"/>
      </w:pPr>
      <w:r>
        <w:rPr>
          <w:rFonts w:ascii="Times New Roman"/>
          <w:b w:val="false"/>
          <w:i w:val="false"/>
          <w:color w:val="000000"/>
          <w:sz w:val="28"/>
        </w:rPr>
        <w:t>
      _______________________________________________________________</w:t>
      </w:r>
    </w:p>
    <w:bookmarkEnd w:id="397"/>
    <w:bookmarkStart w:name="z3407" w:id="398"/>
    <w:p>
      <w:pPr>
        <w:spacing w:after="0"/>
        <w:ind w:left="0"/>
        <w:jc w:val="both"/>
      </w:pPr>
      <w:r>
        <w:rPr>
          <w:rFonts w:ascii="Times New Roman"/>
          <w:b w:val="false"/>
          <w:i w:val="false"/>
          <w:color w:val="000000"/>
          <w:sz w:val="28"/>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bookmarkEnd w:id="398"/>
    <w:bookmarkStart w:name="z3408" w:id="399"/>
    <w:p>
      <w:pPr>
        <w:spacing w:after="0"/>
        <w:ind w:left="0"/>
        <w:jc w:val="both"/>
      </w:pPr>
      <w:r>
        <w:rPr>
          <w:rFonts w:ascii="Times New Roman"/>
          <w:b w:val="false"/>
          <w:i w:val="false"/>
          <w:color w:val="000000"/>
          <w:sz w:val="28"/>
        </w:rPr>
        <w:t>
      МОТИВИРОВАННЫЙ ОТКАЗ В РЕГИСТРАЦИИ ЦЕНЫ ИЛИ ПЕРЕРЕГИСТРАЦИИ ЗАРЕГИСТРИРОВАННОЙ ЦЕНЫ ДЛЯ ОПТОВОЙ И РОЗНИЧНОЙ РЕАЛИЗАЦИИ</w:t>
      </w:r>
    </w:p>
    <w:bookmarkEnd w:id="399"/>
    <w:bookmarkStart w:name="z3409" w:id="400"/>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400"/>
    <w:bookmarkStart w:name="z3410" w:id="401"/>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для оптовой и розничной реализации на лекарственное средство, а именно:</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40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4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4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3" w:id="405"/>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405"/>
    <w:bookmarkStart w:name="z3424" w:id="406"/>
    <w:p>
      <w:pPr>
        <w:spacing w:after="0"/>
        <w:ind w:left="0"/>
        <w:jc w:val="both"/>
      </w:pPr>
      <w:r>
        <w:rPr>
          <w:rFonts w:ascii="Times New Roman"/>
          <w:b w:val="false"/>
          <w:i w:val="false"/>
          <w:color w:val="000000"/>
          <w:sz w:val="28"/>
        </w:rPr>
        <w:t>
      (отметить нужное)</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407"/>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bookmarkEnd w:id="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408"/>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предоставления информации, запрашиваемой государственной экспертной организации превышает 7 рабочих дней</w:t>
            </w:r>
          </w:p>
          <w:bookmarkEnd w:id="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409"/>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недостоверных сведений</w:t>
            </w:r>
          </w:p>
          <w:bookmarkEnd w:id="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410"/>
          <w:p>
            <w:pPr>
              <w:spacing w:after="20"/>
              <w:ind w:left="20"/>
              <w:jc w:val="both"/>
            </w:pPr>
            <w:r>
              <w:rPr>
                <w:rFonts w:ascii="Times New Roman"/>
                <w:b w:val="false"/>
                <w:i w:val="false"/>
                <w:color w:val="000000"/>
                <w:sz w:val="20"/>
              </w:rPr>
              <w:t>
</w:t>
            </w:r>
            <w:r>
              <w:rPr>
                <w:rFonts w:ascii="Times New Roman"/>
                <w:b w:val="false"/>
                <w:i w:val="false"/>
                <w:color w:val="000000"/>
                <w:sz w:val="20"/>
              </w:rPr>
              <w:t>Предельная цена производителя для оптовой и розничной реализации ввозимых ЛС для Республики Казахстан превышает максимального значения трех минимальных цен из числа поданных в заявлении референтных стран</w:t>
            </w:r>
          </w:p>
          <w:bookmarkEnd w:id="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411"/>
          <w:p>
            <w:pPr>
              <w:spacing w:after="20"/>
              <w:ind w:left="20"/>
              <w:jc w:val="both"/>
            </w:pPr>
            <w:r>
              <w:rPr>
                <w:rFonts w:ascii="Times New Roman"/>
                <w:b w:val="false"/>
                <w:i w:val="false"/>
                <w:color w:val="000000"/>
                <w:sz w:val="20"/>
              </w:rPr>
              <w:t>
</w:t>
            </w:r>
            <w:r>
              <w:rPr>
                <w:rFonts w:ascii="Times New Roman"/>
                <w:b w:val="false"/>
                <w:i w:val="false"/>
                <w:color w:val="000000"/>
                <w:sz w:val="20"/>
              </w:rPr>
              <w:t>Предельная цена производителя для оптовой и розничной ввозимых ЛС для Республики Казахстан реализации превышает максимальное значение цен из числа поданных в заявлении референтных стран (В случае если количество референтных стран менее трех)</w:t>
            </w:r>
          </w:p>
          <w:bookmarkEnd w:id="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412"/>
          <w:p>
            <w:pPr>
              <w:spacing w:after="20"/>
              <w:ind w:left="20"/>
              <w:jc w:val="both"/>
            </w:pPr>
            <w:r>
              <w:rPr>
                <w:rFonts w:ascii="Times New Roman"/>
                <w:b w:val="false"/>
                <w:i w:val="false"/>
                <w:color w:val="000000"/>
                <w:sz w:val="20"/>
              </w:rPr>
              <w:t>
</w:t>
            </w:r>
            <w:r>
              <w:rPr>
                <w:rFonts w:ascii="Times New Roman"/>
                <w:b w:val="false"/>
                <w:i w:val="false"/>
                <w:color w:val="000000"/>
                <w:sz w:val="20"/>
              </w:rPr>
              <w:t>Предельная цена производителя для оптовой и розничной реализации ввозимых ЛС для Республики Казахстан превышает значение цены в стране-производителя (При отсутствия государственной регистрации ЛС в референтных странах)</w:t>
            </w:r>
          </w:p>
          <w:bookmarkEnd w:id="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413"/>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предельная цена производителя для оптовой и розничной реализации на ввозимые ЛС выше значения цен, указанных в предоставленных документах, подтверждающих цену ЛС (копия инвойса (накладной) или счет-фактуры) последнего ввоза за вычетом скидки</w:t>
            </w:r>
          </w:p>
          <w:bookmarkEnd w:id="4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414"/>
          <w:p>
            <w:pPr>
              <w:spacing w:after="20"/>
              <w:ind w:left="20"/>
              <w:jc w:val="both"/>
            </w:pPr>
            <w:r>
              <w:rPr>
                <w:rFonts w:ascii="Times New Roman"/>
                <w:b w:val="false"/>
                <w:i w:val="false"/>
                <w:color w:val="000000"/>
                <w:sz w:val="20"/>
              </w:rPr>
              <w:t>
</w:t>
            </w:r>
            <w:r>
              <w:rPr>
                <w:rFonts w:ascii="Times New Roman"/>
                <w:b w:val="false"/>
                <w:i w:val="false"/>
                <w:color w:val="000000"/>
                <w:sz w:val="20"/>
              </w:rPr>
              <w:t>Предельная цена производителя для оптовой и розничной реализации ввозимых ЛС для Республики Казахстан превышает значение цен, указанных в предоставленных документах, подтверждающих цену лекарственного средства, за вычетом скидки, и в контракте или договоре о приобретении ЛС</w:t>
            </w:r>
          </w:p>
          <w:bookmarkEnd w:id="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415"/>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предельная цена отечественного производителя для оптовой и розничной реализации не превышает цен ЛС, реализуемых в других странах</w:t>
            </w:r>
          </w:p>
          <w:bookmarkEnd w:id="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2" w:id="416"/>
    <w:p>
      <w:pPr>
        <w:spacing w:after="0"/>
        <w:ind w:left="0"/>
        <w:jc w:val="both"/>
      </w:pPr>
      <w:r>
        <w:rPr>
          <w:rFonts w:ascii="Times New Roman"/>
          <w:b w:val="false"/>
          <w:i w:val="false"/>
          <w:color w:val="000000"/>
          <w:sz w:val="28"/>
        </w:rPr>
        <w:t>
      Настоящим, в соответствии с пунктом 22, пунктом 24, а также пунктом 28 "Правил регулирования, формирования предельных цен и наценки на лекарственные средства"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на перечисленные выше лекарственные средства.</w:t>
      </w:r>
    </w:p>
    <w:bookmarkEnd w:id="416"/>
    <w:p>
      <w:pPr>
        <w:spacing w:after="0"/>
        <w:ind w:left="0"/>
        <w:jc w:val="both"/>
      </w:pPr>
      <w:bookmarkStart w:name="z3453" w:id="417"/>
      <w:r>
        <w:rPr>
          <w:rFonts w:ascii="Times New Roman"/>
          <w:b w:val="false"/>
          <w:i w:val="false"/>
          <w:color w:val="000000"/>
          <w:sz w:val="28"/>
        </w:rPr>
        <w:t>
      _________________ _______________ ________________________________</w:t>
      </w:r>
    </w:p>
    <w:bookmarkEnd w:id="417"/>
    <w:p>
      <w:pPr>
        <w:spacing w:after="0"/>
        <w:ind w:left="0"/>
        <w:jc w:val="both"/>
      </w:pPr>
      <w:r>
        <w:rPr>
          <w:rFonts w:ascii="Times New Roman"/>
          <w:b w:val="false"/>
          <w:i w:val="false"/>
          <w:color w:val="000000"/>
          <w:sz w:val="28"/>
        </w:rPr>
        <w:t xml:space="preserve">       должность       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56" w:id="418"/>
    <w:p>
      <w:pPr>
        <w:spacing w:after="0"/>
        <w:ind w:left="0"/>
        <w:jc w:val="left"/>
      </w:pPr>
      <w:r>
        <w:rPr>
          <w:rFonts w:ascii="Times New Roman"/>
          <w:b/>
          <w:i w:val="false"/>
          <w:color w:val="000000"/>
        </w:rPr>
        <w:t xml:space="preserve"> Предельные цены на торговое наименование лекарственного средства для оптовой и розничной реализации</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419"/>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4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для оптовой реализации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для розничной реализации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7" w:id="420"/>
    <w:p>
      <w:pPr>
        <w:spacing w:after="0"/>
        <w:ind w:left="0"/>
        <w:jc w:val="both"/>
      </w:pPr>
      <w:r>
        <w:rPr>
          <w:rFonts w:ascii="Times New Roman"/>
          <w:b w:val="false"/>
          <w:i w:val="false"/>
          <w:color w:val="000000"/>
          <w:sz w:val="28"/>
        </w:rPr>
        <w:t>
      Примечание:</w:t>
      </w:r>
    </w:p>
    <w:bookmarkEnd w:id="420"/>
    <w:bookmarkStart w:name="z3478" w:id="421"/>
    <w:p>
      <w:pPr>
        <w:spacing w:after="0"/>
        <w:ind w:left="0"/>
        <w:jc w:val="both"/>
      </w:pPr>
      <w:r>
        <w:rPr>
          <w:rFonts w:ascii="Times New Roman"/>
          <w:b w:val="false"/>
          <w:i w:val="false"/>
          <w:color w:val="000000"/>
          <w:sz w:val="28"/>
        </w:rPr>
        <w:t>
      *Согласно рекомендации Всемирной организации здравоохранения международное непатентованное наименование не применяется в случае наличия в составе лекарственного средства нескольких веществ</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bl>
    <w:bookmarkStart w:name="z3480" w:id="422"/>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цены на лекарственные средства и медицинские изделия"</w:t>
      </w:r>
    </w:p>
    <w:bookmarkEnd w:id="422"/>
    <w:bookmarkStart w:name="z3481" w:id="423"/>
    <w:p>
      <w:pPr>
        <w:spacing w:after="0"/>
        <w:ind w:left="0"/>
        <w:jc w:val="both"/>
      </w:pPr>
      <w:r>
        <w:rPr>
          <w:rFonts w:ascii="Times New Roman"/>
          <w:b w:val="false"/>
          <w:i w:val="false"/>
          <w:color w:val="000000"/>
          <w:sz w:val="28"/>
        </w:rPr>
        <w:t>
      1) Регистрация цены на лекарственные средства для отечественных производителей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423"/>
    <w:bookmarkStart w:name="z3482" w:id="424"/>
    <w:p>
      <w:pPr>
        <w:spacing w:after="0"/>
        <w:ind w:left="0"/>
        <w:jc w:val="both"/>
      </w:pPr>
      <w:r>
        <w:rPr>
          <w:rFonts w:ascii="Times New Roman"/>
          <w:b w:val="false"/>
          <w:i w:val="false"/>
          <w:color w:val="000000"/>
          <w:sz w:val="28"/>
        </w:rPr>
        <w:t>
      2) Перерегистрация цены на лекарственные средства для отечественных производителей в рамках ГОБМП и (или) в системе ОСМС;</w:t>
      </w:r>
    </w:p>
    <w:bookmarkEnd w:id="424"/>
    <w:bookmarkStart w:name="z3483" w:id="425"/>
    <w:p>
      <w:pPr>
        <w:spacing w:after="0"/>
        <w:ind w:left="0"/>
        <w:jc w:val="both"/>
      </w:pPr>
      <w:r>
        <w:rPr>
          <w:rFonts w:ascii="Times New Roman"/>
          <w:b w:val="false"/>
          <w:i w:val="false"/>
          <w:color w:val="000000"/>
          <w:sz w:val="28"/>
        </w:rPr>
        <w:t>
      3) Регистрация цены на лекарственные средства для иностранных производителей в рамках ГОБМП и (или) в системе ОСМС;</w:t>
      </w:r>
    </w:p>
    <w:bookmarkEnd w:id="425"/>
    <w:bookmarkStart w:name="z3484" w:id="426"/>
    <w:p>
      <w:pPr>
        <w:spacing w:after="0"/>
        <w:ind w:left="0"/>
        <w:jc w:val="both"/>
      </w:pPr>
      <w:r>
        <w:rPr>
          <w:rFonts w:ascii="Times New Roman"/>
          <w:b w:val="false"/>
          <w:i w:val="false"/>
          <w:color w:val="000000"/>
          <w:sz w:val="28"/>
        </w:rPr>
        <w:t>
      4) Перерегистрация цены на лекарственные средства для иностранных производителей в рамках ГОБМП и (или) в системе ОСМС</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4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РГП на ПХВ "Национальный центр экспертизы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4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429"/>
          <w:p>
            <w:pPr>
              <w:spacing w:after="20"/>
              <w:ind w:left="20"/>
              <w:jc w:val="both"/>
            </w:pPr>
            <w:r>
              <w:rPr>
                <w:rFonts w:ascii="Times New Roman"/>
                <w:b w:val="false"/>
                <w:i w:val="false"/>
                <w:color w:val="000000"/>
                <w:sz w:val="20"/>
              </w:rPr>
              <w:t>
1) Непосредственно РГП на ПХВ "Национальный центр экспертизы лекарственных средств и медицинских изделий";</w:t>
            </w:r>
          </w:p>
          <w:bookmarkEnd w:id="429"/>
          <w:p>
            <w:pPr>
              <w:spacing w:after="20"/>
              <w:ind w:left="20"/>
              <w:jc w:val="both"/>
            </w:pPr>
            <w:r>
              <w:rPr>
                <w:rFonts w:ascii="Times New Roman"/>
                <w:b w:val="false"/>
                <w:i w:val="false"/>
                <w:color w:val="000000"/>
                <w:sz w:val="20"/>
              </w:rPr>
              <w:t>
2) веб-портал "электронного правительства"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4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4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4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433"/>
          <w:p>
            <w:pPr>
              <w:spacing w:after="20"/>
              <w:ind w:left="20"/>
              <w:jc w:val="both"/>
            </w:pPr>
            <w:r>
              <w:rPr>
                <w:rFonts w:ascii="Times New Roman"/>
                <w:b w:val="false"/>
                <w:i w:val="false"/>
                <w:color w:val="000000"/>
                <w:sz w:val="20"/>
              </w:rPr>
              <w:t>
1) Заключение о зарегистрированной цене или перерегистрированной цене в рамках ГОБМП и (или) в системе ОСМС.</w:t>
            </w:r>
          </w:p>
          <w:bookmarkEnd w:id="433"/>
          <w:p>
            <w:pPr>
              <w:spacing w:after="20"/>
              <w:ind w:left="20"/>
              <w:jc w:val="both"/>
            </w:pPr>
            <w:r>
              <w:rPr>
                <w:rFonts w:ascii="Times New Roman"/>
                <w:b w:val="false"/>
                <w:i w:val="false"/>
                <w:color w:val="000000"/>
                <w:sz w:val="20"/>
              </w:rPr>
              <w:t>
2) мотивированный отказ в регистрации цены или перерегистрации зарегистрированной цены в рамках ГОБМП и (или) в системе ОСМС.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4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435"/>
          <w:p>
            <w:pPr>
              <w:spacing w:after="20"/>
              <w:ind w:left="20"/>
              <w:jc w:val="both"/>
            </w:pPr>
            <w:r>
              <w:rPr>
                <w:rFonts w:ascii="Times New Roman"/>
                <w:b w:val="false"/>
                <w:i w:val="false"/>
                <w:color w:val="000000"/>
                <w:sz w:val="20"/>
              </w:rPr>
              <w:t>
 Государственная услуга оказывается на платной основе физическим и юридическим в соответствии с Кодексом Республики Казахстан "О налогах и других обязательных платежах в бюджет" (Налоговый кодекс).</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Оплата, взимаемая с услугополучателя при оказании государственной услуги, устанавливается в соответствии с утвержденным прейскурантом РГП на ПХВ "Национальный центр экспертизы лекарственных средств и медицинских изделий" согласно пункта 6 </w:t>
            </w:r>
            <w:r>
              <w:rPr>
                <w:rFonts w:ascii="Times New Roman"/>
                <w:b w:val="false"/>
                <w:i w:val="false"/>
                <w:color w:val="000000"/>
                <w:sz w:val="20"/>
              </w:rPr>
              <w:t>Правил</w:t>
            </w:r>
            <w:r>
              <w:rPr>
                <w:rFonts w:ascii="Times New Roman"/>
                <w:b w:val="false"/>
                <w:i w:val="false"/>
                <w:color w:val="000000"/>
                <w:sz w:val="20"/>
              </w:rPr>
              <w:t xml:space="preserve">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утвержденных приказом Министра здравоохранения Республики Казахстан от 11 декабря 2020 года № ҚР ДСМ-247/2020 (зарегистрирован в Реестре государственной регистрации нормативных правовых актов под № 21766) (далее – Правила).</w:t>
            </w:r>
          </w:p>
          <w:p>
            <w:pPr>
              <w:spacing w:after="20"/>
              <w:ind w:left="20"/>
              <w:jc w:val="both"/>
            </w:pPr>
            <w:r>
              <w:rPr>
                <w:rFonts w:ascii="Times New Roman"/>
                <w:b w:val="false"/>
                <w:i w:val="false"/>
                <w:color w:val="000000"/>
                <w:sz w:val="20"/>
              </w:rPr>
              <w:t>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4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437"/>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за исключением субботы, воскресенья и праздничных дней согласно Трудовому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bookmarkEnd w:id="437"/>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4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439"/>
          <w:p>
            <w:pPr>
              <w:spacing w:after="20"/>
              <w:ind w:left="20"/>
              <w:jc w:val="both"/>
            </w:pPr>
            <w:r>
              <w:rPr>
                <w:rFonts w:ascii="Times New Roman"/>
                <w:b w:val="false"/>
                <w:i w:val="false"/>
                <w:color w:val="000000"/>
                <w:sz w:val="20"/>
              </w:rPr>
              <w:t>
Заявление на регистрацию и (или) перерегистрацию цены на торговое наименование ЛС для ГОБМП и (или) в системе ОСМС, с приложением:</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для отечественных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включая право предоставлять информацию о ценах в референтных странах и ценах фактических поставок;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копии документов, подтверждающих цену ЛС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0"/>
              </w:rPr>
              <w:t>подпунктом 4)</w:t>
            </w:r>
            <w:r>
              <w:rPr>
                <w:rFonts w:ascii="Times New Roman"/>
                <w:b w:val="false"/>
                <w:i w:val="false"/>
                <w:color w:val="000000"/>
                <w:sz w:val="20"/>
              </w:rPr>
              <w:t xml:space="preserve"> статьи 252 Кодекса Республики Казахстан "О здоровье народа и системе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отсутствия фактических поставок за последние 12 месяцев предоставляются копии документов за предыдущий период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 копия таможенной декларации;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копия контракта или договора о приобретении ЛС с информацией о цене ЛС, действующего на момент подачи заявления на регистрацию либо перерегистрацию зарегистрированной цены ЛС;</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ввоз: копия заключения о качестве товаров, а также копия таможенной декларации;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заказчиков контрактного производства оригинальных запатентованных ЛС:</w:t>
            </w:r>
          </w:p>
          <w:p>
            <w:pPr>
              <w:spacing w:after="20"/>
              <w:ind w:left="20"/>
              <w:jc w:val="both"/>
            </w:pPr>
            <w:r>
              <w:rPr>
                <w:rFonts w:ascii="Times New Roman"/>
                <w:b w:val="false"/>
                <w:i w:val="false"/>
                <w:color w:val="000000"/>
                <w:sz w:val="20"/>
              </w:rPr>
              <w:t>
</w:t>
            </w:r>
            <w:r>
              <w:rPr>
                <w:rFonts w:ascii="Times New Roman"/>
                <w:b w:val="false"/>
                <w:i w:val="false"/>
                <w:color w:val="000000"/>
                <w:sz w:val="20"/>
              </w:rPr>
              <w:t>-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p>
            <w:pPr>
              <w:spacing w:after="20"/>
              <w:ind w:left="20"/>
              <w:jc w:val="both"/>
            </w:pPr>
            <w:r>
              <w:rPr>
                <w:rFonts w:ascii="Times New Roman"/>
                <w:b w:val="false"/>
                <w:i w:val="false"/>
                <w:color w:val="000000"/>
                <w:sz w:val="20"/>
              </w:rPr>
              <w:t>
- копия долгосрочного договора поставки с заказчиком контрактного производства оригинальных запатентованных лекарственных средств с информацией о цене производителя ЛС, действующего на момент подачи заявления на регистрацию либо перерегистрацию зарегистрированной цены ЛС.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44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44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установленные настоящими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44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443"/>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3562" w:id="444"/>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в рамках ГОБМП и (или) в системе ОСМС</w:t>
      </w:r>
    </w:p>
    <w:bookmarkEnd w:id="444"/>
    <w:bookmarkStart w:name="z3563" w:id="445"/>
    <w:p>
      <w:pPr>
        <w:spacing w:after="0"/>
        <w:ind w:left="0"/>
        <w:jc w:val="both"/>
      </w:pPr>
      <w:r>
        <w:rPr>
          <w:rFonts w:ascii="Times New Roman"/>
          <w:b w:val="false"/>
          <w:i w:val="false"/>
          <w:color w:val="000000"/>
          <w:sz w:val="28"/>
        </w:rPr>
        <w:t>
      Предоставляем информацию для регистрации цены или перерегистрации зарегистрированной цены в рамках ГОБМП и (или) в системе ОСМС лекарственного средства ______________________</w:t>
      </w:r>
    </w:p>
    <w:bookmarkEnd w:id="445"/>
    <w:bookmarkStart w:name="z3564" w:id="446"/>
    <w:p>
      <w:pPr>
        <w:spacing w:after="0"/>
        <w:ind w:left="0"/>
        <w:jc w:val="both"/>
      </w:pPr>
      <w:r>
        <w:rPr>
          <w:rFonts w:ascii="Times New Roman"/>
          <w:b w:val="false"/>
          <w:i w:val="false"/>
          <w:color w:val="000000"/>
          <w:sz w:val="28"/>
        </w:rPr>
        <w:t>
      1. Заявитель</w:t>
      </w:r>
    </w:p>
    <w:bookmarkEnd w:id="446"/>
    <w:bookmarkStart w:name="z3565" w:id="447"/>
    <w:p>
      <w:pPr>
        <w:spacing w:after="0"/>
        <w:ind w:left="0"/>
        <w:jc w:val="both"/>
      </w:pPr>
      <w:r>
        <w:rPr>
          <w:rFonts w:ascii="Times New Roman"/>
          <w:b w:val="false"/>
          <w:i w:val="false"/>
          <w:color w:val="000000"/>
          <w:sz w:val="28"/>
        </w:rPr>
        <w:t>
      1.1. Производитель лекарственного средства</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44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449"/>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450"/>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451"/>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45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453"/>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454"/>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455"/>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7" w:id="456"/>
    <w:p>
      <w:pPr>
        <w:spacing w:after="0"/>
        <w:ind w:left="0"/>
        <w:jc w:val="both"/>
      </w:pPr>
      <w:r>
        <w:rPr>
          <w:rFonts w:ascii="Times New Roman"/>
          <w:b w:val="false"/>
          <w:i w:val="false"/>
          <w:color w:val="000000"/>
          <w:sz w:val="28"/>
        </w:rPr>
        <w:t>
      1.2. Владелец регистрационного удостоверения</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457"/>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bookmarkEnd w:id="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458"/>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45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460"/>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461"/>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462"/>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463"/>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46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465"/>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2" w:id="466"/>
    <w:p>
      <w:pPr>
        <w:spacing w:after="0"/>
        <w:ind w:left="0"/>
        <w:jc w:val="both"/>
      </w:pPr>
      <w:r>
        <w:rPr>
          <w:rFonts w:ascii="Times New Roman"/>
          <w:b w:val="false"/>
          <w:i w:val="false"/>
          <w:color w:val="000000"/>
          <w:sz w:val="28"/>
        </w:rPr>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467"/>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(или ФИО. (при его наличии))</w:t>
            </w:r>
          </w:p>
          <w:bookmarkEnd w:id="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468"/>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46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470"/>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471"/>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472"/>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473"/>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47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475"/>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доверенности</w:t>
            </w:r>
          </w:p>
          <w:bookmarkEnd w:id="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9" w:id="476"/>
    <w:p>
      <w:pPr>
        <w:spacing w:after="0"/>
        <w:ind w:left="0"/>
        <w:jc w:val="both"/>
      </w:pPr>
      <w:r>
        <w:rPr>
          <w:rFonts w:ascii="Times New Roman"/>
          <w:b w:val="false"/>
          <w:i w:val="false"/>
          <w:color w:val="000000"/>
          <w:sz w:val="28"/>
        </w:rPr>
        <w:t>
      2. Информация о лекарственном средстве</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4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4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4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4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4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4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4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4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4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4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48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48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48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в рамках ГОБМП и (или) в системе ОСМС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в рамках ГОБМП и (или) в системе ОСМС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49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отечественного производителя в рамках ГОБМП и (или) в системе ОСМС (за единицу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территории Республики Казахстан реализовывалось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49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для ввозимых ЛС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территорию Республики Казахстан поставлялось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инвойса за единицу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инвойса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контракта, договора и др., подтверждающих цену ЛС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договора или др. на поставку ЛС за единицу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договора или др. на поставку ЛС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в референтных странах, где имеется государственная регистрация лекарственного средства или стране-производителя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референтной стране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рассчитанная на единицу измерения в референтной стране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49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9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к регистрации/перерегистрации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w:t>
            </w:r>
          </w:p>
          <w:bookmarkEnd w:id="49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 произведенного в Республике Казахстан, состоящую из нижеуказанных фактически понесенных затрат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4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фактически понесенных затрат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4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4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4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4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4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9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5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0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5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0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50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0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50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0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50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0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50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50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50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0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50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0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50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0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51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1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51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1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51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1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51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1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51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1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51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1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51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1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1" w:id="517"/>
    <w:p>
      <w:pPr>
        <w:spacing w:after="0"/>
        <w:ind w:left="0"/>
        <w:jc w:val="both"/>
      </w:pPr>
      <w:r>
        <w:rPr>
          <w:rFonts w:ascii="Times New Roman"/>
          <w:b w:val="false"/>
          <w:i w:val="false"/>
          <w:color w:val="000000"/>
          <w:sz w:val="28"/>
        </w:rPr>
        <w:t>
      Гарантирую достоверность предоставленной информации о ценах на лекарственные средства, а также сообщать обо всех изменениях в ценах на лекарственные средства, а также представлять заявление и материалы, необходимые для проведения референтного ценообразования и регистрации цены или перерегистрации зарегистрированной цены в рамках ГОБМП и (или) в системе ОСМС на лекарственные средства.</w:t>
      </w:r>
    </w:p>
    <w:bookmarkEnd w:id="517"/>
    <w:bookmarkStart w:name="z4002" w:id="518"/>
    <w:p>
      <w:pPr>
        <w:spacing w:after="0"/>
        <w:ind w:left="0"/>
        <w:jc w:val="both"/>
      </w:pPr>
      <w:r>
        <w:rPr>
          <w:rFonts w:ascii="Times New Roman"/>
          <w:b w:val="false"/>
          <w:i w:val="false"/>
          <w:color w:val="000000"/>
          <w:sz w:val="28"/>
        </w:rPr>
        <w:t>
      Дата _______________ ФИО (при его наличии) _______________________</w:t>
      </w:r>
    </w:p>
    <w:bookmarkEnd w:id="518"/>
    <w:bookmarkStart w:name="z4003" w:id="519"/>
    <w:p>
      <w:pPr>
        <w:spacing w:after="0"/>
        <w:ind w:left="0"/>
        <w:jc w:val="both"/>
      </w:pPr>
      <w:r>
        <w:rPr>
          <w:rFonts w:ascii="Times New Roman"/>
          <w:b w:val="false"/>
          <w:i w:val="false"/>
          <w:color w:val="000000"/>
          <w:sz w:val="28"/>
        </w:rPr>
        <w:t>
      *в случае отсутствия государственной регистрации в референтых странах</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bl>
    <w:bookmarkStart w:name="z4005" w:id="520"/>
    <w:p>
      <w:pPr>
        <w:spacing w:after="0"/>
        <w:ind w:left="0"/>
        <w:jc w:val="left"/>
      </w:pPr>
      <w:r>
        <w:rPr>
          <w:rFonts w:ascii="Times New Roman"/>
          <w:b/>
          <w:i w:val="false"/>
          <w:color w:val="000000"/>
        </w:rPr>
        <w:t xml:space="preserve"> Заключение о зарегистрированной цене или перерегистрированной цене в рамках ГОБМП и (или) в системе ОСМС</w:t>
      </w:r>
    </w:p>
    <w:bookmarkEnd w:id="520"/>
    <w:bookmarkStart w:name="z4006" w:id="521"/>
    <w:p>
      <w:pPr>
        <w:spacing w:after="0"/>
        <w:ind w:left="0"/>
        <w:jc w:val="both"/>
      </w:pPr>
      <w:r>
        <w:rPr>
          <w:rFonts w:ascii="Times New Roman"/>
          <w:b w:val="false"/>
          <w:i w:val="false"/>
          <w:color w:val="000000"/>
          <w:sz w:val="28"/>
        </w:rPr>
        <w:t>
      1. Заявитель:</w:t>
      </w:r>
    </w:p>
    <w:bookmarkEnd w:id="521"/>
    <w:bookmarkStart w:name="z4007" w:id="522"/>
    <w:p>
      <w:pPr>
        <w:spacing w:after="0"/>
        <w:ind w:left="0"/>
        <w:jc w:val="both"/>
      </w:pPr>
      <w:r>
        <w:rPr>
          <w:rFonts w:ascii="Times New Roman"/>
          <w:b w:val="false"/>
          <w:i w:val="false"/>
          <w:color w:val="000000"/>
          <w:sz w:val="28"/>
        </w:rPr>
        <w:t>
      1.1. Производитель</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52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524"/>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525"/>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526"/>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527"/>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528"/>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529"/>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530"/>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53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и прочие)</w:t>
            </w:r>
          </w:p>
          <w:bookmarkEnd w:id="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2" w:id="532"/>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533"/>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юридического лица</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534"/>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535"/>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536"/>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537"/>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538"/>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539"/>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54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(при наличии)</w:t>
            </w:r>
          </w:p>
          <w:bookmarkEnd w:id="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541"/>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54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и прочие)</w:t>
            </w:r>
          </w:p>
          <w:bookmarkEnd w:id="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0" w:id="543"/>
    <w:p>
      <w:pPr>
        <w:spacing w:after="0"/>
        <w:ind w:left="0"/>
        <w:jc w:val="both"/>
      </w:pPr>
      <w:r>
        <w:rPr>
          <w:rFonts w:ascii="Times New Roman"/>
          <w:b w:val="false"/>
          <w:i w:val="false"/>
          <w:color w:val="000000"/>
          <w:sz w:val="28"/>
        </w:rPr>
        <w:t>
      1.3. Доверенное лицо</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544"/>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(при наличии)</w:t>
            </w:r>
          </w:p>
          <w:bookmarkEnd w:id="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545"/>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546"/>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547"/>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548"/>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549"/>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550"/>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55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(при наличии)</w:t>
            </w:r>
          </w:p>
          <w:bookmarkEnd w:id="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552"/>
          <w:p>
            <w:pPr>
              <w:spacing w:after="20"/>
              <w:ind w:left="20"/>
              <w:jc w:val="both"/>
            </w:pPr>
            <w:r>
              <w:rPr>
                <w:rFonts w:ascii="Times New Roman"/>
                <w:b w:val="false"/>
                <w:i w:val="false"/>
                <w:color w:val="000000"/>
                <w:sz w:val="20"/>
              </w:rPr>
              <w:t>
</w:t>
            </w:r>
            <w:r>
              <w:rPr>
                <w:rFonts w:ascii="Times New Roman"/>
                <w:b w:val="false"/>
                <w:i w:val="false"/>
                <w:color w:val="000000"/>
                <w:sz w:val="20"/>
              </w:rPr>
              <w:t>Данные o доверенности</w:t>
            </w:r>
          </w:p>
          <w:bookmarkEnd w:id="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7" w:id="553"/>
    <w:p>
      <w:pPr>
        <w:spacing w:after="0"/>
        <w:ind w:left="0"/>
        <w:jc w:val="both"/>
      </w:pPr>
      <w:r>
        <w:rPr>
          <w:rFonts w:ascii="Times New Roman"/>
          <w:b w:val="false"/>
          <w:i w:val="false"/>
          <w:color w:val="000000"/>
          <w:sz w:val="28"/>
        </w:rPr>
        <w:t>
      2. Информация о ЛС:</w:t>
      </w:r>
    </w:p>
    <w:bookmarkEnd w:id="553"/>
    <w:bookmarkStart w:name="z4138" w:id="554"/>
    <w:p>
      <w:pPr>
        <w:spacing w:after="0"/>
        <w:ind w:left="0"/>
        <w:jc w:val="both"/>
      </w:pPr>
      <w:r>
        <w:rPr>
          <w:rFonts w:ascii="Times New Roman"/>
          <w:b w:val="false"/>
          <w:i w:val="false"/>
          <w:color w:val="000000"/>
          <w:sz w:val="28"/>
        </w:rPr>
        <w:t>
      1. Наименование ЛС _____________________________________________</w:t>
      </w:r>
    </w:p>
    <w:bookmarkEnd w:id="554"/>
    <w:bookmarkStart w:name="z4139" w:id="555"/>
    <w:p>
      <w:pPr>
        <w:spacing w:after="0"/>
        <w:ind w:left="0"/>
        <w:jc w:val="both"/>
      </w:pPr>
      <w:r>
        <w:rPr>
          <w:rFonts w:ascii="Times New Roman"/>
          <w:b w:val="false"/>
          <w:i w:val="false"/>
          <w:color w:val="000000"/>
          <w:sz w:val="28"/>
        </w:rPr>
        <w:t>
      2. Номер регистрационного удостоверения, дата выдачи______________________________________</w:t>
      </w:r>
    </w:p>
    <w:bookmarkEnd w:id="555"/>
    <w:bookmarkStart w:name="z4140" w:id="556"/>
    <w:p>
      <w:pPr>
        <w:spacing w:after="0"/>
        <w:ind w:left="0"/>
        <w:jc w:val="both"/>
      </w:pPr>
      <w:r>
        <w:rPr>
          <w:rFonts w:ascii="Times New Roman"/>
          <w:b w:val="false"/>
          <w:i w:val="false"/>
          <w:color w:val="000000"/>
          <w:sz w:val="28"/>
        </w:rPr>
        <w:t>
      3. Лекарственная форма ________________________</w:t>
      </w:r>
    </w:p>
    <w:bookmarkEnd w:id="556"/>
    <w:bookmarkStart w:name="z4141" w:id="557"/>
    <w:p>
      <w:pPr>
        <w:spacing w:after="0"/>
        <w:ind w:left="0"/>
        <w:jc w:val="both"/>
      </w:pPr>
      <w:r>
        <w:rPr>
          <w:rFonts w:ascii="Times New Roman"/>
          <w:b w:val="false"/>
          <w:i w:val="false"/>
          <w:color w:val="000000"/>
          <w:sz w:val="28"/>
        </w:rPr>
        <w:t>
      4. Количество в потребительской упаковке _______</w:t>
      </w:r>
    </w:p>
    <w:bookmarkEnd w:id="557"/>
    <w:bookmarkStart w:name="z4142" w:id="558"/>
    <w:p>
      <w:pPr>
        <w:spacing w:after="0"/>
        <w:ind w:left="0"/>
        <w:jc w:val="both"/>
      </w:pPr>
      <w:r>
        <w:rPr>
          <w:rFonts w:ascii="Times New Roman"/>
          <w:b w:val="false"/>
          <w:i w:val="false"/>
          <w:color w:val="000000"/>
          <w:sz w:val="28"/>
        </w:rPr>
        <w:t>
      5. Объем ____________________________________</w:t>
      </w:r>
    </w:p>
    <w:bookmarkEnd w:id="558"/>
    <w:bookmarkStart w:name="z4143" w:id="559"/>
    <w:p>
      <w:pPr>
        <w:spacing w:after="0"/>
        <w:ind w:left="0"/>
        <w:jc w:val="both"/>
      </w:pPr>
      <w:r>
        <w:rPr>
          <w:rFonts w:ascii="Times New Roman"/>
          <w:b w:val="false"/>
          <w:i w:val="false"/>
          <w:color w:val="000000"/>
          <w:sz w:val="28"/>
        </w:rPr>
        <w:t>
      6. Концентрация ______________________________</w:t>
      </w:r>
    </w:p>
    <w:bookmarkEnd w:id="559"/>
    <w:bookmarkStart w:name="z4144" w:id="560"/>
    <w:p>
      <w:pPr>
        <w:spacing w:after="0"/>
        <w:ind w:left="0"/>
        <w:jc w:val="both"/>
      </w:pPr>
      <w:r>
        <w:rPr>
          <w:rFonts w:ascii="Times New Roman"/>
          <w:b w:val="false"/>
          <w:i w:val="false"/>
          <w:color w:val="000000"/>
          <w:sz w:val="28"/>
        </w:rPr>
        <w:t>
      7. Дозировка _________________________________</w:t>
      </w:r>
    </w:p>
    <w:bookmarkEnd w:id="560"/>
    <w:bookmarkStart w:name="z4145" w:id="561"/>
    <w:p>
      <w:pPr>
        <w:spacing w:after="0"/>
        <w:ind w:left="0"/>
        <w:jc w:val="both"/>
      </w:pPr>
      <w:r>
        <w:rPr>
          <w:rFonts w:ascii="Times New Roman"/>
          <w:b w:val="false"/>
          <w:i w:val="false"/>
          <w:color w:val="000000"/>
          <w:sz w:val="28"/>
        </w:rPr>
        <w:t>
      *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561"/>
    <w:bookmarkStart w:name="z4146" w:id="562"/>
    <w:p>
      <w:pPr>
        <w:spacing w:after="0"/>
        <w:ind w:left="0"/>
        <w:jc w:val="both"/>
      </w:pPr>
      <w:r>
        <w:rPr>
          <w:rFonts w:ascii="Times New Roman"/>
          <w:b w:val="false"/>
          <w:i w:val="false"/>
          <w:color w:val="000000"/>
          <w:sz w:val="28"/>
        </w:rPr>
        <w:t xml:space="preserve">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562"/>
    <w:bookmarkStart w:name="z4147" w:id="563"/>
    <w:p>
      <w:pPr>
        <w:spacing w:after="0"/>
        <w:ind w:left="0"/>
        <w:jc w:val="both"/>
      </w:pPr>
      <w:r>
        <w:rPr>
          <w:rFonts w:ascii="Times New Roman"/>
          <w:b w:val="false"/>
          <w:i w:val="false"/>
          <w:color w:val="000000"/>
          <w:sz w:val="28"/>
        </w:rPr>
        <w:t>
      Зарегистрированная либо перерегистрированная цена на ТН ЛС в рамках ГОБМП и (или) в системе ОСМС составляет __________ тенге за одну единицу измерения</w:t>
      </w:r>
    </w:p>
    <w:bookmarkEnd w:id="563"/>
    <w:p>
      <w:pPr>
        <w:spacing w:after="0"/>
        <w:ind w:left="0"/>
        <w:jc w:val="both"/>
      </w:pPr>
      <w:bookmarkStart w:name="z4148" w:id="564"/>
      <w:r>
        <w:rPr>
          <w:rFonts w:ascii="Times New Roman"/>
          <w:b w:val="false"/>
          <w:i w:val="false"/>
          <w:color w:val="000000"/>
          <w:sz w:val="28"/>
        </w:rPr>
        <w:t>
      специалист структурного подразделения</w:t>
      </w:r>
    </w:p>
    <w:bookmarkEnd w:id="564"/>
    <w:p>
      <w:pPr>
        <w:spacing w:after="0"/>
        <w:ind w:left="0"/>
        <w:jc w:val="both"/>
      </w:pPr>
      <w:r>
        <w:rPr>
          <w:rFonts w:ascii="Times New Roman"/>
          <w:b w:val="false"/>
          <w:i w:val="false"/>
          <w:color w:val="000000"/>
          <w:sz w:val="28"/>
        </w:rPr>
        <w:t>____________________________________________________________________ ___ подпись</w:t>
      </w:r>
    </w:p>
    <w:p>
      <w:pPr>
        <w:spacing w:after="0"/>
        <w:ind w:left="0"/>
        <w:jc w:val="both"/>
      </w:pPr>
      <w:r>
        <w:rPr>
          <w:rFonts w:ascii="Times New Roman"/>
          <w:b w:val="false"/>
          <w:i w:val="false"/>
          <w:color w:val="000000"/>
          <w:sz w:val="28"/>
        </w:rPr>
        <w:t xml:space="preserve">                   Ф.И.О. (при наличии)</w:t>
      </w:r>
    </w:p>
    <w:p>
      <w:pPr>
        <w:spacing w:after="0"/>
        <w:ind w:left="0"/>
        <w:jc w:val="both"/>
      </w:pPr>
      <w:bookmarkStart w:name="z4149" w:id="565"/>
      <w:r>
        <w:rPr>
          <w:rFonts w:ascii="Times New Roman"/>
          <w:b w:val="false"/>
          <w:i w:val="false"/>
          <w:color w:val="000000"/>
          <w:sz w:val="28"/>
        </w:rPr>
        <w:t>
      руководитель структурного подразделения</w:t>
      </w:r>
    </w:p>
    <w:bookmarkEnd w:id="565"/>
    <w:p>
      <w:pPr>
        <w:spacing w:after="0"/>
        <w:ind w:left="0"/>
        <w:jc w:val="both"/>
      </w:pPr>
      <w:r>
        <w:rPr>
          <w:rFonts w:ascii="Times New Roman"/>
          <w:b w:val="false"/>
          <w:i w:val="false"/>
          <w:color w:val="000000"/>
          <w:sz w:val="28"/>
        </w:rPr>
        <w:t>____________________________________________________________________ ___ подпись</w:t>
      </w:r>
    </w:p>
    <w:p>
      <w:pPr>
        <w:spacing w:after="0"/>
        <w:ind w:left="0"/>
        <w:jc w:val="both"/>
      </w:pPr>
      <w:r>
        <w:rPr>
          <w:rFonts w:ascii="Times New Roman"/>
          <w:b w:val="false"/>
          <w:i w:val="false"/>
          <w:color w:val="000000"/>
          <w:sz w:val="28"/>
        </w:rPr>
        <w:t xml:space="preserve">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2" w:id="566"/>
    <w:p>
      <w:pPr>
        <w:spacing w:after="0"/>
        <w:ind w:left="0"/>
        <w:jc w:val="both"/>
      </w:pPr>
      <w:r>
        <w:rPr>
          <w:rFonts w:ascii="Times New Roman"/>
          <w:b w:val="false"/>
          <w:i w:val="false"/>
          <w:color w:val="000000"/>
          <w:sz w:val="28"/>
        </w:rPr>
        <w:t>
      ____________________________________________________________</w:t>
      </w:r>
    </w:p>
    <w:bookmarkEnd w:id="566"/>
    <w:bookmarkStart w:name="z4153" w:id="567"/>
    <w:p>
      <w:pPr>
        <w:spacing w:after="0"/>
        <w:ind w:left="0"/>
        <w:jc w:val="both"/>
      </w:pPr>
      <w:r>
        <w:rPr>
          <w:rFonts w:ascii="Times New Roman"/>
          <w:b w:val="false"/>
          <w:i w:val="false"/>
          <w:color w:val="000000"/>
          <w:sz w:val="28"/>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bookmarkEnd w:id="567"/>
    <w:bookmarkStart w:name="z4154" w:id="568"/>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В РАМКАХ ГОБМП И (ИЛИ) В СИСТЕМЕ ОСМС</w:t>
      </w:r>
    </w:p>
    <w:bookmarkEnd w:id="568"/>
    <w:bookmarkStart w:name="z4155" w:id="569"/>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 При рассмотрении заявлений о регистрации цены или перерегистрации зарегистрированной цены на лекарственное средство в рамках ГОБМП и (или) в системе ОСМС, а именно:</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57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5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5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8" w:id="573"/>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573"/>
    <w:bookmarkStart w:name="z4169" w:id="574"/>
    <w:p>
      <w:pPr>
        <w:spacing w:after="0"/>
        <w:ind w:left="0"/>
        <w:jc w:val="both"/>
      </w:pPr>
      <w:r>
        <w:rPr>
          <w:rFonts w:ascii="Times New Roman"/>
          <w:b w:val="false"/>
          <w:i w:val="false"/>
          <w:color w:val="000000"/>
          <w:sz w:val="28"/>
        </w:rPr>
        <w:t>
      (отметить нужное)</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5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Предоставление документов в неполном объеме и (или) неполнота содержащихся в них сведений в соответствии с требованиями настоящих Правил </w:t>
            </w:r>
          </w:p>
          <w:bookmarkEnd w:id="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576"/>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недостоверных сведений</w:t>
            </w:r>
          </w:p>
          <w:bookmarkEnd w:id="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577"/>
          <w:p>
            <w:pPr>
              <w:spacing w:after="20"/>
              <w:ind w:left="20"/>
              <w:jc w:val="both"/>
            </w:pPr>
            <w:r>
              <w:rPr>
                <w:rFonts w:ascii="Times New Roman"/>
                <w:b w:val="false"/>
                <w:i w:val="false"/>
                <w:color w:val="000000"/>
                <w:sz w:val="20"/>
              </w:rPr>
              <w:t>
</w:t>
            </w:r>
            <w:r>
              <w:rPr>
                <w:rFonts w:ascii="Times New Roman"/>
                <w:b w:val="false"/>
                <w:i w:val="false"/>
                <w:color w:val="000000"/>
                <w:sz w:val="20"/>
              </w:rPr>
              <w:t>Цена производителя в рамках ГОБМП и (или) в системе ОСМС ввозимых ЛС для Республики Казахстан превышает максимальное значение трех минимальных цен из числа поданных в заявлении референтных стран</w:t>
            </w:r>
          </w:p>
          <w:bookmarkEnd w:id="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578"/>
          <w:p>
            <w:pPr>
              <w:spacing w:after="20"/>
              <w:ind w:left="20"/>
              <w:jc w:val="both"/>
            </w:pPr>
            <w:r>
              <w:rPr>
                <w:rFonts w:ascii="Times New Roman"/>
                <w:b w:val="false"/>
                <w:i w:val="false"/>
                <w:color w:val="000000"/>
                <w:sz w:val="20"/>
              </w:rPr>
              <w:t>
</w:t>
            </w:r>
            <w:r>
              <w:rPr>
                <w:rFonts w:ascii="Times New Roman"/>
                <w:b w:val="false"/>
                <w:i w:val="false"/>
                <w:color w:val="000000"/>
                <w:sz w:val="20"/>
              </w:rPr>
              <w:t>Цена производителя в рамках ГОБМП и (или) в системе ОСМС ввозимых ЛС для Республики Казахстан превышает максимальное значение цен из числа поданных в заявлении референтных стран (В случае если количество референтных стран менее трех)</w:t>
            </w:r>
          </w:p>
          <w:bookmarkEnd w:id="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579"/>
          <w:p>
            <w:pPr>
              <w:spacing w:after="20"/>
              <w:ind w:left="20"/>
              <w:jc w:val="both"/>
            </w:pPr>
            <w:r>
              <w:rPr>
                <w:rFonts w:ascii="Times New Roman"/>
                <w:b w:val="false"/>
                <w:i w:val="false"/>
                <w:color w:val="000000"/>
                <w:sz w:val="20"/>
              </w:rPr>
              <w:t>
</w:t>
            </w:r>
            <w:r>
              <w:rPr>
                <w:rFonts w:ascii="Times New Roman"/>
                <w:b w:val="false"/>
                <w:i w:val="false"/>
                <w:color w:val="000000"/>
                <w:sz w:val="20"/>
              </w:rPr>
              <w:t>Цена производителя в рамках ГОБМП и (или) в системе ОСМС ввозимых ЛС для Республики Казахстан превышает значение цены для страны-производителя. (При отсутствии государственной регистрации ЛС в референтных странах)</w:t>
            </w:r>
          </w:p>
          <w:bookmarkEnd w:id="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580"/>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цена производителя в рамках ГОБМП и (или) в системе ОСМС для ввозимых ЛС выше значения цен, указанных в предоставленных документах, подтверждающих цену ЛС (копия инвойса (накладной) или счет-фактуры) последнего ввоза за вычетом скидки</w:t>
            </w:r>
          </w:p>
          <w:bookmarkEnd w:id="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581"/>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цена производителя в рамках ГОБМП и (или) в системе ОСМС для ввозимых ЛС выше значения цен, указанных в предоставленных документах, подтверждающих цену ЛС в контракте или договоре о приобретении ЛС действующего на момент подачи заявления на регистрацию либо перерегистрацию зарегистрированной цены ЛС</w:t>
            </w:r>
          </w:p>
          <w:bookmarkEnd w:id="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582"/>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предельная цена ЛС отечественного производителя в рамках ГОБМП и (или) в системе ОСМС не превышает цен ЛС, реализуемых в других странах</w:t>
            </w:r>
          </w:p>
          <w:bookmarkEnd w:id="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7" w:id="583"/>
    <w:p>
      <w:pPr>
        <w:spacing w:after="0"/>
        <w:ind w:left="0"/>
        <w:jc w:val="both"/>
      </w:pPr>
      <w:r>
        <w:rPr>
          <w:rFonts w:ascii="Times New Roman"/>
          <w:b w:val="false"/>
          <w:i w:val="false"/>
          <w:color w:val="000000"/>
          <w:sz w:val="28"/>
        </w:rPr>
        <w:t>
      Настоящим, в соответствии с пунктом 49, пунктом 51, а также пунктом 53 "Правил регулирования, формирования предельных цен и наценки на лекарственные средства"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на перечисленные выше лекарственные средства.</w:t>
      </w:r>
    </w:p>
    <w:bookmarkEnd w:id="583"/>
    <w:bookmarkStart w:name="z4198" w:id="584"/>
    <w:p>
      <w:pPr>
        <w:spacing w:after="0"/>
        <w:ind w:left="0"/>
        <w:jc w:val="both"/>
      </w:pPr>
      <w:r>
        <w:rPr>
          <w:rFonts w:ascii="Times New Roman"/>
          <w:b w:val="false"/>
          <w:i w:val="false"/>
          <w:color w:val="000000"/>
          <w:sz w:val="28"/>
        </w:rPr>
        <w:t>
      __________________________________________________________________</w:t>
      </w:r>
    </w:p>
    <w:bookmarkEnd w:id="584"/>
    <w:bookmarkStart w:name="z4199" w:id="585"/>
    <w:p>
      <w:pPr>
        <w:spacing w:after="0"/>
        <w:ind w:left="0"/>
        <w:jc w:val="both"/>
      </w:pPr>
      <w:r>
        <w:rPr>
          <w:rFonts w:ascii="Times New Roman"/>
          <w:b w:val="false"/>
          <w:i w:val="false"/>
          <w:color w:val="000000"/>
          <w:sz w:val="28"/>
        </w:rPr>
        <w:t>
      __________________________________________________________________</w:t>
      </w:r>
    </w:p>
    <w:bookmarkEnd w:id="585"/>
    <w:bookmarkStart w:name="z4200" w:id="586"/>
    <w:p>
      <w:pPr>
        <w:spacing w:after="0"/>
        <w:ind w:left="0"/>
        <w:jc w:val="both"/>
      </w:pPr>
      <w:r>
        <w:rPr>
          <w:rFonts w:ascii="Times New Roman"/>
          <w:b w:val="false"/>
          <w:i w:val="false"/>
          <w:color w:val="000000"/>
          <w:sz w:val="28"/>
        </w:rPr>
        <w:t>
      должность подпись ФИО (при наличии)</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03" w:id="587"/>
    <w:p>
      <w:pPr>
        <w:spacing w:after="0"/>
        <w:ind w:left="0"/>
        <w:jc w:val="left"/>
      </w:pPr>
      <w:r>
        <w:rPr>
          <w:rFonts w:ascii="Times New Roman"/>
          <w:b/>
          <w:i w:val="false"/>
          <w:color w:val="000000"/>
        </w:rPr>
        <w:t xml:space="preserve"> Предельные цены на торговое наименование лекарственного средства в рамках ГОБМП и (или) системе ОСМС</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588"/>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5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дозировка, концентрация, объем, фасовка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АTX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в рамках ГОБМП и (или) системе ОСМС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6" w:id="589"/>
    <w:p>
      <w:pPr>
        <w:spacing w:after="0"/>
        <w:ind w:left="0"/>
        <w:jc w:val="left"/>
      </w:pPr>
      <w:r>
        <w:rPr>
          <w:rFonts w:ascii="Times New Roman"/>
          <w:b/>
          <w:i w:val="false"/>
          <w:color w:val="000000"/>
        </w:rPr>
        <w:t xml:space="preserve"> Уполномоченные органы по ценам на лекарственные средства в референтных странах</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59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Референтная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уполномоченного органа по ценам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5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 совет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5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 "БЕЛФАРМАЦИЯ"; Реестры УП "Центр экспертиз и испытаний в здравоохранении"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5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УП "Центр экспертиз и испытаний в здравоохранении"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совет по ценам и возмещению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5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медицинского страхования Венгрии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5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5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Медицинского Страхования Министерство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5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5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лекарственным средствам и изделий медицинского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5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Турецкое агентство по лекарствам и медицинскому оборудованию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6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Узбекистан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ДСМ-247/2020</w:t>
            </w:r>
          </w:p>
        </w:tc>
      </w:tr>
    </w:tbl>
    <w:bookmarkStart w:name="z498" w:id="601"/>
    <w:p>
      <w:pPr>
        <w:spacing w:after="0"/>
        <w:ind w:left="0"/>
        <w:jc w:val="left"/>
      </w:pPr>
      <w:r>
        <w:rPr>
          <w:rFonts w:ascii="Times New Roman"/>
          <w:b/>
          <w:i w:val="false"/>
          <w:color w:val="000000"/>
        </w:rPr>
        <w:t xml:space="preserve"> Правила регулирования, формирования предельных цен и наценок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601"/>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25.12.2024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5" w:id="602"/>
    <w:p>
      <w:pPr>
        <w:spacing w:after="0"/>
        <w:ind w:left="0"/>
        <w:jc w:val="left"/>
      </w:pPr>
      <w:r>
        <w:rPr>
          <w:rFonts w:ascii="Times New Roman"/>
          <w:b/>
          <w:i w:val="false"/>
          <w:color w:val="000000"/>
        </w:rPr>
        <w:t xml:space="preserve"> Глава 1. Общие положения</w:t>
      </w:r>
    </w:p>
    <w:bookmarkEnd w:id="602"/>
    <w:bookmarkStart w:name="z1466" w:id="603"/>
    <w:p>
      <w:pPr>
        <w:spacing w:after="0"/>
        <w:ind w:left="0"/>
        <w:jc w:val="both"/>
      </w:pPr>
      <w:r>
        <w:rPr>
          <w:rFonts w:ascii="Times New Roman"/>
          <w:b w:val="false"/>
          <w:i w:val="false"/>
          <w:color w:val="000000"/>
          <w:sz w:val="28"/>
        </w:rPr>
        <w:t xml:space="preserve">
      1. Настоящие Правила регулирования, формирования предельных цен и наценок на медицинские изделия (далее – МИ)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подпунктом 94)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регулирования цен на медицинские изделия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603"/>
    <w:bookmarkStart w:name="z4266" w:id="604"/>
    <w:p>
      <w:pPr>
        <w:spacing w:after="0"/>
        <w:ind w:left="0"/>
        <w:jc w:val="both"/>
      </w:pPr>
      <w:r>
        <w:rPr>
          <w:rFonts w:ascii="Times New Roman"/>
          <w:b w:val="false"/>
          <w:i w:val="false"/>
          <w:color w:val="000000"/>
          <w:sz w:val="28"/>
        </w:rPr>
        <w:t>
      2. Формирование предельных цен на торговое наименование и техническую характеристику МИ осуществляется государственной экспертной организацией на договорной основе.</w:t>
      </w:r>
    </w:p>
    <w:bookmarkEnd w:id="604"/>
    <w:bookmarkStart w:name="z4267" w:id="60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605"/>
    <w:bookmarkStart w:name="z4268" w:id="606"/>
    <w:p>
      <w:pPr>
        <w:spacing w:after="0"/>
        <w:ind w:left="0"/>
        <w:jc w:val="both"/>
      </w:pPr>
      <w:r>
        <w:rPr>
          <w:rFonts w:ascii="Times New Roman"/>
          <w:b w:val="false"/>
          <w:i w:val="false"/>
          <w:color w:val="000000"/>
          <w:sz w:val="28"/>
        </w:rPr>
        <w:t>
      1) государственная экспертная организация в сфере обращения лекарственных средств (далее – ЛС) и МИ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ЛС и МИ;</w:t>
      </w:r>
    </w:p>
    <w:bookmarkEnd w:id="606"/>
    <w:bookmarkStart w:name="z4269" w:id="607"/>
    <w:p>
      <w:pPr>
        <w:spacing w:after="0"/>
        <w:ind w:left="0"/>
        <w:jc w:val="both"/>
      </w:pPr>
      <w:r>
        <w:rPr>
          <w:rFonts w:ascii="Times New Roman"/>
          <w:b w:val="false"/>
          <w:i w:val="false"/>
          <w:color w:val="000000"/>
          <w:sz w:val="28"/>
        </w:rPr>
        <w:t>
      2) Государственный реестр ЛС и МИ – электронный информационный ресурс, содержащий сведения о зарегистрированных и разрешенных к медицинскому применению в Республике Казахстан ЛС и МИ;</w:t>
      </w:r>
    </w:p>
    <w:bookmarkEnd w:id="607"/>
    <w:bookmarkStart w:name="z4270" w:id="608"/>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ЛС и МИ, качества оказания медицинских услуг (помощи);</w:t>
      </w:r>
    </w:p>
    <w:bookmarkEnd w:id="608"/>
    <w:bookmarkStart w:name="z4271" w:id="609"/>
    <w:p>
      <w:pPr>
        <w:spacing w:after="0"/>
        <w:ind w:left="0"/>
        <w:jc w:val="both"/>
      </w:pPr>
      <w:r>
        <w:rPr>
          <w:rFonts w:ascii="Times New Roman"/>
          <w:b w:val="false"/>
          <w:i w:val="false"/>
          <w:color w:val="000000"/>
          <w:sz w:val="28"/>
        </w:rPr>
        <w:t>
      4)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609"/>
    <w:bookmarkStart w:name="z4272" w:id="610"/>
    <w:p>
      <w:pPr>
        <w:spacing w:after="0"/>
        <w:ind w:left="0"/>
        <w:jc w:val="both"/>
      </w:pPr>
      <w:r>
        <w:rPr>
          <w:rFonts w:ascii="Times New Roman"/>
          <w:b w:val="false"/>
          <w:i w:val="false"/>
          <w:color w:val="000000"/>
          <w:sz w:val="28"/>
        </w:rPr>
        <w:t>
      5)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610"/>
    <w:bookmarkStart w:name="z4273" w:id="611"/>
    <w:p>
      <w:pPr>
        <w:spacing w:after="0"/>
        <w:ind w:left="0"/>
        <w:jc w:val="both"/>
      </w:pPr>
      <w:r>
        <w:rPr>
          <w:rFonts w:ascii="Times New Roman"/>
          <w:b w:val="false"/>
          <w:i w:val="false"/>
          <w:color w:val="000000"/>
          <w:sz w:val="28"/>
        </w:rPr>
        <w:t>
      6)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611"/>
    <w:bookmarkStart w:name="z4274" w:id="612"/>
    <w:p>
      <w:pPr>
        <w:spacing w:after="0"/>
        <w:ind w:left="0"/>
        <w:jc w:val="both"/>
      </w:pPr>
      <w:r>
        <w:rPr>
          <w:rFonts w:ascii="Times New Roman"/>
          <w:b w:val="false"/>
          <w:i w:val="false"/>
          <w:color w:val="000000"/>
          <w:sz w:val="28"/>
        </w:rPr>
        <w:t>
      7) коммерческое предложение – документ, содержащий информацию о МИ, комплектующих и расходных материалах, количестве, наименовании, модели, производителя, с указанием стоимости в разрезе комплектации, а также информацию об условиях поставки, проведении гарантийного и постгарантийного сервисного обслуживания (указанием сроков) и возможностью обучения специалистов организации здравоохранения;</w:t>
      </w:r>
    </w:p>
    <w:bookmarkEnd w:id="612"/>
    <w:bookmarkStart w:name="z4275" w:id="613"/>
    <w:p>
      <w:pPr>
        <w:spacing w:after="0"/>
        <w:ind w:left="0"/>
        <w:jc w:val="both"/>
      </w:pPr>
      <w:r>
        <w:rPr>
          <w:rFonts w:ascii="Times New Roman"/>
          <w:b w:val="false"/>
          <w:i w:val="false"/>
          <w:color w:val="000000"/>
          <w:sz w:val="28"/>
        </w:rPr>
        <w:t>
      8) МИ – изделия медицинского назначения (далее – ИМН) и медицинская техника;</w:t>
      </w:r>
    </w:p>
    <w:bookmarkEnd w:id="613"/>
    <w:bookmarkStart w:name="z4276" w:id="614"/>
    <w:p>
      <w:pPr>
        <w:spacing w:after="0"/>
        <w:ind w:left="0"/>
        <w:jc w:val="both"/>
      </w:pPr>
      <w:r>
        <w:rPr>
          <w:rFonts w:ascii="Times New Roman"/>
          <w:b w:val="false"/>
          <w:i w:val="false"/>
          <w:color w:val="000000"/>
          <w:sz w:val="28"/>
        </w:rPr>
        <w:t>
      9) набор (комплект) МИ – совокупность МИ, имеющих единое назначение и маркировку, с указанием перечня указанных МИ;</w:t>
      </w:r>
    </w:p>
    <w:bookmarkEnd w:id="614"/>
    <w:bookmarkStart w:name="z4277" w:id="615"/>
    <w:p>
      <w:pPr>
        <w:spacing w:after="0"/>
        <w:ind w:left="0"/>
        <w:jc w:val="both"/>
      </w:pPr>
      <w:r>
        <w:rPr>
          <w:rFonts w:ascii="Times New Roman"/>
          <w:b w:val="false"/>
          <w:i w:val="false"/>
          <w:color w:val="000000"/>
          <w:sz w:val="28"/>
        </w:rPr>
        <w:t>
      10)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615"/>
    <w:bookmarkStart w:name="z4278" w:id="616"/>
    <w:p>
      <w:pPr>
        <w:spacing w:after="0"/>
        <w:ind w:left="0"/>
        <w:jc w:val="both"/>
      </w:pPr>
      <w:r>
        <w:rPr>
          <w:rFonts w:ascii="Times New Roman"/>
          <w:b w:val="false"/>
          <w:i w:val="false"/>
          <w:color w:val="000000"/>
          <w:sz w:val="28"/>
        </w:rPr>
        <w:t>
      11) запасная часть МИ – часть МИ, предназначенная для замены, находившейся в эксплуатации такой же части в целях поддержания или восстановления исправности или работоспособности МИ;</w:t>
      </w:r>
    </w:p>
    <w:bookmarkEnd w:id="616"/>
    <w:bookmarkStart w:name="z4279" w:id="617"/>
    <w:p>
      <w:pPr>
        <w:spacing w:after="0"/>
        <w:ind w:left="0"/>
        <w:jc w:val="both"/>
      </w:pPr>
      <w:r>
        <w:rPr>
          <w:rFonts w:ascii="Times New Roman"/>
          <w:b w:val="false"/>
          <w:i w:val="false"/>
          <w:color w:val="000000"/>
          <w:sz w:val="28"/>
        </w:rPr>
        <w:t>
      12) составная часть МИ – основной блок (часть) МИ, принадлежность, комплектующее к МИ и расходный материал к МИ;</w:t>
      </w:r>
    </w:p>
    <w:bookmarkEnd w:id="617"/>
    <w:bookmarkStart w:name="z4280" w:id="618"/>
    <w:p>
      <w:pPr>
        <w:spacing w:after="0"/>
        <w:ind w:left="0"/>
        <w:jc w:val="both"/>
      </w:pPr>
      <w:r>
        <w:rPr>
          <w:rFonts w:ascii="Times New Roman"/>
          <w:b w:val="false"/>
          <w:i w:val="false"/>
          <w:color w:val="000000"/>
          <w:sz w:val="28"/>
        </w:rPr>
        <w:t>
      13) основной блок (часть) МИ – изделие, кроме расходных материалов к МИ, выпускаемое в обращение от имени производителя МИ, механически не связанное с другими основными блоками (частями) МИ при поставке МИ и обеспечивающее функционирование МИ в соответствии с назначением. К основным блокам (частям) МИ относится специальное программное обеспечение, являющееся МИ, а также могут относиться другие МИ, зарегистрированные в установленном порядке и допущенные к обращению в рамках Евразийского экономического союза, предназначенные в соответствии с документацией производителя регистрируемого МИ для обеспечения его функционирования в соответствии с назначением;</w:t>
      </w:r>
    </w:p>
    <w:bookmarkEnd w:id="618"/>
    <w:bookmarkStart w:name="z4281" w:id="619"/>
    <w:p>
      <w:pPr>
        <w:spacing w:after="0"/>
        <w:ind w:left="0"/>
        <w:jc w:val="both"/>
      </w:pPr>
      <w:r>
        <w:rPr>
          <w:rFonts w:ascii="Times New Roman"/>
          <w:b w:val="false"/>
          <w:i w:val="false"/>
          <w:color w:val="000000"/>
          <w:sz w:val="28"/>
        </w:rPr>
        <w:t>
      14) расходный материал к МИ – изделия и материалы, расходуемые при использовании МИ, обеспечивающие проведение манипуляций в соответствии с функциональным назначением МИ;</w:t>
      </w:r>
    </w:p>
    <w:bookmarkEnd w:id="619"/>
    <w:bookmarkStart w:name="z4282" w:id="620"/>
    <w:p>
      <w:pPr>
        <w:spacing w:after="0"/>
        <w:ind w:left="0"/>
        <w:jc w:val="both"/>
      </w:pPr>
      <w:r>
        <w:rPr>
          <w:rFonts w:ascii="Times New Roman"/>
          <w:b w:val="false"/>
          <w:i w:val="false"/>
          <w:color w:val="000000"/>
          <w:sz w:val="28"/>
        </w:rPr>
        <w:t>
      15) ИМН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620"/>
    <w:bookmarkStart w:name="z4283" w:id="621"/>
    <w:p>
      <w:pPr>
        <w:spacing w:after="0"/>
        <w:ind w:left="0"/>
        <w:jc w:val="both"/>
      </w:pPr>
      <w:r>
        <w:rPr>
          <w:rFonts w:ascii="Times New Roman"/>
          <w:b w:val="false"/>
          <w:i w:val="false"/>
          <w:color w:val="000000"/>
          <w:sz w:val="28"/>
        </w:rPr>
        <w:t>
      16) референтное ценообразование на ИМН – система анализа цен на торговое наименование и техническую характеристику ИМН, основанная на представленных заявителем ценах производителя, в соответствии с условиями DDP ИНКОТЕРМС 2020, одного и того же производителя одного и того же МИ с учетом комплектности, вида и типоразмерного ряда, а также фактической цены поставок в Республику Казахстан;</w:t>
      </w:r>
    </w:p>
    <w:bookmarkEnd w:id="621"/>
    <w:bookmarkStart w:name="z4284" w:id="622"/>
    <w:p>
      <w:pPr>
        <w:spacing w:after="0"/>
        <w:ind w:left="0"/>
        <w:jc w:val="both"/>
      </w:pPr>
      <w:r>
        <w:rPr>
          <w:rFonts w:ascii="Times New Roman"/>
          <w:b w:val="false"/>
          <w:i w:val="false"/>
          <w:color w:val="000000"/>
          <w:sz w:val="28"/>
        </w:rPr>
        <w:t>
      17) единица измерения ИМН – одна единица ИМН с учетом фасовки, комплектности или первичной упаковки;</w:t>
      </w:r>
    </w:p>
    <w:bookmarkEnd w:id="622"/>
    <w:bookmarkStart w:name="z4285" w:id="623"/>
    <w:p>
      <w:pPr>
        <w:spacing w:after="0"/>
        <w:ind w:left="0"/>
        <w:jc w:val="both"/>
      </w:pPr>
      <w:r>
        <w:rPr>
          <w:rFonts w:ascii="Times New Roman"/>
          <w:b w:val="false"/>
          <w:i w:val="false"/>
          <w:color w:val="000000"/>
          <w:sz w:val="28"/>
        </w:rPr>
        <w:t>
      18)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623"/>
    <w:bookmarkStart w:name="z4286" w:id="624"/>
    <w:p>
      <w:pPr>
        <w:spacing w:after="0"/>
        <w:ind w:left="0"/>
        <w:jc w:val="both"/>
      </w:pPr>
      <w:r>
        <w:rPr>
          <w:rFonts w:ascii="Times New Roman"/>
          <w:b w:val="false"/>
          <w:i w:val="false"/>
          <w:color w:val="000000"/>
          <w:sz w:val="28"/>
        </w:rPr>
        <w:t>
      19) анализ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система анализа ценообразования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основанная на определении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разрезе комплектующих от производителя, расходов связанных с доставкой и наценки при реализации;</w:t>
      </w:r>
    </w:p>
    <w:bookmarkEnd w:id="624"/>
    <w:bookmarkStart w:name="z4287" w:id="625"/>
    <w:p>
      <w:pPr>
        <w:spacing w:after="0"/>
        <w:ind w:left="0"/>
        <w:jc w:val="both"/>
      </w:pPr>
      <w:r>
        <w:rPr>
          <w:rFonts w:ascii="Times New Roman"/>
          <w:b w:val="false"/>
          <w:i w:val="false"/>
          <w:color w:val="000000"/>
          <w:sz w:val="28"/>
        </w:rPr>
        <w:t>
      20) Единица измерения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одна модель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25"/>
    <w:bookmarkStart w:name="z4288" w:id="626"/>
    <w:p>
      <w:pPr>
        <w:spacing w:after="0"/>
        <w:ind w:left="0"/>
        <w:jc w:val="both"/>
      </w:pPr>
      <w:r>
        <w:rPr>
          <w:rFonts w:ascii="Times New Roman"/>
          <w:b w:val="false"/>
          <w:i w:val="false"/>
          <w:color w:val="000000"/>
          <w:sz w:val="28"/>
        </w:rPr>
        <w:t>
      21) Модель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самостоятельная единица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идентифицированная производителем медицинского изделия определенным буквенным, цифровым или буквенно-цифровым обозначением;</w:t>
      </w:r>
    </w:p>
    <w:bookmarkEnd w:id="626"/>
    <w:bookmarkStart w:name="z4289" w:id="627"/>
    <w:p>
      <w:pPr>
        <w:spacing w:after="0"/>
        <w:ind w:left="0"/>
        <w:jc w:val="both"/>
      </w:pPr>
      <w:r>
        <w:rPr>
          <w:rFonts w:ascii="Times New Roman"/>
          <w:b w:val="false"/>
          <w:i w:val="false"/>
          <w:color w:val="000000"/>
          <w:sz w:val="28"/>
        </w:rPr>
        <w:t>
      22) заявитель – физическое или юридическое лицо, правомочное подавать заявления, документы и материалы для формирования цены на МИ,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w:t>
      </w:r>
    </w:p>
    <w:bookmarkEnd w:id="627"/>
    <w:bookmarkStart w:name="z4290" w:id="628"/>
    <w:p>
      <w:pPr>
        <w:spacing w:after="0"/>
        <w:ind w:left="0"/>
        <w:jc w:val="both"/>
      </w:pPr>
      <w:r>
        <w:rPr>
          <w:rFonts w:ascii="Times New Roman"/>
          <w:b w:val="false"/>
          <w:i w:val="false"/>
          <w:color w:val="000000"/>
          <w:sz w:val="28"/>
        </w:rPr>
        <w:t>
      23)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МИ представлять его интересы по вопросам обращения МИ на территории Республики Казахстан в соответствии с действующим законодательством Республики Казахстан в области здравоохранения;</w:t>
      </w:r>
    </w:p>
    <w:bookmarkEnd w:id="628"/>
    <w:bookmarkStart w:name="z4291" w:id="629"/>
    <w:p>
      <w:pPr>
        <w:spacing w:after="0"/>
        <w:ind w:left="0"/>
        <w:jc w:val="both"/>
      </w:pPr>
      <w:r>
        <w:rPr>
          <w:rFonts w:ascii="Times New Roman"/>
          <w:b w:val="false"/>
          <w:i w:val="false"/>
          <w:color w:val="000000"/>
          <w:sz w:val="28"/>
        </w:rPr>
        <w:t>
      24) принадлежность – изделие, не являющееся МИ, предназначенное производителем для совместного применения с одним или несколькими МИ для использования в соответствии с их назначением;</w:t>
      </w:r>
    </w:p>
    <w:bookmarkEnd w:id="629"/>
    <w:bookmarkStart w:name="z4292" w:id="630"/>
    <w:p>
      <w:pPr>
        <w:spacing w:after="0"/>
        <w:ind w:left="0"/>
        <w:jc w:val="both"/>
      </w:pPr>
      <w:r>
        <w:rPr>
          <w:rFonts w:ascii="Times New Roman"/>
          <w:b w:val="false"/>
          <w:i w:val="false"/>
          <w:color w:val="000000"/>
          <w:sz w:val="28"/>
        </w:rPr>
        <w:t>
      25) предельная цена на торговое наименование и техническую характеристику ИМН в рамках ГОБМП и (или) в системе ОСМС – цена на торговое наименование и техническую характеристику ИМН, зарегистрированного в Республике Казахстан, выше которой не может быть произведен закуп в рамках ГОБМП и (или) в системе ОСМС;</w:t>
      </w:r>
    </w:p>
    <w:bookmarkEnd w:id="630"/>
    <w:bookmarkStart w:name="z4293" w:id="631"/>
    <w:p>
      <w:pPr>
        <w:spacing w:after="0"/>
        <w:ind w:left="0"/>
        <w:jc w:val="both"/>
      </w:pPr>
      <w:r>
        <w:rPr>
          <w:rFonts w:ascii="Times New Roman"/>
          <w:b w:val="false"/>
          <w:i w:val="false"/>
          <w:color w:val="000000"/>
          <w:sz w:val="28"/>
        </w:rPr>
        <w:t>
      26) наценка в рамках ГОБМП и (или) в системе ОСМС – надбавка к формированной цене ИМН по регрессивной шкале наценок, используемая для расчета предельной цены на торговое наименование и техническую характеристику ИМН в рамках ГОБМП и (или) в системе ОСМС;</w:t>
      </w:r>
    </w:p>
    <w:bookmarkEnd w:id="631"/>
    <w:bookmarkStart w:name="z4294" w:id="632"/>
    <w:p>
      <w:pPr>
        <w:spacing w:after="0"/>
        <w:ind w:left="0"/>
        <w:jc w:val="both"/>
      </w:pPr>
      <w:r>
        <w:rPr>
          <w:rFonts w:ascii="Times New Roman"/>
          <w:b w:val="false"/>
          <w:i w:val="false"/>
          <w:color w:val="000000"/>
          <w:sz w:val="28"/>
        </w:rPr>
        <w:t>
      27) регрессивная шкала наценки в рамках ГОБМП и (или) в системе ОСМС – шкала наценки в рамках ГОБМП и (или) в системе ОСМС в процентном выражении, зависимая от величины зарегистрированной цены ИМН в рамках ГОБМП и (или) в системе ОСМС;</w:t>
      </w:r>
    </w:p>
    <w:bookmarkEnd w:id="632"/>
    <w:bookmarkStart w:name="z4295" w:id="633"/>
    <w:p>
      <w:pPr>
        <w:spacing w:after="0"/>
        <w:ind w:left="0"/>
        <w:jc w:val="both"/>
      </w:pPr>
      <w:r>
        <w:rPr>
          <w:rFonts w:ascii="Times New Roman"/>
          <w:b w:val="false"/>
          <w:i w:val="false"/>
          <w:color w:val="000000"/>
          <w:sz w:val="28"/>
        </w:rPr>
        <w:t>
      28) регистрационное удостоверение –документ, удостоверяющий государственную регистрацию;</w:t>
      </w:r>
    </w:p>
    <w:bookmarkEnd w:id="633"/>
    <w:bookmarkStart w:name="z4296" w:id="634"/>
    <w:p>
      <w:pPr>
        <w:spacing w:after="0"/>
        <w:ind w:left="0"/>
        <w:jc w:val="both"/>
      </w:pPr>
      <w:r>
        <w:rPr>
          <w:rFonts w:ascii="Times New Roman"/>
          <w:b w:val="false"/>
          <w:i w:val="false"/>
          <w:color w:val="000000"/>
          <w:sz w:val="28"/>
        </w:rPr>
        <w:t>
      29) портал референтного ценообразования (далее – Портал) – автоматизированная информационная система государственной экспертной организации;</w:t>
      </w:r>
    </w:p>
    <w:bookmarkEnd w:id="634"/>
    <w:bookmarkStart w:name="z4297" w:id="635"/>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635"/>
    <w:bookmarkStart w:name="z4298" w:id="636"/>
    <w:p>
      <w:pPr>
        <w:spacing w:after="0"/>
        <w:ind w:left="0"/>
        <w:jc w:val="both"/>
      </w:pPr>
      <w:r>
        <w:rPr>
          <w:rFonts w:ascii="Times New Roman"/>
          <w:b w:val="false"/>
          <w:i w:val="false"/>
          <w:color w:val="000000"/>
          <w:sz w:val="28"/>
        </w:rPr>
        <w:t>
      31) EXW – поставка груза на условиях самовывоза. Продавец имеет минимальные обязанности. Покупатель, приобретая товар, полностью берет организацию его доставки на себя – принимает товар, упаковывает, страхует, транспортирует на собственном или наемном транспорте до нужного места, оплачивает экспортные и импортные пошлины;</w:t>
      </w:r>
    </w:p>
    <w:bookmarkEnd w:id="636"/>
    <w:bookmarkStart w:name="z4299" w:id="637"/>
    <w:p>
      <w:pPr>
        <w:spacing w:after="0"/>
        <w:ind w:left="0"/>
        <w:jc w:val="both"/>
      </w:pPr>
      <w:r>
        <w:rPr>
          <w:rFonts w:ascii="Times New Roman"/>
          <w:b w:val="false"/>
          <w:i w:val="false"/>
          <w:color w:val="000000"/>
          <w:sz w:val="28"/>
        </w:rPr>
        <w:t>
      32) FCA – продавец доставляет товар, очищенный от экспортных пошлин, в указанный в договоре терминал отправки и передает покупателю/перевозчику покупателя;</w:t>
      </w:r>
    </w:p>
    <w:bookmarkEnd w:id="637"/>
    <w:bookmarkStart w:name="z4300" w:id="638"/>
    <w:p>
      <w:pPr>
        <w:spacing w:after="0"/>
        <w:ind w:left="0"/>
        <w:jc w:val="both"/>
      </w:pPr>
      <w:r>
        <w:rPr>
          <w:rFonts w:ascii="Times New Roman"/>
          <w:b w:val="false"/>
          <w:i w:val="false"/>
          <w:color w:val="000000"/>
          <w:sz w:val="28"/>
        </w:rPr>
        <w:t>
      33) FAS – продавец доставляет товар на причал порта погрузки и размещает его вдоль судна обозначенного покупателем. На этом его обязательства заканчиваются. Погрузку и перевалку в промежуточном порту оплачивает покупатель;</w:t>
      </w:r>
    </w:p>
    <w:bookmarkEnd w:id="638"/>
    <w:bookmarkStart w:name="z4301" w:id="639"/>
    <w:p>
      <w:pPr>
        <w:spacing w:after="0"/>
        <w:ind w:left="0"/>
        <w:jc w:val="both"/>
      </w:pPr>
      <w:r>
        <w:rPr>
          <w:rFonts w:ascii="Times New Roman"/>
          <w:b w:val="false"/>
          <w:i w:val="false"/>
          <w:color w:val="000000"/>
          <w:sz w:val="28"/>
        </w:rPr>
        <w:t>
      34) CFR – поставка товара осуществляется продавцом сразу на борт судна. При этом он оплачивает все расходы и фрахт для доставки груза к месту назначения, а также производит таможенную очистку груза;</w:t>
      </w:r>
    </w:p>
    <w:bookmarkEnd w:id="639"/>
    <w:bookmarkStart w:name="z4302" w:id="640"/>
    <w:p>
      <w:pPr>
        <w:spacing w:after="0"/>
        <w:ind w:left="0"/>
        <w:jc w:val="both"/>
      </w:pPr>
      <w:r>
        <w:rPr>
          <w:rFonts w:ascii="Times New Roman"/>
          <w:b w:val="false"/>
          <w:i w:val="false"/>
          <w:color w:val="000000"/>
          <w:sz w:val="28"/>
        </w:rPr>
        <w:t>
      35) CPT – подразумевает, что продавец полностью оплачивает доставку товара до согласованной точки, включая экспортные пошлины;</w:t>
      </w:r>
    </w:p>
    <w:bookmarkEnd w:id="640"/>
    <w:bookmarkStart w:name="z4303" w:id="641"/>
    <w:p>
      <w:pPr>
        <w:spacing w:after="0"/>
        <w:ind w:left="0"/>
        <w:jc w:val="both"/>
      </w:pPr>
      <w:r>
        <w:rPr>
          <w:rFonts w:ascii="Times New Roman"/>
          <w:b w:val="false"/>
          <w:i w:val="false"/>
          <w:color w:val="000000"/>
          <w:sz w:val="28"/>
        </w:rPr>
        <w:t>
      36) CIP – продавец выполняет доставку и оплату расходов, связанную с перевозкой товара до названного пункта назначения;</w:t>
      </w:r>
    </w:p>
    <w:bookmarkEnd w:id="641"/>
    <w:bookmarkStart w:name="z4304" w:id="642"/>
    <w:p>
      <w:pPr>
        <w:spacing w:after="0"/>
        <w:ind w:left="0"/>
        <w:jc w:val="both"/>
      </w:pPr>
      <w:r>
        <w:rPr>
          <w:rFonts w:ascii="Times New Roman"/>
          <w:b w:val="false"/>
          <w:i w:val="false"/>
          <w:color w:val="000000"/>
          <w:sz w:val="28"/>
        </w:rPr>
        <w:t>
      37) CIF – продавец выполнил поставку, когда товар погружен на транспортное средство в порту отгрузки, а продажная цена включает в себя стоимость товара, фрахт или транспортные расходы, а также стоимость страховки при перевозке;</w:t>
      </w:r>
    </w:p>
    <w:bookmarkEnd w:id="642"/>
    <w:bookmarkStart w:name="z4305" w:id="643"/>
    <w:p>
      <w:pPr>
        <w:spacing w:after="0"/>
        <w:ind w:left="0"/>
        <w:jc w:val="both"/>
      </w:pPr>
      <w:r>
        <w:rPr>
          <w:rFonts w:ascii="Times New Roman"/>
          <w:b w:val="false"/>
          <w:i w:val="false"/>
          <w:color w:val="000000"/>
          <w:sz w:val="28"/>
        </w:rPr>
        <w:t>
      38) DAT – используется в случае, если продающая и покупающая сторона вместе несут расходы по перевозку груза. В частности, первый оплачивает доставку товара до терминала прибытия – причала, склада, контейнерного двора или авиакарго-терминала, страховые сборы и экспортные платежи. Второй – берет на себя расходы, связанные с растаможкой груза и его дальнейшей транспортировкой до места назначения;</w:t>
      </w:r>
    </w:p>
    <w:bookmarkEnd w:id="643"/>
    <w:bookmarkStart w:name="z4306" w:id="644"/>
    <w:p>
      <w:pPr>
        <w:spacing w:after="0"/>
        <w:ind w:left="0"/>
        <w:jc w:val="both"/>
      </w:pPr>
      <w:r>
        <w:rPr>
          <w:rFonts w:ascii="Times New Roman"/>
          <w:b w:val="false"/>
          <w:i w:val="false"/>
          <w:color w:val="000000"/>
          <w:sz w:val="28"/>
        </w:rPr>
        <w:t>
      39) DAP – продавец оплачивает доставку продукции до согласованного места. При этом он должен выполнить таможенные формальности при экспорте груза, но не обязан оплачивать ввозные пошлины и оформлять его на таможне;</w:t>
      </w:r>
    </w:p>
    <w:bookmarkEnd w:id="644"/>
    <w:bookmarkStart w:name="z4307" w:id="645"/>
    <w:p>
      <w:pPr>
        <w:spacing w:after="0"/>
        <w:ind w:left="0"/>
        <w:jc w:val="both"/>
      </w:pPr>
      <w:r>
        <w:rPr>
          <w:rFonts w:ascii="Times New Roman"/>
          <w:b w:val="false"/>
          <w:i w:val="false"/>
          <w:color w:val="000000"/>
          <w:sz w:val="28"/>
        </w:rPr>
        <w:t>
      40) DDP – покупатель получает товар в согласованном месте, прошедшим импортную очистку, свободным от других каких-либо налогов и пошлин, готовым к разгрузке и дальнейшей продаже.</w:t>
      </w:r>
    </w:p>
    <w:bookmarkEnd w:id="645"/>
    <w:bookmarkStart w:name="z4308" w:id="646"/>
    <w:p>
      <w:pPr>
        <w:spacing w:after="0"/>
        <w:ind w:left="0"/>
        <w:jc w:val="left"/>
      </w:pPr>
      <w:r>
        <w:rPr>
          <w:rFonts w:ascii="Times New Roman"/>
          <w:b/>
          <w:i w:val="false"/>
          <w:color w:val="000000"/>
        </w:rPr>
        <w:t xml:space="preserve"> Глава 2. Порядок регулирования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646"/>
    <w:bookmarkStart w:name="z4309" w:id="647"/>
    <w:p>
      <w:pPr>
        <w:spacing w:after="0"/>
        <w:ind w:left="0"/>
        <w:jc w:val="both"/>
      </w:pPr>
      <w:r>
        <w:rPr>
          <w:rFonts w:ascii="Times New Roman"/>
          <w:b w:val="false"/>
          <w:i w:val="false"/>
          <w:color w:val="000000"/>
          <w:sz w:val="28"/>
        </w:rPr>
        <w:t>
      4. Государственное регулирование цен на МИ в рамках ГОБМП и (или) в системе ОСМС, осуществляется на основании формирования предельных цен и наценки на торговое наименование и техническую характеристику МИ в рамках ГОБМП и (или) в системе ОСМС.</w:t>
      </w:r>
    </w:p>
    <w:bookmarkEnd w:id="647"/>
    <w:bookmarkStart w:name="z4310" w:id="648"/>
    <w:p>
      <w:pPr>
        <w:spacing w:after="0"/>
        <w:ind w:left="0"/>
        <w:jc w:val="both"/>
      </w:pPr>
      <w:r>
        <w:rPr>
          <w:rFonts w:ascii="Times New Roman"/>
          <w:b w:val="false"/>
          <w:i w:val="false"/>
          <w:color w:val="000000"/>
          <w:sz w:val="28"/>
        </w:rPr>
        <w:t>
      5. Регулирование цен на торговое наименование и техническую характеристику изделия медицинского назначения (далее - ИМН),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(далее – МИ (in vitro)) включает в себя следующие этапы и (или) мероприятия:</w:t>
      </w:r>
    </w:p>
    <w:bookmarkEnd w:id="648"/>
    <w:bookmarkStart w:name="z4311" w:id="649"/>
    <w:p>
      <w:pPr>
        <w:spacing w:after="0"/>
        <w:ind w:left="0"/>
        <w:jc w:val="both"/>
      </w:pPr>
      <w:r>
        <w:rPr>
          <w:rFonts w:ascii="Times New Roman"/>
          <w:b w:val="false"/>
          <w:i w:val="false"/>
          <w:color w:val="000000"/>
          <w:sz w:val="28"/>
        </w:rPr>
        <w:t>
      1) на ИМН:</w:t>
      </w:r>
    </w:p>
    <w:bookmarkEnd w:id="649"/>
    <w:bookmarkStart w:name="z4312" w:id="650"/>
    <w:p>
      <w:pPr>
        <w:spacing w:after="0"/>
        <w:ind w:left="0"/>
        <w:jc w:val="both"/>
      </w:pPr>
      <w:r>
        <w:rPr>
          <w:rFonts w:ascii="Times New Roman"/>
          <w:b w:val="false"/>
          <w:i w:val="false"/>
          <w:color w:val="000000"/>
          <w:sz w:val="28"/>
        </w:rPr>
        <w:t>
      регистрация цены или перерегистрации зарегистрированной цены на ИМН в рамках ГОБМП и (или) в системе ОСМС;</w:t>
      </w:r>
    </w:p>
    <w:bookmarkEnd w:id="650"/>
    <w:bookmarkStart w:name="z4313" w:id="651"/>
    <w:p>
      <w:pPr>
        <w:spacing w:after="0"/>
        <w:ind w:left="0"/>
        <w:jc w:val="both"/>
      </w:pPr>
      <w:r>
        <w:rPr>
          <w:rFonts w:ascii="Times New Roman"/>
          <w:b w:val="false"/>
          <w:i w:val="false"/>
          <w:color w:val="000000"/>
          <w:sz w:val="28"/>
        </w:rPr>
        <w:t>
      формирование наценки ИМН;</w:t>
      </w:r>
    </w:p>
    <w:bookmarkEnd w:id="651"/>
    <w:bookmarkStart w:name="z4314" w:id="652"/>
    <w:p>
      <w:pPr>
        <w:spacing w:after="0"/>
        <w:ind w:left="0"/>
        <w:jc w:val="both"/>
      </w:pPr>
      <w:r>
        <w:rPr>
          <w:rFonts w:ascii="Times New Roman"/>
          <w:b w:val="false"/>
          <w:i w:val="false"/>
          <w:color w:val="000000"/>
          <w:sz w:val="28"/>
        </w:rPr>
        <w:t>
      выдача заключения о зарегистрированной цене на ИМН в рамках ГОБМП и (или) в системе ОСМС;</w:t>
      </w:r>
    </w:p>
    <w:bookmarkEnd w:id="652"/>
    <w:bookmarkStart w:name="z4315" w:id="653"/>
    <w:p>
      <w:pPr>
        <w:spacing w:after="0"/>
        <w:ind w:left="0"/>
        <w:jc w:val="both"/>
      </w:pPr>
      <w:r>
        <w:rPr>
          <w:rFonts w:ascii="Times New Roman"/>
          <w:b w:val="false"/>
          <w:i w:val="false"/>
          <w:color w:val="000000"/>
          <w:sz w:val="28"/>
        </w:rPr>
        <w:t>
      формирование предельных цен на торговое наименование и техническую характеристику ИМН;</w:t>
      </w:r>
    </w:p>
    <w:bookmarkEnd w:id="653"/>
    <w:bookmarkStart w:name="z4316" w:id="654"/>
    <w:p>
      <w:pPr>
        <w:spacing w:after="0"/>
        <w:ind w:left="0"/>
        <w:jc w:val="both"/>
      </w:pPr>
      <w:r>
        <w:rPr>
          <w:rFonts w:ascii="Times New Roman"/>
          <w:b w:val="false"/>
          <w:i w:val="false"/>
          <w:color w:val="000000"/>
          <w:sz w:val="28"/>
        </w:rPr>
        <w:t>
      отзыв зарегистрированных цен на ИМН осуществляется на основании актов правоохранительных органов и судебных актов, вступивших в законную силу;</w:t>
      </w:r>
    </w:p>
    <w:bookmarkEnd w:id="654"/>
    <w:bookmarkStart w:name="z4317" w:id="655"/>
    <w:p>
      <w:pPr>
        <w:spacing w:after="0"/>
        <w:ind w:left="0"/>
        <w:jc w:val="both"/>
      </w:pPr>
      <w:r>
        <w:rPr>
          <w:rFonts w:ascii="Times New Roman"/>
          <w:b w:val="false"/>
          <w:i w:val="false"/>
          <w:color w:val="000000"/>
          <w:sz w:val="28"/>
        </w:rPr>
        <w:t>
      2) на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55"/>
    <w:bookmarkStart w:name="z4318" w:id="656"/>
    <w:p>
      <w:pPr>
        <w:spacing w:after="0"/>
        <w:ind w:left="0"/>
        <w:jc w:val="both"/>
      </w:pPr>
      <w:r>
        <w:rPr>
          <w:rFonts w:ascii="Times New Roman"/>
          <w:b w:val="false"/>
          <w:i w:val="false"/>
          <w:color w:val="000000"/>
          <w:sz w:val="28"/>
        </w:rPr>
        <w:t>
      анализ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56"/>
    <w:bookmarkStart w:name="z4319" w:id="657"/>
    <w:p>
      <w:pPr>
        <w:spacing w:after="0"/>
        <w:ind w:left="0"/>
        <w:jc w:val="both"/>
      </w:pPr>
      <w:r>
        <w:rPr>
          <w:rFonts w:ascii="Times New Roman"/>
          <w:b w:val="false"/>
          <w:i w:val="false"/>
          <w:color w:val="000000"/>
          <w:sz w:val="28"/>
        </w:rPr>
        <w:t>
      формирование наценки медицинских изделий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57"/>
    <w:bookmarkStart w:name="z4320" w:id="658"/>
    <w:p>
      <w:pPr>
        <w:spacing w:after="0"/>
        <w:ind w:left="0"/>
        <w:jc w:val="both"/>
      </w:pPr>
      <w:r>
        <w:rPr>
          <w:rFonts w:ascii="Times New Roman"/>
          <w:b w:val="false"/>
          <w:i w:val="false"/>
          <w:color w:val="000000"/>
          <w:sz w:val="28"/>
        </w:rPr>
        <w:t>
      выдача заключения;</w:t>
      </w:r>
    </w:p>
    <w:bookmarkEnd w:id="658"/>
    <w:bookmarkStart w:name="z4321" w:id="659"/>
    <w:p>
      <w:pPr>
        <w:spacing w:after="0"/>
        <w:ind w:left="0"/>
        <w:jc w:val="both"/>
      </w:pPr>
      <w:r>
        <w:rPr>
          <w:rFonts w:ascii="Times New Roman"/>
          <w:b w:val="false"/>
          <w:i w:val="false"/>
          <w:color w:val="000000"/>
          <w:sz w:val="28"/>
        </w:rPr>
        <w:t>
      отзыв заключения, по результатам анализа цен на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осуществляется на основании актов правоохранительных органов и судебных актов, вступивших в законную силу.</w:t>
      </w:r>
    </w:p>
    <w:bookmarkEnd w:id="659"/>
    <w:bookmarkStart w:name="z4322" w:id="660"/>
    <w:p>
      <w:pPr>
        <w:spacing w:after="0"/>
        <w:ind w:left="0"/>
        <w:jc w:val="both"/>
      </w:pPr>
      <w:r>
        <w:rPr>
          <w:rFonts w:ascii="Times New Roman"/>
          <w:b w:val="false"/>
          <w:i w:val="false"/>
          <w:color w:val="000000"/>
          <w:sz w:val="28"/>
        </w:rPr>
        <w:t>
      6.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МИ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660"/>
    <w:bookmarkStart w:name="z4323" w:id="661"/>
    <w:p>
      <w:pPr>
        <w:spacing w:after="0"/>
        <w:ind w:left="0"/>
        <w:jc w:val="left"/>
      </w:pPr>
      <w:r>
        <w:rPr>
          <w:rFonts w:ascii="Times New Roman"/>
          <w:b/>
          <w:i w:val="false"/>
          <w:color w:val="000000"/>
        </w:rPr>
        <w:t xml:space="preserve"> Глава 3. Порядок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661"/>
    <w:bookmarkStart w:name="z4324" w:id="662"/>
    <w:p>
      <w:pPr>
        <w:spacing w:after="0"/>
        <w:ind w:left="0"/>
        <w:jc w:val="left"/>
      </w:pPr>
      <w:r>
        <w:rPr>
          <w:rFonts w:ascii="Times New Roman"/>
          <w:b/>
          <w:i w:val="false"/>
          <w:color w:val="000000"/>
        </w:rPr>
        <w:t xml:space="preserve"> Параграф 1. Порядок формирования предельных цен и наценки на изделия медицинского назначения</w:t>
      </w:r>
    </w:p>
    <w:bookmarkEnd w:id="662"/>
    <w:bookmarkStart w:name="z4325" w:id="663"/>
    <w:p>
      <w:pPr>
        <w:spacing w:after="0"/>
        <w:ind w:left="0"/>
        <w:jc w:val="both"/>
      </w:pPr>
      <w:r>
        <w:rPr>
          <w:rFonts w:ascii="Times New Roman"/>
          <w:b w:val="false"/>
          <w:i w:val="false"/>
          <w:color w:val="000000"/>
          <w:sz w:val="28"/>
        </w:rPr>
        <w:t>
      7. Цены на ИМН в рамках ГОБМП и (или) в системе ОСМС регистрируются или перерегистрируются за одну единицу измерения с учетом фасовки, комплектности или первичной упаковки (пластырь, шприц, пакет, туба, набор, комплект, панель, кассета, картридж), производителя и регистрационного удостоверения ИМН на дату подачи заявления о регистрации.</w:t>
      </w:r>
    </w:p>
    <w:bookmarkEnd w:id="663"/>
    <w:bookmarkStart w:name="z4326" w:id="664"/>
    <w:p>
      <w:pPr>
        <w:spacing w:after="0"/>
        <w:ind w:left="0"/>
        <w:jc w:val="both"/>
      </w:pPr>
      <w:r>
        <w:rPr>
          <w:rFonts w:ascii="Times New Roman"/>
          <w:b w:val="false"/>
          <w:i w:val="false"/>
          <w:color w:val="000000"/>
          <w:sz w:val="28"/>
        </w:rPr>
        <w:t xml:space="preserve">
      8. Для регистрации цены или перерегистрации зарегистрированной цены на ИМН в рамках ГОБМП и (или) в системе ОСМС на торговое наименование ИМН в Республике Казахстан заявитель предоставляет заявление в канцелярию государственной экспертной организации (услугодателю) либо посредством веб-портала "электронного правительства" www.egov.kz (далее – веб-портал) заявление удостоверенное ЭЦП заявителя (услугополучателя): </w:t>
      </w:r>
    </w:p>
    <w:bookmarkEnd w:id="664"/>
    <w:bookmarkStart w:name="z4327" w:id="665"/>
    <w:p>
      <w:pPr>
        <w:spacing w:after="0"/>
        <w:ind w:left="0"/>
        <w:jc w:val="both"/>
      </w:pPr>
      <w:r>
        <w:rPr>
          <w:rFonts w:ascii="Times New Roman"/>
          <w:b w:val="false"/>
          <w:i w:val="false"/>
          <w:color w:val="000000"/>
          <w:sz w:val="28"/>
        </w:rPr>
        <w:t xml:space="preserve">
       1) для ИМН ввозимой на территорию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665"/>
    <w:bookmarkStart w:name="z4328" w:id="666"/>
    <w:p>
      <w:pPr>
        <w:spacing w:after="0"/>
        <w:ind w:left="0"/>
        <w:jc w:val="both"/>
      </w:pPr>
      <w:r>
        <w:rPr>
          <w:rFonts w:ascii="Times New Roman"/>
          <w:b w:val="false"/>
          <w:i w:val="false"/>
          <w:color w:val="000000"/>
          <w:sz w:val="28"/>
        </w:rPr>
        <w:t xml:space="preserve">
       2) для ИМН производимой на территории Республики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666"/>
    <w:bookmarkStart w:name="z4329" w:id="667"/>
    <w:p>
      <w:pPr>
        <w:spacing w:after="0"/>
        <w:ind w:left="0"/>
        <w:jc w:val="both"/>
      </w:pPr>
      <w:r>
        <w:rPr>
          <w:rFonts w:ascii="Times New Roman"/>
          <w:b w:val="false"/>
          <w:i w:val="false"/>
          <w:color w:val="000000"/>
          <w:sz w:val="28"/>
        </w:rPr>
        <w:t>
      Сведения об ИМН указываются в заявлении в соответствии с регистрационным удостоверением на МИ.</w:t>
      </w:r>
    </w:p>
    <w:bookmarkEnd w:id="667"/>
    <w:bookmarkStart w:name="z4330" w:id="668"/>
    <w:p>
      <w:pPr>
        <w:spacing w:after="0"/>
        <w:ind w:left="0"/>
        <w:jc w:val="both"/>
      </w:pPr>
      <w:r>
        <w:rPr>
          <w:rFonts w:ascii="Times New Roman"/>
          <w:b w:val="false"/>
          <w:i w:val="false"/>
          <w:color w:val="000000"/>
          <w:sz w:val="28"/>
        </w:rPr>
        <w:t>
      9. Подтверждением принятия заявления на бумажном носителе является отметка на его копии заявления о регистрации в канцелярии с указанием даты, времени приема заявления, фамилии, имени, отчества (при его наличии) сотрудника, принявшего заявление.</w:t>
      </w:r>
    </w:p>
    <w:bookmarkEnd w:id="668"/>
    <w:bookmarkStart w:name="z4331" w:id="669"/>
    <w:p>
      <w:pPr>
        <w:spacing w:after="0"/>
        <w:ind w:left="0"/>
        <w:jc w:val="both"/>
      </w:pPr>
      <w:r>
        <w:rPr>
          <w:rFonts w:ascii="Times New Roman"/>
          <w:b w:val="false"/>
          <w:i w:val="false"/>
          <w:color w:val="000000"/>
          <w:sz w:val="28"/>
        </w:rPr>
        <w:t>
      В случае обращения услугополучателя через веб-портал, в личном кабинете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669"/>
    <w:bookmarkStart w:name="z4332" w:id="670"/>
    <w:p>
      <w:pPr>
        <w:spacing w:after="0"/>
        <w:ind w:left="0"/>
        <w:jc w:val="both"/>
      </w:pPr>
      <w:r>
        <w:rPr>
          <w:rFonts w:ascii="Times New Roman"/>
          <w:b w:val="false"/>
          <w:i w:val="false"/>
          <w:color w:val="000000"/>
          <w:sz w:val="28"/>
        </w:rPr>
        <w:t xml:space="preserve">
      10. Регистрация цены на МИ осуществляется посредством оказания государственной услуги через веб-портал путем подачи заявления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670"/>
    <w:bookmarkStart w:name="z4333" w:id="67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предусмотрен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671"/>
    <w:bookmarkStart w:name="z4334" w:id="672"/>
    <w:p>
      <w:pPr>
        <w:spacing w:after="0"/>
        <w:ind w:left="0"/>
        <w:jc w:val="both"/>
      </w:pPr>
      <w:r>
        <w:rPr>
          <w:rFonts w:ascii="Times New Roman"/>
          <w:b w:val="false"/>
          <w:i w:val="false"/>
          <w:color w:val="000000"/>
          <w:sz w:val="28"/>
        </w:rPr>
        <w:t>
      11. В течение трех рабочих дней с даты утверждения или изменения настоящих Правил, определяющих порядок оказания государственной услуги, уполномоченный орган актуализирует информацию о порядке оказания государственной услуги и направляют в Единый контакт-центр.</w:t>
      </w:r>
    </w:p>
    <w:bookmarkEnd w:id="672"/>
    <w:bookmarkStart w:name="z4335" w:id="673"/>
    <w:p>
      <w:pPr>
        <w:spacing w:after="0"/>
        <w:ind w:left="0"/>
        <w:jc w:val="both"/>
      </w:pPr>
      <w:r>
        <w:rPr>
          <w:rFonts w:ascii="Times New Roman"/>
          <w:b w:val="false"/>
          <w:i w:val="false"/>
          <w:color w:val="000000"/>
          <w:sz w:val="28"/>
        </w:rPr>
        <w:t xml:space="preserve">
      12.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73"/>
    <w:bookmarkStart w:name="z4336" w:id="674"/>
    <w:p>
      <w:pPr>
        <w:spacing w:after="0"/>
        <w:ind w:left="0"/>
        <w:jc w:val="both"/>
      </w:pPr>
      <w:r>
        <w:rPr>
          <w:rFonts w:ascii="Times New Roman"/>
          <w:b w:val="false"/>
          <w:i w:val="false"/>
          <w:color w:val="000000"/>
          <w:sz w:val="28"/>
        </w:rPr>
        <w:t>
      В случае выявления недостоверных данных для регистрации цены на ИМН в рамках ГОБМП и (или) в системе ОСМС, а также на утвержденные предельные цены на торговое наименование или техническую характеристику ИМН государственная экспертная организация информирует об этом уполномоченный орган (в произвольной форме).</w:t>
      </w:r>
    </w:p>
    <w:bookmarkEnd w:id="674"/>
    <w:bookmarkStart w:name="z4337" w:id="675"/>
    <w:p>
      <w:pPr>
        <w:spacing w:after="0"/>
        <w:ind w:left="0"/>
        <w:jc w:val="both"/>
      </w:pPr>
      <w:r>
        <w:rPr>
          <w:rFonts w:ascii="Times New Roman"/>
          <w:b w:val="false"/>
          <w:i w:val="false"/>
          <w:color w:val="000000"/>
          <w:sz w:val="28"/>
        </w:rPr>
        <w:t>
      13. В случае если в рамках одного регистрационного удостоверения зарегистрировано несколько вариантов исполнения ИМН, заявитель предоставляет заявление отдельно для каждого из вариантов за единицу измерения.</w:t>
      </w:r>
    </w:p>
    <w:bookmarkEnd w:id="675"/>
    <w:bookmarkStart w:name="z4338" w:id="676"/>
    <w:p>
      <w:pPr>
        <w:spacing w:after="0"/>
        <w:ind w:left="0"/>
        <w:jc w:val="both"/>
      </w:pPr>
      <w:r>
        <w:rPr>
          <w:rFonts w:ascii="Times New Roman"/>
          <w:b w:val="false"/>
          <w:i w:val="false"/>
          <w:color w:val="000000"/>
          <w:sz w:val="28"/>
        </w:rPr>
        <w:t>
      В рамках одного регистрационного удостоверения предоставляются общие сопроводительные документы в отношении всех вариантов исполнения ИМН.</w:t>
      </w:r>
    </w:p>
    <w:bookmarkEnd w:id="676"/>
    <w:bookmarkStart w:name="z4339" w:id="677"/>
    <w:p>
      <w:pPr>
        <w:spacing w:after="0"/>
        <w:ind w:left="0"/>
        <w:jc w:val="both"/>
      </w:pPr>
      <w:r>
        <w:rPr>
          <w:rFonts w:ascii="Times New Roman"/>
          <w:b w:val="false"/>
          <w:i w:val="false"/>
          <w:color w:val="000000"/>
          <w:sz w:val="28"/>
        </w:rPr>
        <w:t>
      14. К заявлению прилагаются следующие документы:</w:t>
      </w:r>
    </w:p>
    <w:bookmarkEnd w:id="677"/>
    <w:bookmarkStart w:name="z4340" w:id="678"/>
    <w:p>
      <w:pPr>
        <w:spacing w:after="0"/>
        <w:ind w:left="0"/>
        <w:jc w:val="both"/>
      </w:pPr>
      <w:r>
        <w:rPr>
          <w:rFonts w:ascii="Times New Roman"/>
          <w:b w:val="false"/>
          <w:i w:val="false"/>
          <w:color w:val="000000"/>
          <w:sz w:val="28"/>
        </w:rPr>
        <w:t>
      Для отечественных производителей:</w:t>
      </w:r>
    </w:p>
    <w:bookmarkEnd w:id="678"/>
    <w:bookmarkStart w:name="z4341" w:id="679"/>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bookmarkEnd w:id="679"/>
    <w:bookmarkStart w:name="z4342" w:id="680"/>
    <w:p>
      <w:pPr>
        <w:spacing w:after="0"/>
        <w:ind w:left="0"/>
        <w:jc w:val="both"/>
      </w:pPr>
      <w:r>
        <w:rPr>
          <w:rFonts w:ascii="Times New Roman"/>
          <w:b w:val="false"/>
          <w:i w:val="false"/>
          <w:color w:val="000000"/>
          <w:sz w:val="28"/>
        </w:rPr>
        <w:t>
      2)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bookmarkEnd w:id="680"/>
    <w:bookmarkStart w:name="z4343" w:id="681"/>
    <w:p>
      <w:pPr>
        <w:spacing w:after="0"/>
        <w:ind w:left="0"/>
        <w:jc w:val="both"/>
      </w:pPr>
      <w:r>
        <w:rPr>
          <w:rFonts w:ascii="Times New Roman"/>
          <w:b w:val="false"/>
          <w:i w:val="false"/>
          <w:color w:val="000000"/>
          <w:sz w:val="28"/>
        </w:rPr>
        <w:t xml:space="preserve">
      3)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 </w:t>
      </w:r>
    </w:p>
    <w:bookmarkEnd w:id="681"/>
    <w:bookmarkStart w:name="z4344" w:id="682"/>
    <w:p>
      <w:pPr>
        <w:spacing w:after="0"/>
        <w:ind w:left="0"/>
        <w:jc w:val="both"/>
      </w:pPr>
      <w:r>
        <w:rPr>
          <w:rFonts w:ascii="Times New Roman"/>
          <w:b w:val="false"/>
          <w:i w:val="false"/>
          <w:color w:val="000000"/>
          <w:sz w:val="28"/>
        </w:rPr>
        <w:t xml:space="preserve">
      4) информация о фактически понесенных расходах на оценку качества в рамках ГОБМП и (или) системе ОСМС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82"/>
    <w:bookmarkStart w:name="z4345" w:id="683"/>
    <w:p>
      <w:pPr>
        <w:spacing w:after="0"/>
        <w:ind w:left="0"/>
        <w:jc w:val="both"/>
      </w:pPr>
      <w:r>
        <w:rPr>
          <w:rFonts w:ascii="Times New Roman"/>
          <w:b w:val="false"/>
          <w:i w:val="false"/>
          <w:color w:val="000000"/>
          <w:sz w:val="28"/>
        </w:rPr>
        <w:t>
      5) информация с подтверждающими документами (контракт, инвойс) о ценах ИМН реализуемых в других странах за 12 месяцев, предшествующих дате подачи заявления на регистрацию либо перерегистрацию ИМН.</w:t>
      </w:r>
    </w:p>
    <w:bookmarkEnd w:id="683"/>
    <w:bookmarkStart w:name="z4346" w:id="684"/>
    <w:p>
      <w:pPr>
        <w:spacing w:after="0"/>
        <w:ind w:left="0"/>
        <w:jc w:val="both"/>
      </w:pPr>
      <w:r>
        <w:rPr>
          <w:rFonts w:ascii="Times New Roman"/>
          <w:b w:val="false"/>
          <w:i w:val="false"/>
          <w:color w:val="000000"/>
          <w:sz w:val="28"/>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bookmarkEnd w:id="684"/>
    <w:bookmarkStart w:name="z4347" w:id="685"/>
    <w:p>
      <w:pPr>
        <w:spacing w:after="0"/>
        <w:ind w:left="0"/>
        <w:jc w:val="both"/>
      </w:pPr>
      <w:r>
        <w:rPr>
          <w:rFonts w:ascii="Times New Roman"/>
          <w:b w:val="false"/>
          <w:i w:val="false"/>
          <w:color w:val="000000"/>
          <w:sz w:val="28"/>
        </w:rPr>
        <w:t>
      Для иностранных производителей:</w:t>
      </w:r>
    </w:p>
    <w:bookmarkEnd w:id="685"/>
    <w:bookmarkStart w:name="z4348" w:id="686"/>
    <w:p>
      <w:pPr>
        <w:spacing w:after="0"/>
        <w:ind w:left="0"/>
        <w:jc w:val="both"/>
      </w:pPr>
      <w:r>
        <w:rPr>
          <w:rFonts w:ascii="Times New Roman"/>
          <w:b w:val="false"/>
          <w:i w:val="false"/>
          <w:color w:val="000000"/>
          <w:sz w:val="28"/>
        </w:rPr>
        <w:t>
      1) апостилированная доверенность от завода-производителя, подтверждающая право заявителя осуществлять регистрацию цены или перерегистрацию зарегистрированной цены в рамках ГОБМП и (или) в системе ОСМС с указанием срока действия документа (нотариально заверенная копия);</w:t>
      </w:r>
    </w:p>
    <w:bookmarkEnd w:id="686"/>
    <w:bookmarkStart w:name="z4349" w:id="687"/>
    <w:p>
      <w:pPr>
        <w:spacing w:after="0"/>
        <w:ind w:left="0"/>
        <w:jc w:val="both"/>
      </w:pPr>
      <w:r>
        <w:rPr>
          <w:rFonts w:ascii="Times New Roman"/>
          <w:b w:val="false"/>
          <w:i w:val="false"/>
          <w:color w:val="000000"/>
          <w:sz w:val="28"/>
        </w:rPr>
        <w:t>
      2) копия документов, подтверждающих цену ИМН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подпунктом 4) статьи 252 Кодекса;</w:t>
      </w:r>
    </w:p>
    <w:bookmarkEnd w:id="687"/>
    <w:bookmarkStart w:name="z4350" w:id="688"/>
    <w:p>
      <w:pPr>
        <w:spacing w:after="0"/>
        <w:ind w:left="0"/>
        <w:jc w:val="both"/>
      </w:pPr>
      <w:r>
        <w:rPr>
          <w:rFonts w:ascii="Times New Roman"/>
          <w:b w:val="false"/>
          <w:i w:val="false"/>
          <w:color w:val="000000"/>
          <w:sz w:val="28"/>
        </w:rPr>
        <w:t>
      3) копия таможенной декларации к документу, указанному в подпункте 2) пункта 14 (для иностранных производителей).</w:t>
      </w:r>
    </w:p>
    <w:bookmarkEnd w:id="688"/>
    <w:bookmarkStart w:name="z4351" w:id="689"/>
    <w:p>
      <w:pPr>
        <w:spacing w:after="0"/>
        <w:ind w:left="0"/>
        <w:jc w:val="both"/>
      </w:pPr>
      <w:r>
        <w:rPr>
          <w:rFonts w:ascii="Times New Roman"/>
          <w:b w:val="false"/>
          <w:i w:val="false"/>
          <w:color w:val="000000"/>
          <w:sz w:val="28"/>
        </w:rPr>
        <w:t>
      В случае отсутствия фактических поставок за последние 12 месяцев, предоставляются копии документов за предыдущий период 12 месяцев.</w:t>
      </w:r>
    </w:p>
    <w:bookmarkEnd w:id="689"/>
    <w:bookmarkStart w:name="z4352" w:id="690"/>
    <w:p>
      <w:pPr>
        <w:spacing w:after="0"/>
        <w:ind w:left="0"/>
        <w:jc w:val="both"/>
      </w:pPr>
      <w:r>
        <w:rPr>
          <w:rFonts w:ascii="Times New Roman"/>
          <w:b w:val="false"/>
          <w:i w:val="false"/>
          <w:color w:val="000000"/>
          <w:sz w:val="28"/>
        </w:rPr>
        <w:t>
      При отсутствии фактических поставок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690"/>
    <w:bookmarkStart w:name="z4353" w:id="691"/>
    <w:p>
      <w:pPr>
        <w:spacing w:after="0"/>
        <w:ind w:left="0"/>
        <w:jc w:val="both"/>
      </w:pPr>
      <w:r>
        <w:rPr>
          <w:rFonts w:ascii="Times New Roman"/>
          <w:b w:val="false"/>
          <w:i w:val="false"/>
          <w:color w:val="000000"/>
          <w:sz w:val="28"/>
        </w:rPr>
        <w:t>
      Государственная экспертная организация также при анализе использует копии инвойсов (накладных) или счет-фактур, предоставленных для прохождения оценки качества;</w:t>
      </w:r>
    </w:p>
    <w:bookmarkEnd w:id="691"/>
    <w:bookmarkStart w:name="z4354" w:id="692"/>
    <w:p>
      <w:pPr>
        <w:spacing w:after="0"/>
        <w:ind w:left="0"/>
        <w:jc w:val="both"/>
      </w:pPr>
      <w:r>
        <w:rPr>
          <w:rFonts w:ascii="Times New Roman"/>
          <w:b w:val="false"/>
          <w:i w:val="false"/>
          <w:color w:val="000000"/>
          <w:sz w:val="28"/>
        </w:rPr>
        <w:t>
      4) копия контракта или договора о приобретении ИМН от завода производителя (нотариально заверенная копия);</w:t>
      </w:r>
    </w:p>
    <w:bookmarkEnd w:id="692"/>
    <w:bookmarkStart w:name="z4355" w:id="693"/>
    <w:p>
      <w:pPr>
        <w:spacing w:after="0"/>
        <w:ind w:left="0"/>
        <w:jc w:val="both"/>
      </w:pPr>
      <w:r>
        <w:rPr>
          <w:rFonts w:ascii="Times New Roman"/>
          <w:b w:val="false"/>
          <w:i w:val="false"/>
          <w:color w:val="000000"/>
          <w:sz w:val="28"/>
        </w:rPr>
        <w:t>
      5)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bookmarkEnd w:id="693"/>
    <w:bookmarkStart w:name="z4356" w:id="694"/>
    <w:p>
      <w:pPr>
        <w:spacing w:after="0"/>
        <w:ind w:left="0"/>
        <w:jc w:val="both"/>
      </w:pPr>
      <w:r>
        <w:rPr>
          <w:rFonts w:ascii="Times New Roman"/>
          <w:b w:val="false"/>
          <w:i w:val="false"/>
          <w:color w:val="000000"/>
          <w:sz w:val="28"/>
        </w:rPr>
        <w:t>
      6)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bookmarkEnd w:id="694"/>
    <w:bookmarkStart w:name="z4357" w:id="695"/>
    <w:p>
      <w:pPr>
        <w:spacing w:after="0"/>
        <w:ind w:left="0"/>
        <w:jc w:val="both"/>
      </w:pPr>
      <w:r>
        <w:rPr>
          <w:rFonts w:ascii="Times New Roman"/>
          <w:b w:val="false"/>
          <w:i w:val="false"/>
          <w:color w:val="000000"/>
          <w:sz w:val="28"/>
        </w:rPr>
        <w:t>
      15. Регистрация цены или перерегистрация зарегистрированной цены для формирования проекта предельных цен на торговое наименование и техническую характеристику для ввозимых ИМН в рамках ГОБМП и (или) в системе ОСМС,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w:t>
      </w:r>
    </w:p>
    <w:bookmarkEnd w:id="695"/>
    <w:bookmarkStart w:name="z4358" w:id="696"/>
    <w:p>
      <w:pPr>
        <w:spacing w:after="0"/>
        <w:ind w:left="0"/>
        <w:jc w:val="both"/>
      </w:pPr>
      <w:r>
        <w:rPr>
          <w:rFonts w:ascii="Times New Roman"/>
          <w:b w:val="false"/>
          <w:i w:val="false"/>
          <w:color w:val="000000"/>
          <w:sz w:val="28"/>
        </w:rPr>
        <w:t>
      При отсутствии фактических поставок за последние 12 месяцев, предоставляются копии документов за предыдущий период 12 месяцев.</w:t>
      </w:r>
    </w:p>
    <w:bookmarkEnd w:id="696"/>
    <w:bookmarkStart w:name="z4359" w:id="697"/>
    <w:p>
      <w:pPr>
        <w:spacing w:after="0"/>
        <w:ind w:left="0"/>
        <w:jc w:val="both"/>
      </w:pPr>
      <w:r>
        <w:rPr>
          <w:rFonts w:ascii="Times New Roman"/>
          <w:b w:val="false"/>
          <w:i w:val="false"/>
          <w:color w:val="000000"/>
          <w:sz w:val="28"/>
        </w:rPr>
        <w:t>
      16. В случае отсутствия фактических поставок в течении 24 месяцев до регистрации заявляемых ИМН в рамках ГОБМП и (или) в системе ОСМС на территорию Республики Казахстан, цена на торговое наименование и техническую характеристику для ввозимых ИМН в рамках ГОБМП и (или) в системе ОСМС регистрируется или перерегистрируется на основании контракта или договора о приобретении ИМН.</w:t>
      </w:r>
    </w:p>
    <w:bookmarkEnd w:id="697"/>
    <w:bookmarkStart w:name="z4360" w:id="698"/>
    <w:p>
      <w:pPr>
        <w:spacing w:after="0"/>
        <w:ind w:left="0"/>
        <w:jc w:val="both"/>
      </w:pPr>
      <w:r>
        <w:rPr>
          <w:rFonts w:ascii="Times New Roman"/>
          <w:b w:val="false"/>
          <w:i w:val="false"/>
          <w:color w:val="000000"/>
          <w:sz w:val="28"/>
        </w:rPr>
        <w:t>
      При этом для ИМН, произведенных в Республике Казахстан, предоставляются документы о наличии заявленного объема – копия сертификата соответствия продукции, для ввозимых ИМН – копия таможенной декларации.</w:t>
      </w:r>
    </w:p>
    <w:bookmarkEnd w:id="698"/>
    <w:bookmarkStart w:name="z4361" w:id="699"/>
    <w:p>
      <w:pPr>
        <w:spacing w:after="0"/>
        <w:ind w:left="0"/>
        <w:jc w:val="both"/>
      </w:pPr>
      <w:r>
        <w:rPr>
          <w:rFonts w:ascii="Times New Roman"/>
          <w:b w:val="false"/>
          <w:i w:val="false"/>
          <w:color w:val="000000"/>
          <w:sz w:val="28"/>
        </w:rPr>
        <w:t xml:space="preserve">
      17. В случае предоставления документов в неполном объеме и (или) неполноты содержащихся в них сведений в соответствии с требованиями настоящих Правил государственная экспертная организация направляет заявителю мотивированный отказ в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99"/>
    <w:bookmarkStart w:name="z4362" w:id="700"/>
    <w:p>
      <w:pPr>
        <w:spacing w:after="0"/>
        <w:ind w:left="0"/>
        <w:jc w:val="both"/>
      </w:pPr>
      <w:r>
        <w:rPr>
          <w:rFonts w:ascii="Times New Roman"/>
          <w:b w:val="false"/>
          <w:i w:val="false"/>
          <w:color w:val="000000"/>
          <w:sz w:val="28"/>
        </w:rPr>
        <w:t>
      18. Государственная услуга оказывается государственной экспертной организацией (услугодателем) в течение 15 рабочих дней со дня обращения заявителя (услугополучателя) путем проведения референтного ценообразования на торговое наименование и техническую характеристику ИМН и соответствия предлагаемой к регистрации цены или перерегистрации зарегистрированной цены в рамках ГОБМП и (или) в системе ОСМС, а также сверку предоставленных данных заявителем на их соответствие в информационной системе таможенных органов, и требованиям настоящих Правил.</w:t>
      </w:r>
    </w:p>
    <w:bookmarkEnd w:id="700"/>
    <w:bookmarkStart w:name="z4363" w:id="701"/>
    <w:p>
      <w:pPr>
        <w:spacing w:after="0"/>
        <w:ind w:left="0"/>
        <w:jc w:val="both"/>
      </w:pPr>
      <w:r>
        <w:rPr>
          <w:rFonts w:ascii="Times New Roman"/>
          <w:b w:val="false"/>
          <w:i w:val="false"/>
          <w:color w:val="000000"/>
          <w:sz w:val="28"/>
        </w:rPr>
        <w:t>
      19. Регистрация цены или перерегистрация зарегистрированной цены на торговое наименование и техническую характеристику производимых в Республике Казахстан и ввозимых в Республику Казахстан ИМН в рамках ГОБМП и (или) в системе ОСМС осуществляется на основании документов, указанных в пункте 14 настоящих Правил.</w:t>
      </w:r>
    </w:p>
    <w:bookmarkEnd w:id="701"/>
    <w:bookmarkStart w:name="z4364" w:id="702"/>
    <w:p>
      <w:pPr>
        <w:spacing w:after="0"/>
        <w:ind w:left="0"/>
        <w:jc w:val="both"/>
      </w:pPr>
      <w:r>
        <w:rPr>
          <w:rFonts w:ascii="Times New Roman"/>
          <w:b w:val="false"/>
          <w:i w:val="false"/>
          <w:color w:val="000000"/>
          <w:sz w:val="28"/>
        </w:rPr>
        <w:t xml:space="preserve">
      20. По результатам анализа референтного ценообразования на торговое наименование и техническую характеристику ИМН государственная экспертная организация (услугодатель) выдает заключение о зарегистрированной цене или перерегистрированной цене в рамках ГОБМП и (или) в системе ОСМС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 соответствии следующим критериям:</w:t>
      </w:r>
    </w:p>
    <w:bookmarkEnd w:id="702"/>
    <w:bookmarkStart w:name="z4365" w:id="703"/>
    <w:p>
      <w:pPr>
        <w:spacing w:after="0"/>
        <w:ind w:left="0"/>
        <w:jc w:val="both"/>
      </w:pPr>
      <w:r>
        <w:rPr>
          <w:rFonts w:ascii="Times New Roman"/>
          <w:b w:val="false"/>
          <w:i w:val="false"/>
          <w:color w:val="000000"/>
          <w:sz w:val="28"/>
        </w:rPr>
        <w:t xml:space="preserve">
      1)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ИМН (копия инвойса, таможенной декларации или счет-фактуры (накладной)) последнего ввоза за вычетом скидки; </w:t>
      </w:r>
    </w:p>
    <w:bookmarkEnd w:id="703"/>
    <w:bookmarkStart w:name="z4366" w:id="704"/>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bookmarkEnd w:id="704"/>
    <w:bookmarkStart w:name="z4367" w:id="705"/>
    <w:p>
      <w:pPr>
        <w:spacing w:after="0"/>
        <w:ind w:left="0"/>
        <w:jc w:val="both"/>
      </w:pPr>
      <w:r>
        <w:rPr>
          <w:rFonts w:ascii="Times New Roman"/>
          <w:b w:val="false"/>
          <w:i w:val="false"/>
          <w:color w:val="000000"/>
          <w:sz w:val="28"/>
        </w:rPr>
        <w:t>
      3) предоставленная цена ИМН отечественного производителя в рамках ГОБМП и (или) в системе ОСМС не превышает цен ИМН, реализуемых в других странах;</w:t>
      </w:r>
    </w:p>
    <w:bookmarkEnd w:id="705"/>
    <w:bookmarkStart w:name="z4368" w:id="706"/>
    <w:p>
      <w:pPr>
        <w:spacing w:after="0"/>
        <w:ind w:left="0"/>
        <w:jc w:val="both"/>
      </w:pPr>
      <w:r>
        <w:rPr>
          <w:rFonts w:ascii="Times New Roman"/>
          <w:b w:val="false"/>
          <w:i w:val="false"/>
          <w:color w:val="000000"/>
          <w:sz w:val="28"/>
        </w:rPr>
        <w:t>
      4) Зарегистрированная цена в рамках ГОБМП и (или) в системе ОСМС не превышает цену последнего закупа на веб-портале ТОО "СК-Фармация" за 12 месяцев, предшествующих дате подачи заявления на заявляемое ИМН;</w:t>
      </w:r>
    </w:p>
    <w:bookmarkEnd w:id="706"/>
    <w:bookmarkStart w:name="z4369" w:id="707"/>
    <w:p>
      <w:pPr>
        <w:spacing w:after="0"/>
        <w:ind w:left="0"/>
        <w:jc w:val="both"/>
      </w:pPr>
      <w:r>
        <w:rPr>
          <w:rFonts w:ascii="Times New Roman"/>
          <w:b w:val="false"/>
          <w:i w:val="false"/>
          <w:color w:val="000000"/>
          <w:sz w:val="28"/>
        </w:rPr>
        <w:t>
      5) Зарегистрированная цена в рамках ГОБМП и (или) в системе ОСМС не превышает цену последнего закупа на веб-портале государственных закупок за 12 месяцев, предшествующих дате подачи заявления на заявляемое ИМН.</w:t>
      </w:r>
    </w:p>
    <w:bookmarkEnd w:id="707"/>
    <w:bookmarkStart w:name="z4370" w:id="708"/>
    <w:p>
      <w:pPr>
        <w:spacing w:after="0"/>
        <w:ind w:left="0"/>
        <w:jc w:val="both"/>
      </w:pPr>
      <w:r>
        <w:rPr>
          <w:rFonts w:ascii="Times New Roman"/>
          <w:b w:val="false"/>
          <w:i w:val="false"/>
          <w:color w:val="000000"/>
          <w:sz w:val="28"/>
        </w:rPr>
        <w:t xml:space="preserve">
      В случае наличия несоответствия зарегистрированной цены на ИМН в рамках ГОБМП и (или) в системе ОСМС условиям,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08"/>
    <w:bookmarkStart w:name="z4371" w:id="709"/>
    <w:p>
      <w:pPr>
        <w:spacing w:after="0"/>
        <w:ind w:left="0"/>
        <w:jc w:val="both"/>
      </w:pPr>
      <w:r>
        <w:rPr>
          <w:rFonts w:ascii="Times New Roman"/>
          <w:b w:val="false"/>
          <w:i w:val="false"/>
          <w:color w:val="000000"/>
          <w:sz w:val="28"/>
        </w:rPr>
        <w:t>
      21. Наценки в рамках ГОБМП и (или) в системе ОСМС на ИМН дифференцируются в соответствии с регрессивной шкалой наценок за единицу измерения и составляют:</w:t>
      </w:r>
    </w:p>
    <w:bookmarkEnd w:id="709"/>
    <w:bookmarkStart w:name="z4372" w:id="710"/>
    <w:p>
      <w:pPr>
        <w:spacing w:after="0"/>
        <w:ind w:left="0"/>
        <w:jc w:val="both"/>
      </w:pPr>
      <w:r>
        <w:rPr>
          <w:rFonts w:ascii="Times New Roman"/>
          <w:b w:val="false"/>
          <w:i w:val="false"/>
          <w:color w:val="000000"/>
          <w:sz w:val="28"/>
        </w:rPr>
        <w:t>
      1) 20 % для ИМН, стоимостью до 350,00 тенге включительно;</w:t>
      </w:r>
    </w:p>
    <w:bookmarkEnd w:id="710"/>
    <w:bookmarkStart w:name="z4373" w:id="711"/>
    <w:p>
      <w:pPr>
        <w:spacing w:after="0"/>
        <w:ind w:left="0"/>
        <w:jc w:val="both"/>
      </w:pPr>
      <w:r>
        <w:rPr>
          <w:rFonts w:ascii="Times New Roman"/>
          <w:b w:val="false"/>
          <w:i w:val="false"/>
          <w:color w:val="000000"/>
          <w:sz w:val="28"/>
        </w:rPr>
        <w:t>
      2) 19,5 % для ИМН, стоимостью свыше 350 тенге и до 1000,00 тенге включительно;</w:t>
      </w:r>
    </w:p>
    <w:bookmarkEnd w:id="711"/>
    <w:bookmarkStart w:name="z4374" w:id="712"/>
    <w:p>
      <w:pPr>
        <w:spacing w:after="0"/>
        <w:ind w:left="0"/>
        <w:jc w:val="both"/>
      </w:pPr>
      <w:r>
        <w:rPr>
          <w:rFonts w:ascii="Times New Roman"/>
          <w:b w:val="false"/>
          <w:i w:val="false"/>
          <w:color w:val="000000"/>
          <w:sz w:val="28"/>
        </w:rPr>
        <w:t>
      3) 19 % для ИМН, стоимостью свыше 1000 тенге и до 3000,00 тенге включительно;</w:t>
      </w:r>
    </w:p>
    <w:bookmarkEnd w:id="712"/>
    <w:bookmarkStart w:name="z4375" w:id="713"/>
    <w:p>
      <w:pPr>
        <w:spacing w:after="0"/>
        <w:ind w:left="0"/>
        <w:jc w:val="both"/>
      </w:pPr>
      <w:r>
        <w:rPr>
          <w:rFonts w:ascii="Times New Roman"/>
          <w:b w:val="false"/>
          <w:i w:val="false"/>
          <w:color w:val="000000"/>
          <w:sz w:val="28"/>
        </w:rPr>
        <w:t>
      4) 18 % для ИМН, стоимостью свыше 3000 тенге и до 5000,00 тенге включительно;</w:t>
      </w:r>
    </w:p>
    <w:bookmarkEnd w:id="713"/>
    <w:bookmarkStart w:name="z4376" w:id="714"/>
    <w:p>
      <w:pPr>
        <w:spacing w:after="0"/>
        <w:ind w:left="0"/>
        <w:jc w:val="both"/>
      </w:pPr>
      <w:r>
        <w:rPr>
          <w:rFonts w:ascii="Times New Roman"/>
          <w:b w:val="false"/>
          <w:i w:val="false"/>
          <w:color w:val="000000"/>
          <w:sz w:val="28"/>
        </w:rPr>
        <w:t>
      5) 17 % для ИМН, стоимостью свыше 5000 тенге и до 10000,00 тенге включительно;</w:t>
      </w:r>
    </w:p>
    <w:bookmarkEnd w:id="714"/>
    <w:bookmarkStart w:name="z4377" w:id="715"/>
    <w:p>
      <w:pPr>
        <w:spacing w:after="0"/>
        <w:ind w:left="0"/>
        <w:jc w:val="both"/>
      </w:pPr>
      <w:r>
        <w:rPr>
          <w:rFonts w:ascii="Times New Roman"/>
          <w:b w:val="false"/>
          <w:i w:val="false"/>
          <w:color w:val="000000"/>
          <w:sz w:val="28"/>
        </w:rPr>
        <w:t>
      6) 16,5 % для ИМН, стоимостью свыше 10000 тенге и до 20000,00 тенге включительно;</w:t>
      </w:r>
    </w:p>
    <w:bookmarkEnd w:id="715"/>
    <w:bookmarkStart w:name="z4378" w:id="716"/>
    <w:p>
      <w:pPr>
        <w:spacing w:after="0"/>
        <w:ind w:left="0"/>
        <w:jc w:val="both"/>
      </w:pPr>
      <w:r>
        <w:rPr>
          <w:rFonts w:ascii="Times New Roman"/>
          <w:b w:val="false"/>
          <w:i w:val="false"/>
          <w:color w:val="000000"/>
          <w:sz w:val="28"/>
        </w:rPr>
        <w:t>
      7) 16 % для ИМН, стоимостью свыше 20000 тенге и до 40000,00 тенге включительно;</w:t>
      </w:r>
    </w:p>
    <w:bookmarkEnd w:id="716"/>
    <w:bookmarkStart w:name="z4379" w:id="717"/>
    <w:p>
      <w:pPr>
        <w:spacing w:after="0"/>
        <w:ind w:left="0"/>
        <w:jc w:val="both"/>
      </w:pPr>
      <w:r>
        <w:rPr>
          <w:rFonts w:ascii="Times New Roman"/>
          <w:b w:val="false"/>
          <w:i w:val="false"/>
          <w:color w:val="000000"/>
          <w:sz w:val="28"/>
        </w:rPr>
        <w:t>
      8) 14 % для ИМН, стоимостью свыше 40000 тенге и до 100000,00 тенге включительно;</w:t>
      </w:r>
    </w:p>
    <w:bookmarkEnd w:id="717"/>
    <w:bookmarkStart w:name="z4380" w:id="718"/>
    <w:p>
      <w:pPr>
        <w:spacing w:after="0"/>
        <w:ind w:left="0"/>
        <w:jc w:val="both"/>
      </w:pPr>
      <w:r>
        <w:rPr>
          <w:rFonts w:ascii="Times New Roman"/>
          <w:b w:val="false"/>
          <w:i w:val="false"/>
          <w:color w:val="000000"/>
          <w:sz w:val="28"/>
        </w:rPr>
        <w:t>
      9) 12 % для ИМН, стоимостью свыше 100000 тенге и до 200000,00 тенге включительно;</w:t>
      </w:r>
    </w:p>
    <w:bookmarkEnd w:id="718"/>
    <w:bookmarkStart w:name="z4381" w:id="719"/>
    <w:p>
      <w:pPr>
        <w:spacing w:after="0"/>
        <w:ind w:left="0"/>
        <w:jc w:val="both"/>
      </w:pPr>
      <w:r>
        <w:rPr>
          <w:rFonts w:ascii="Times New Roman"/>
          <w:b w:val="false"/>
          <w:i w:val="false"/>
          <w:color w:val="000000"/>
          <w:sz w:val="28"/>
        </w:rPr>
        <w:t>
      10) 11 % для ИМН, стоимостью свыше 200000 тенге и до 500000,00 тенге включительно;</w:t>
      </w:r>
    </w:p>
    <w:bookmarkEnd w:id="719"/>
    <w:bookmarkStart w:name="z4382" w:id="720"/>
    <w:p>
      <w:pPr>
        <w:spacing w:after="0"/>
        <w:ind w:left="0"/>
        <w:jc w:val="both"/>
      </w:pPr>
      <w:r>
        <w:rPr>
          <w:rFonts w:ascii="Times New Roman"/>
          <w:b w:val="false"/>
          <w:i w:val="false"/>
          <w:color w:val="000000"/>
          <w:sz w:val="28"/>
        </w:rPr>
        <w:t>
      11) 10 % для ИМН, стоимостью свыше 500000 тенге.</w:t>
      </w:r>
    </w:p>
    <w:bookmarkEnd w:id="720"/>
    <w:bookmarkStart w:name="z4383" w:id="721"/>
    <w:p>
      <w:pPr>
        <w:spacing w:after="0"/>
        <w:ind w:left="0"/>
        <w:jc w:val="both"/>
      </w:pPr>
      <w:r>
        <w:rPr>
          <w:rFonts w:ascii="Times New Roman"/>
          <w:b w:val="false"/>
          <w:i w:val="false"/>
          <w:color w:val="000000"/>
          <w:sz w:val="28"/>
        </w:rPr>
        <w:t>
      22. Формирование проекта предельных цен на торговое наименование и техническую характеристику ИМН в рамках ГОБМП и (или) в системе ОСМС проводится путем добавления к зарегистрированной цене наценки в рамках ГОБМП и (или) в системе ОСМС, дифференцированной исходя из величины зарегистрированной цены в рамках ГОБМП и (или) в системе ОСМС за единицу измерения ИМН.</w:t>
      </w:r>
    </w:p>
    <w:bookmarkEnd w:id="721"/>
    <w:bookmarkStart w:name="z4384" w:id="722"/>
    <w:p>
      <w:pPr>
        <w:spacing w:after="0"/>
        <w:ind w:left="0"/>
        <w:jc w:val="both"/>
      </w:pPr>
      <w:r>
        <w:rPr>
          <w:rFonts w:ascii="Times New Roman"/>
          <w:b w:val="false"/>
          <w:i w:val="false"/>
          <w:color w:val="000000"/>
          <w:sz w:val="28"/>
        </w:rPr>
        <w:t>
      23. Предельные цены и наценки на МИ для диагностики (in vitro), за исключением аппаратов, приборов, оборудования, а также производимых на территории Республики Казахстан, не устанавливаются.</w:t>
      </w:r>
    </w:p>
    <w:bookmarkEnd w:id="722"/>
    <w:bookmarkStart w:name="z4385" w:id="723"/>
    <w:p>
      <w:pPr>
        <w:spacing w:after="0"/>
        <w:ind w:left="0"/>
        <w:jc w:val="both"/>
      </w:pPr>
      <w:r>
        <w:rPr>
          <w:rFonts w:ascii="Times New Roman"/>
          <w:b w:val="false"/>
          <w:i w:val="false"/>
          <w:color w:val="000000"/>
          <w:sz w:val="28"/>
        </w:rPr>
        <w:t>
      24. При месячном изменении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надбавки к цене производителя процентного значения, предоставляемого уполномоченным органом.</w:t>
      </w:r>
    </w:p>
    <w:bookmarkEnd w:id="723"/>
    <w:bookmarkStart w:name="z4386" w:id="724"/>
    <w:p>
      <w:pPr>
        <w:spacing w:after="0"/>
        <w:ind w:left="0"/>
        <w:jc w:val="both"/>
      </w:pPr>
      <w:r>
        <w:rPr>
          <w:rFonts w:ascii="Times New Roman"/>
          <w:b w:val="false"/>
          <w:i w:val="false"/>
          <w:color w:val="000000"/>
          <w:sz w:val="28"/>
        </w:rPr>
        <w:t>
      25. При месячном изменении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вычета от цены производителя процентного значения, предоставляемого уполномоченным органом.</w:t>
      </w:r>
    </w:p>
    <w:bookmarkEnd w:id="724"/>
    <w:bookmarkStart w:name="z4387" w:id="725"/>
    <w:p>
      <w:pPr>
        <w:spacing w:after="0"/>
        <w:ind w:left="0"/>
        <w:jc w:val="both"/>
      </w:pPr>
      <w:r>
        <w:rPr>
          <w:rFonts w:ascii="Times New Roman"/>
          <w:b w:val="false"/>
          <w:i w:val="false"/>
          <w:color w:val="000000"/>
          <w:sz w:val="28"/>
        </w:rPr>
        <w:t xml:space="preserve">
      26. Государственная экспертная организация формирует проект предельных цен на торговое наименование и техническую характеристику ИМН в рамках ГОБМП и (или) в системе ОСМС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25"/>
    <w:bookmarkStart w:name="z4388" w:id="726"/>
    <w:p>
      <w:pPr>
        <w:spacing w:after="0"/>
        <w:ind w:left="0"/>
        <w:jc w:val="both"/>
      </w:pPr>
      <w:r>
        <w:rPr>
          <w:rFonts w:ascii="Times New Roman"/>
          <w:b w:val="false"/>
          <w:i w:val="false"/>
          <w:color w:val="000000"/>
          <w:sz w:val="28"/>
        </w:rPr>
        <w:t>
      Государственная экспертная организация осуществляет формирование проекта предельных цен на перечень ИМН в рамках ГОБМП и (или) в системе ОСМС в соответствии с заявлениями о регистрации цены или перерегистрации зарегистрированной цены в рамках ГОБМП и (или) в системе ОСМС, поданными не позднее 31 декабря.</w:t>
      </w:r>
    </w:p>
    <w:bookmarkEnd w:id="726"/>
    <w:bookmarkStart w:name="z4389" w:id="727"/>
    <w:p>
      <w:pPr>
        <w:spacing w:after="0"/>
        <w:ind w:left="0"/>
        <w:jc w:val="both"/>
      </w:pPr>
      <w:r>
        <w:rPr>
          <w:rFonts w:ascii="Times New Roman"/>
          <w:b w:val="false"/>
          <w:i w:val="false"/>
          <w:color w:val="000000"/>
          <w:sz w:val="28"/>
        </w:rPr>
        <w:t>
      27. При формировании проекта предельных цен на техническую характеристику ИМН применяется среднее значение предельных цен на торговое наименование ИМН в рамках ГОБМП и (или) в системе ОСМС.</w:t>
      </w:r>
    </w:p>
    <w:bookmarkEnd w:id="727"/>
    <w:bookmarkStart w:name="z4390" w:id="728"/>
    <w:p>
      <w:pPr>
        <w:spacing w:after="0"/>
        <w:ind w:left="0"/>
        <w:jc w:val="both"/>
      </w:pPr>
      <w:r>
        <w:rPr>
          <w:rFonts w:ascii="Times New Roman"/>
          <w:b w:val="false"/>
          <w:i w:val="false"/>
          <w:color w:val="000000"/>
          <w:sz w:val="28"/>
        </w:rPr>
        <w:t xml:space="preserve">
      28. Государственная экспертная организация направляет проект предельных цен на перечень ИМН в рамках ГОБМП и (или) в системе ОСМС в срок до 10 апреля в уполномоченный орган для утверждения предельных цен на ИМН в рамках ГОБМП и (или) в системе ОСМС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245 Кодекса.</w:t>
      </w:r>
    </w:p>
    <w:bookmarkEnd w:id="728"/>
    <w:bookmarkStart w:name="z4391" w:id="729"/>
    <w:p>
      <w:pPr>
        <w:spacing w:after="0"/>
        <w:ind w:left="0"/>
        <w:jc w:val="left"/>
      </w:pPr>
      <w:r>
        <w:rPr>
          <w:rFonts w:ascii="Times New Roman"/>
          <w:b/>
          <w:i w:val="false"/>
          <w:color w:val="000000"/>
        </w:rPr>
        <w:t xml:space="preserve"> Параграф 2. Анализ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729"/>
    <w:bookmarkStart w:name="z4392" w:id="730"/>
    <w:p>
      <w:pPr>
        <w:spacing w:after="0"/>
        <w:ind w:left="0"/>
        <w:jc w:val="both"/>
      </w:pPr>
      <w:r>
        <w:rPr>
          <w:rFonts w:ascii="Times New Roman"/>
          <w:b w:val="false"/>
          <w:i w:val="false"/>
          <w:color w:val="000000"/>
          <w:sz w:val="28"/>
        </w:rPr>
        <w:t xml:space="preserve">
      29. Для проведения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заявитель оформляет электронную форму заявления на оказание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на сайте государственной экспертной организации (www.ndda.kz) в онлайн режиме, подписанные электронной цифровой подписью с дальнейшим предоставлением заявки и документов на бумажном носителе. В случае не предоставления документов на бумажном носителе в течение 20 рабочих дней, государственная экспертная организация аннулирует поданное заявление на сайте (www.ndda.kz).</w:t>
      </w:r>
    </w:p>
    <w:bookmarkEnd w:id="730"/>
    <w:bookmarkStart w:name="z4393" w:id="731"/>
    <w:p>
      <w:pPr>
        <w:spacing w:after="0"/>
        <w:ind w:left="0"/>
        <w:jc w:val="both"/>
      </w:pPr>
      <w:r>
        <w:rPr>
          <w:rFonts w:ascii="Times New Roman"/>
          <w:b w:val="false"/>
          <w:i w:val="false"/>
          <w:color w:val="000000"/>
          <w:sz w:val="28"/>
        </w:rPr>
        <w:t>
      Заявления, подписанные электронной цифровой подписью, принимаются без предоставления заявления и документов на бумажном носителе.</w:t>
      </w:r>
    </w:p>
    <w:bookmarkEnd w:id="731"/>
    <w:bookmarkStart w:name="z4394" w:id="732"/>
    <w:p>
      <w:pPr>
        <w:spacing w:after="0"/>
        <w:ind w:left="0"/>
        <w:jc w:val="both"/>
      </w:pPr>
      <w:r>
        <w:rPr>
          <w:rFonts w:ascii="Times New Roman"/>
          <w:b w:val="false"/>
          <w:i w:val="false"/>
          <w:color w:val="000000"/>
          <w:sz w:val="28"/>
        </w:rPr>
        <w:t xml:space="preserve">
      К заявлению прилагаются документы согласно перечню в </w:t>
      </w:r>
      <w:r>
        <w:rPr>
          <w:rFonts w:ascii="Times New Roman"/>
          <w:b w:val="false"/>
          <w:i w:val="false"/>
          <w:color w:val="000000"/>
          <w:sz w:val="28"/>
        </w:rPr>
        <w:t>приложении 9</w:t>
      </w:r>
      <w:r>
        <w:rPr>
          <w:rFonts w:ascii="Times New Roman"/>
          <w:b w:val="false"/>
          <w:i w:val="false"/>
          <w:color w:val="000000"/>
          <w:sz w:val="28"/>
        </w:rPr>
        <w:t>.</w:t>
      </w:r>
    </w:p>
    <w:bookmarkEnd w:id="732"/>
    <w:bookmarkStart w:name="z4395" w:id="733"/>
    <w:p>
      <w:pPr>
        <w:spacing w:after="0"/>
        <w:ind w:left="0"/>
        <w:jc w:val="both"/>
      </w:pPr>
      <w:r>
        <w:rPr>
          <w:rFonts w:ascii="Times New Roman"/>
          <w:b w:val="false"/>
          <w:i w:val="false"/>
          <w:color w:val="000000"/>
          <w:sz w:val="28"/>
        </w:rPr>
        <w:t>
      Анализ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проводится в разрезе зарегистрированных комплектующих в соответствии с регистрационным удостоверением за одну единицу измерения (одну модель).</w:t>
      </w:r>
    </w:p>
    <w:bookmarkEnd w:id="733"/>
    <w:bookmarkStart w:name="z4396" w:id="734"/>
    <w:p>
      <w:pPr>
        <w:spacing w:after="0"/>
        <w:ind w:left="0"/>
        <w:jc w:val="both"/>
      </w:pPr>
      <w:r>
        <w:rPr>
          <w:rFonts w:ascii="Times New Roman"/>
          <w:b w:val="false"/>
          <w:i w:val="false"/>
          <w:color w:val="000000"/>
          <w:sz w:val="28"/>
        </w:rPr>
        <w:t>
      30.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w:t>
      </w:r>
    </w:p>
    <w:bookmarkEnd w:id="734"/>
    <w:bookmarkStart w:name="z4397" w:id="735"/>
    <w:p>
      <w:pPr>
        <w:spacing w:after="0"/>
        <w:ind w:left="0"/>
        <w:jc w:val="both"/>
      </w:pPr>
      <w:r>
        <w:rPr>
          <w:rFonts w:ascii="Times New Roman"/>
          <w:b w:val="false"/>
          <w:i w:val="false"/>
          <w:color w:val="000000"/>
          <w:sz w:val="28"/>
        </w:rPr>
        <w:t xml:space="preserve">
      31. В случае предоставления неполного пакета документов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настоящих Правил, заявление на Портале не формируется.</w:t>
      </w:r>
    </w:p>
    <w:bookmarkEnd w:id="735"/>
    <w:bookmarkStart w:name="z4398" w:id="736"/>
    <w:p>
      <w:pPr>
        <w:spacing w:after="0"/>
        <w:ind w:left="0"/>
        <w:jc w:val="both"/>
      </w:pPr>
      <w:r>
        <w:rPr>
          <w:rFonts w:ascii="Times New Roman"/>
          <w:b w:val="false"/>
          <w:i w:val="false"/>
          <w:color w:val="000000"/>
          <w:sz w:val="28"/>
        </w:rPr>
        <w:t>
      32. Заявление рассматривается государственной экспертной организацией в течение 25 рабочих дней с даты регистрации.</w:t>
      </w:r>
    </w:p>
    <w:bookmarkEnd w:id="736"/>
    <w:bookmarkStart w:name="z4399" w:id="737"/>
    <w:p>
      <w:pPr>
        <w:spacing w:after="0"/>
        <w:ind w:left="0"/>
        <w:jc w:val="both"/>
      </w:pPr>
      <w:r>
        <w:rPr>
          <w:rFonts w:ascii="Times New Roman"/>
          <w:b w:val="false"/>
          <w:i w:val="false"/>
          <w:color w:val="000000"/>
          <w:sz w:val="28"/>
        </w:rPr>
        <w:t>
      При наличии замечаний к представленным документам, на Портале в личном кабинете заявителя размещается уведомление (в произвольной форме) о необходимости устранения замечаний (далее – уведомление).</w:t>
      </w:r>
    </w:p>
    <w:bookmarkEnd w:id="737"/>
    <w:bookmarkStart w:name="z4400" w:id="738"/>
    <w:p>
      <w:pPr>
        <w:spacing w:after="0"/>
        <w:ind w:left="0"/>
        <w:jc w:val="both"/>
      </w:pPr>
      <w:r>
        <w:rPr>
          <w:rFonts w:ascii="Times New Roman"/>
          <w:b w:val="false"/>
          <w:i w:val="false"/>
          <w:color w:val="000000"/>
          <w:sz w:val="28"/>
        </w:rPr>
        <w:t>
      При наличии повторных замечаний к вновь представленным документам экспертная организация направляет заявителю второе уведомление (в произвольной форме) в течение 20 рабочих дней.</w:t>
      </w:r>
    </w:p>
    <w:bookmarkEnd w:id="738"/>
    <w:bookmarkStart w:name="z4401" w:id="739"/>
    <w:p>
      <w:pPr>
        <w:spacing w:after="0"/>
        <w:ind w:left="0"/>
        <w:jc w:val="both"/>
      </w:pPr>
      <w:r>
        <w:rPr>
          <w:rFonts w:ascii="Times New Roman"/>
          <w:b w:val="false"/>
          <w:i w:val="false"/>
          <w:color w:val="000000"/>
          <w:sz w:val="28"/>
        </w:rPr>
        <w:t>
      Рассмотрение предоставленных документов после второго уведомления государственной экспертной организацией проводится в течение 15 рабочих дней.</w:t>
      </w:r>
    </w:p>
    <w:bookmarkEnd w:id="739"/>
    <w:bookmarkStart w:name="z4402" w:id="740"/>
    <w:p>
      <w:pPr>
        <w:spacing w:after="0"/>
        <w:ind w:left="0"/>
        <w:jc w:val="both"/>
      </w:pPr>
      <w:r>
        <w:rPr>
          <w:rFonts w:ascii="Times New Roman"/>
          <w:b w:val="false"/>
          <w:i w:val="false"/>
          <w:color w:val="000000"/>
          <w:sz w:val="28"/>
        </w:rPr>
        <w:t>
      Заявитель предоставляет исправленные документы в экспертную организацию в срок не превышающий 7 рабочих дней с момента получения уведомления.</w:t>
      </w:r>
    </w:p>
    <w:bookmarkEnd w:id="740"/>
    <w:bookmarkStart w:name="z4403" w:id="741"/>
    <w:p>
      <w:pPr>
        <w:spacing w:after="0"/>
        <w:ind w:left="0"/>
        <w:jc w:val="both"/>
      </w:pPr>
      <w:r>
        <w:rPr>
          <w:rFonts w:ascii="Times New Roman"/>
          <w:b w:val="false"/>
          <w:i w:val="false"/>
          <w:color w:val="000000"/>
          <w:sz w:val="28"/>
        </w:rPr>
        <w:t xml:space="preserve">
      33. В случае превышения срока предоставления запрашиваемой информации либо предоставления документов в неполном объеме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направляет заявителю мотивированный отказ в проведении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41"/>
    <w:bookmarkStart w:name="z4404" w:id="742"/>
    <w:p>
      <w:pPr>
        <w:spacing w:after="0"/>
        <w:ind w:left="0"/>
        <w:jc w:val="both"/>
      </w:pPr>
      <w:r>
        <w:rPr>
          <w:rFonts w:ascii="Times New Roman"/>
          <w:b w:val="false"/>
          <w:i w:val="false"/>
          <w:color w:val="000000"/>
          <w:sz w:val="28"/>
        </w:rPr>
        <w:t xml:space="preserve">
      34. Предоставление заявителем недостоверных данных является основанием для отказа в проведении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42"/>
    <w:bookmarkStart w:name="z4405" w:id="743"/>
    <w:p>
      <w:pPr>
        <w:spacing w:after="0"/>
        <w:ind w:left="0"/>
        <w:jc w:val="both"/>
      </w:pPr>
      <w:r>
        <w:rPr>
          <w:rFonts w:ascii="Times New Roman"/>
          <w:b w:val="false"/>
          <w:i w:val="false"/>
          <w:color w:val="000000"/>
          <w:sz w:val="28"/>
        </w:rPr>
        <w:t>
      В случае выявления недостоверных данных для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а также на утвержденные предельные цены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государственная экспертная организация информирует об этом уполномоченный орган (в произвольной форме).</w:t>
      </w:r>
    </w:p>
    <w:bookmarkEnd w:id="743"/>
    <w:bookmarkStart w:name="z4406" w:id="744"/>
    <w:p>
      <w:pPr>
        <w:spacing w:after="0"/>
        <w:ind w:left="0"/>
        <w:jc w:val="both"/>
      </w:pPr>
      <w:r>
        <w:rPr>
          <w:rFonts w:ascii="Times New Roman"/>
          <w:b w:val="false"/>
          <w:i w:val="false"/>
          <w:color w:val="000000"/>
          <w:sz w:val="28"/>
        </w:rPr>
        <w:t>
      35. В случае наличия разницы в комплектующих или в функциональных режимах работы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разница в цене считается обоснованной.</w:t>
      </w:r>
    </w:p>
    <w:bookmarkEnd w:id="744"/>
    <w:bookmarkStart w:name="z4407" w:id="745"/>
    <w:p>
      <w:pPr>
        <w:spacing w:after="0"/>
        <w:ind w:left="0"/>
        <w:jc w:val="both"/>
      </w:pPr>
      <w:r>
        <w:rPr>
          <w:rFonts w:ascii="Times New Roman"/>
          <w:b w:val="false"/>
          <w:i w:val="false"/>
          <w:color w:val="000000"/>
          <w:sz w:val="28"/>
        </w:rPr>
        <w:t xml:space="preserve">
      36. Анализ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осуществляется на основании перечня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 а также информации отечественного производителя о фактически понесенных затратах для определения цены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за одну единицу измерения.</w:t>
      </w:r>
    </w:p>
    <w:bookmarkEnd w:id="745"/>
    <w:bookmarkStart w:name="z4408" w:id="746"/>
    <w:p>
      <w:pPr>
        <w:spacing w:after="0"/>
        <w:ind w:left="0"/>
        <w:jc w:val="both"/>
      </w:pPr>
      <w:r>
        <w:rPr>
          <w:rFonts w:ascii="Times New Roman"/>
          <w:b w:val="false"/>
          <w:i w:val="false"/>
          <w:color w:val="000000"/>
          <w:sz w:val="28"/>
        </w:rPr>
        <w:t>
      При наличии заключений экспертной организации на такое же торговое наименование, модель и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и его комплектующие за последние 12 месяцев проводится сопоставление цены с заявляемой МИ (in vitro).</w:t>
      </w:r>
    </w:p>
    <w:bookmarkEnd w:id="746"/>
    <w:bookmarkStart w:name="z4409" w:id="747"/>
    <w:p>
      <w:pPr>
        <w:spacing w:after="0"/>
        <w:ind w:left="0"/>
        <w:jc w:val="both"/>
      </w:pPr>
      <w:r>
        <w:rPr>
          <w:rFonts w:ascii="Times New Roman"/>
          <w:b w:val="false"/>
          <w:i w:val="false"/>
          <w:color w:val="000000"/>
          <w:sz w:val="28"/>
        </w:rPr>
        <w:t>
      При этом сопоставляется цена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разрезе отдельных комплектующих, имеющих одинаковые характерные основные признаки, с учетом обменного курса валют на дату подачи нового заявления, в соответствии с пунктом 6 настоящих Правил.</w:t>
      </w:r>
    </w:p>
    <w:bookmarkEnd w:id="747"/>
    <w:bookmarkStart w:name="z4410" w:id="748"/>
    <w:p>
      <w:pPr>
        <w:spacing w:after="0"/>
        <w:ind w:left="0"/>
        <w:jc w:val="both"/>
      </w:pPr>
      <w:r>
        <w:rPr>
          <w:rFonts w:ascii="Times New Roman"/>
          <w:b w:val="false"/>
          <w:i w:val="false"/>
          <w:color w:val="000000"/>
          <w:sz w:val="28"/>
        </w:rPr>
        <w:t>
      В процессе сопоставления цены комплектующих учитывается наименьшее значение цены сопоставляемых комплектующих указанных во всех документах, подтверждающие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748"/>
    <w:bookmarkStart w:name="z4411" w:id="749"/>
    <w:p>
      <w:pPr>
        <w:spacing w:after="0"/>
        <w:ind w:left="0"/>
        <w:jc w:val="both"/>
      </w:pPr>
      <w:r>
        <w:rPr>
          <w:rFonts w:ascii="Times New Roman"/>
          <w:b w:val="false"/>
          <w:i w:val="false"/>
          <w:color w:val="000000"/>
          <w:sz w:val="28"/>
        </w:rPr>
        <w:t>
      37. В случае если в комплектации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 измененными техническими характеристиками согласно регистрационному удостоверению, присутствуют комплектующие, прошедшие анализ цены за последние 12 месяцев, то их цена остается без изменений.</w:t>
      </w:r>
    </w:p>
    <w:bookmarkEnd w:id="749"/>
    <w:bookmarkStart w:name="z4412" w:id="750"/>
    <w:p>
      <w:pPr>
        <w:spacing w:after="0"/>
        <w:ind w:left="0"/>
        <w:jc w:val="both"/>
      </w:pPr>
      <w:r>
        <w:rPr>
          <w:rFonts w:ascii="Times New Roman"/>
          <w:b w:val="false"/>
          <w:i w:val="false"/>
          <w:color w:val="000000"/>
          <w:sz w:val="28"/>
        </w:rPr>
        <w:t>
      38. В случае изменения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отечественного товаропроизводителя, анализ цены производится на основании заявления от заявителя.</w:t>
      </w:r>
    </w:p>
    <w:bookmarkEnd w:id="750"/>
    <w:bookmarkStart w:name="z4413" w:id="751"/>
    <w:p>
      <w:pPr>
        <w:spacing w:after="0"/>
        <w:ind w:left="0"/>
        <w:jc w:val="both"/>
      </w:pPr>
      <w:r>
        <w:rPr>
          <w:rFonts w:ascii="Times New Roman"/>
          <w:b w:val="false"/>
          <w:i w:val="false"/>
          <w:color w:val="000000"/>
          <w:sz w:val="28"/>
        </w:rPr>
        <w:t>
      39. Для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к указанной цене включаются расходы, связанные с доставкой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до заказчика.</w:t>
      </w:r>
    </w:p>
    <w:bookmarkEnd w:id="751"/>
    <w:bookmarkStart w:name="z4414" w:id="752"/>
    <w:p>
      <w:pPr>
        <w:spacing w:after="0"/>
        <w:ind w:left="0"/>
        <w:jc w:val="both"/>
      </w:pPr>
      <w:r>
        <w:rPr>
          <w:rFonts w:ascii="Times New Roman"/>
          <w:b w:val="false"/>
          <w:i w:val="false"/>
          <w:color w:val="000000"/>
          <w:sz w:val="28"/>
        </w:rPr>
        <w:t>
      Цена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752"/>
    <w:bookmarkStart w:name="z4415" w:id="753"/>
    <w:p>
      <w:pPr>
        <w:spacing w:after="0"/>
        <w:ind w:left="0"/>
        <w:jc w:val="both"/>
      </w:pPr>
      <w:r>
        <w:rPr>
          <w:rFonts w:ascii="Times New Roman"/>
          <w:b w:val="false"/>
          <w:i w:val="false"/>
          <w:color w:val="000000"/>
          <w:sz w:val="28"/>
        </w:rPr>
        <w:t>
      (без НДС) = Ц +Н, где:</w:t>
      </w:r>
    </w:p>
    <w:bookmarkEnd w:id="753"/>
    <w:bookmarkStart w:name="z4416" w:id="754"/>
    <w:p>
      <w:pPr>
        <w:spacing w:after="0"/>
        <w:ind w:left="0"/>
        <w:jc w:val="both"/>
      </w:pPr>
      <w:r>
        <w:rPr>
          <w:rFonts w:ascii="Times New Roman"/>
          <w:b w:val="false"/>
          <w:i w:val="false"/>
          <w:color w:val="000000"/>
          <w:sz w:val="28"/>
        </w:rPr>
        <w:t>
      Ц – заявленная цена, указанная в прайсе отечественного производителя и включает в себя производственную себестоимость, расходы по реализации;</w:t>
      </w:r>
    </w:p>
    <w:bookmarkEnd w:id="754"/>
    <w:bookmarkStart w:name="z4417" w:id="755"/>
    <w:p>
      <w:pPr>
        <w:spacing w:after="0"/>
        <w:ind w:left="0"/>
        <w:jc w:val="both"/>
      </w:pPr>
      <w:r>
        <w:rPr>
          <w:rFonts w:ascii="Times New Roman"/>
          <w:b w:val="false"/>
          <w:i w:val="false"/>
          <w:color w:val="000000"/>
          <w:sz w:val="28"/>
        </w:rPr>
        <w:t>
      Н – наценка отечественного товаропроизводителя при реализации заявленного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которая не превышает 15 % от стоимости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755"/>
    <w:bookmarkStart w:name="z4418" w:id="756"/>
    <w:p>
      <w:pPr>
        <w:spacing w:after="0"/>
        <w:ind w:left="0"/>
        <w:jc w:val="both"/>
      </w:pPr>
      <w:r>
        <w:rPr>
          <w:rFonts w:ascii="Times New Roman"/>
          <w:b w:val="false"/>
          <w:i w:val="false"/>
          <w:color w:val="000000"/>
          <w:sz w:val="28"/>
        </w:rPr>
        <w:t>
      40. В стоимость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включается гарантийный срок сервисного обслуживания не менее 37 месяцев с даты ввода в эксплуатацию.</w:t>
      </w:r>
    </w:p>
    <w:bookmarkEnd w:id="756"/>
    <w:bookmarkStart w:name="z4419" w:id="757"/>
    <w:p>
      <w:pPr>
        <w:spacing w:after="0"/>
        <w:ind w:left="0"/>
        <w:jc w:val="both"/>
      </w:pPr>
      <w:r>
        <w:rPr>
          <w:rFonts w:ascii="Times New Roman"/>
          <w:b w:val="false"/>
          <w:i w:val="false"/>
          <w:color w:val="000000"/>
          <w:sz w:val="28"/>
        </w:rPr>
        <w:t>
      41. В стоимость гарантийного сервисного обслуживания для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не включаются расходные материалы и принадлежности.</w:t>
      </w:r>
    </w:p>
    <w:bookmarkEnd w:id="757"/>
    <w:bookmarkStart w:name="z4420" w:id="758"/>
    <w:p>
      <w:pPr>
        <w:spacing w:after="0"/>
        <w:ind w:left="0"/>
        <w:jc w:val="both"/>
      </w:pPr>
      <w:r>
        <w:rPr>
          <w:rFonts w:ascii="Times New Roman"/>
          <w:b w:val="false"/>
          <w:i w:val="false"/>
          <w:color w:val="000000"/>
          <w:sz w:val="28"/>
        </w:rPr>
        <w:t xml:space="preserve">
      42. По результатам проведения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оформляется заключение по результатам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758"/>
    <w:bookmarkStart w:name="z4421" w:id="759"/>
    <w:p>
      <w:pPr>
        <w:spacing w:after="0"/>
        <w:ind w:left="0"/>
        <w:jc w:val="both"/>
      </w:pPr>
      <w:r>
        <w:rPr>
          <w:rFonts w:ascii="Times New Roman"/>
          <w:b w:val="false"/>
          <w:i w:val="false"/>
          <w:color w:val="000000"/>
          <w:sz w:val="28"/>
        </w:rPr>
        <w:t>
      43. По запросу уполномоченного органа государственной экспертной организацией формируются проекты предельных цен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на основании выданных заключений по результатам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перечню (списку) представленному уполномоченным органом.</w:t>
      </w:r>
    </w:p>
    <w:bookmarkEnd w:id="759"/>
    <w:bookmarkStart w:name="z4422" w:id="760"/>
    <w:p>
      <w:pPr>
        <w:spacing w:after="0"/>
        <w:ind w:left="0"/>
        <w:jc w:val="both"/>
      </w:pPr>
      <w:r>
        <w:rPr>
          <w:rFonts w:ascii="Times New Roman"/>
          <w:b w:val="false"/>
          <w:i w:val="false"/>
          <w:color w:val="000000"/>
          <w:sz w:val="28"/>
        </w:rPr>
        <w:t>
      44. Срок действия заключения по результатам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составляет 12 месяцев со дня его выдачи.</w:t>
      </w:r>
    </w:p>
    <w:bookmarkEnd w:id="760"/>
    <w:bookmarkStart w:name="z4423" w:id="761"/>
    <w:p>
      <w:pPr>
        <w:spacing w:after="0"/>
        <w:ind w:left="0"/>
        <w:jc w:val="both"/>
      </w:pPr>
      <w:r>
        <w:rPr>
          <w:rFonts w:ascii="Times New Roman"/>
          <w:b w:val="false"/>
          <w:i w:val="false"/>
          <w:color w:val="000000"/>
          <w:sz w:val="28"/>
        </w:rPr>
        <w:t>
      45. Государственная экспертная организация формирует заключение по результатам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761"/>
    <w:bookmarkStart w:name="z4424" w:id="762"/>
    <w:p>
      <w:pPr>
        <w:spacing w:after="0"/>
        <w:ind w:left="0"/>
        <w:jc w:val="both"/>
      </w:pPr>
      <w:r>
        <w:rPr>
          <w:rFonts w:ascii="Times New Roman"/>
          <w:b w:val="false"/>
          <w:i w:val="false"/>
          <w:color w:val="000000"/>
          <w:sz w:val="28"/>
        </w:rPr>
        <w:t>
      46. Отзыв ранее выданных заключений по анализу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осуществляется на основании актов правоохранительных органов и судебных актов, вступивших в законную силу.</w:t>
      </w:r>
    </w:p>
    <w:bookmarkEnd w:id="762"/>
    <w:bookmarkStart w:name="z4425" w:id="763"/>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государственных услуг</w:t>
      </w:r>
    </w:p>
    <w:bookmarkEnd w:id="763"/>
    <w:bookmarkStart w:name="z4426" w:id="764"/>
    <w:p>
      <w:pPr>
        <w:spacing w:after="0"/>
        <w:ind w:left="0"/>
        <w:jc w:val="both"/>
      </w:pPr>
      <w:r>
        <w:rPr>
          <w:rFonts w:ascii="Times New Roman"/>
          <w:b w:val="false"/>
          <w:i w:val="false"/>
          <w:color w:val="000000"/>
          <w:sz w:val="28"/>
        </w:rPr>
        <w:t>
      47. Жалоба на решение, действие (бездействие) услугодателя по вопросам оказания государственных услуг подается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64"/>
    <w:bookmarkStart w:name="z4427" w:id="76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765"/>
    <w:bookmarkStart w:name="z4428" w:id="766"/>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766"/>
    <w:bookmarkStart w:name="z4429" w:id="767"/>
    <w:p>
      <w:pPr>
        <w:spacing w:after="0"/>
        <w:ind w:left="0"/>
        <w:jc w:val="both"/>
      </w:pPr>
      <w:r>
        <w:rPr>
          <w:rFonts w:ascii="Times New Roman"/>
          <w:b w:val="false"/>
          <w:i w:val="false"/>
          <w:color w:val="000000"/>
          <w:sz w:val="28"/>
        </w:rPr>
        <w:t>
      48. Если иное не предусмотрено законом, обращение в суд допускается после обжалования в досудебном порядке.</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наценок на</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4433" w:id="768"/>
    <w:p>
      <w:pPr>
        <w:spacing w:after="0"/>
        <w:ind w:left="0"/>
        <w:jc w:val="left"/>
      </w:pPr>
      <w:r>
        <w:rPr>
          <w:rFonts w:ascii="Times New Roman"/>
          <w:b/>
          <w:i w:val="false"/>
          <w:color w:val="000000"/>
        </w:rPr>
        <w:t xml:space="preserve"> Заявление для изделия медицинского назначения, ввозимого на территорию Республики Казахстан</w:t>
      </w:r>
    </w:p>
    <w:bookmarkEnd w:id="768"/>
    <w:bookmarkStart w:name="z4434" w:id="769"/>
    <w:p>
      <w:pPr>
        <w:spacing w:after="0"/>
        <w:ind w:left="0"/>
        <w:jc w:val="both"/>
      </w:pPr>
      <w:r>
        <w:rPr>
          <w:rFonts w:ascii="Times New Roman"/>
          <w:b w:val="false"/>
          <w:i w:val="false"/>
          <w:color w:val="000000"/>
          <w:sz w:val="28"/>
        </w:rPr>
        <w:t>
      Предоставляю информацию для анализа цены производителя на изделия медицинского назначения</w:t>
      </w:r>
    </w:p>
    <w:bookmarkEnd w:id="769"/>
    <w:bookmarkStart w:name="z4435" w:id="770"/>
    <w:p>
      <w:pPr>
        <w:spacing w:after="0"/>
        <w:ind w:left="0"/>
        <w:jc w:val="both"/>
      </w:pPr>
      <w:r>
        <w:rPr>
          <w:rFonts w:ascii="Times New Roman"/>
          <w:b w:val="false"/>
          <w:i w:val="false"/>
          <w:color w:val="000000"/>
          <w:sz w:val="28"/>
        </w:rPr>
        <w:t>
      __________________________________________</w:t>
      </w:r>
    </w:p>
    <w:bookmarkEnd w:id="770"/>
    <w:bookmarkStart w:name="z4436" w:id="771"/>
    <w:p>
      <w:pPr>
        <w:spacing w:after="0"/>
        <w:ind w:left="0"/>
        <w:jc w:val="both"/>
      </w:pPr>
      <w:r>
        <w:rPr>
          <w:rFonts w:ascii="Times New Roman"/>
          <w:b w:val="false"/>
          <w:i w:val="false"/>
          <w:color w:val="000000"/>
          <w:sz w:val="28"/>
        </w:rPr>
        <w:t>
      1. Заявитель</w:t>
      </w:r>
    </w:p>
    <w:bookmarkEnd w:id="771"/>
    <w:bookmarkStart w:name="z4437" w:id="772"/>
    <w:p>
      <w:pPr>
        <w:spacing w:after="0"/>
        <w:ind w:left="0"/>
        <w:jc w:val="both"/>
      </w:pPr>
      <w:r>
        <w:rPr>
          <w:rFonts w:ascii="Times New Roman"/>
          <w:b w:val="false"/>
          <w:i w:val="false"/>
          <w:color w:val="000000"/>
          <w:sz w:val="28"/>
        </w:rPr>
        <w:t>
      1.1 Производитель</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77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w:t>
            </w:r>
          </w:p>
          <w:bookmarkEnd w:id="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774"/>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775"/>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7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776"/>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777"/>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778"/>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779"/>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780"/>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78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w:t>
            </w:r>
          </w:p>
          <w:bookmarkEnd w:id="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7" w:id="782"/>
    <w:p>
      <w:pPr>
        <w:spacing w:after="0"/>
        <w:ind w:left="0"/>
        <w:jc w:val="both"/>
      </w:pPr>
      <w:r>
        <w:rPr>
          <w:rFonts w:ascii="Times New Roman"/>
          <w:b w:val="false"/>
          <w:i w:val="false"/>
          <w:color w:val="000000"/>
          <w:sz w:val="28"/>
        </w:rPr>
        <w:t>
      1.2. Владелец регистрационного удостоверения</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783"/>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bookmarkEnd w:id="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784"/>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785"/>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786"/>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787"/>
          <w:p>
            <w:pPr>
              <w:spacing w:after="20"/>
              <w:ind w:left="20"/>
              <w:jc w:val="both"/>
            </w:pPr>
            <w:r>
              <w:rPr>
                <w:rFonts w:ascii="Times New Roman"/>
                <w:b w:val="false"/>
                <w:i w:val="false"/>
                <w:color w:val="000000"/>
                <w:sz w:val="20"/>
              </w:rPr>
              <w:t>
</w:t>
            </w:r>
            <w:r>
              <w:rPr>
                <w:rFonts w:ascii="Times New Roman"/>
                <w:b w:val="false"/>
                <w:i w:val="false"/>
                <w:color w:val="000000"/>
                <w:sz w:val="20"/>
              </w:rPr>
              <w:t>Тел.</w:t>
            </w:r>
          </w:p>
          <w:bookmarkEnd w:id="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788"/>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789"/>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790"/>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руководителя</w:t>
            </w:r>
          </w:p>
          <w:bookmarkEnd w:id="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791"/>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79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наделенного функцией реализации для оптовых дистрибьюторов</w:t>
            </w:r>
          </w:p>
          <w:bookmarkEnd w:id="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0" w:id="793"/>
    <w:p>
      <w:pPr>
        <w:spacing w:after="0"/>
        <w:ind w:left="0"/>
        <w:jc w:val="both"/>
      </w:pPr>
      <w:r>
        <w:rPr>
          <w:rFonts w:ascii="Times New Roman"/>
          <w:b w:val="false"/>
          <w:i w:val="false"/>
          <w:color w:val="000000"/>
          <w:sz w:val="28"/>
        </w:rPr>
        <w:t>
      1.3 Уполномоченный представитель производителя либо доверенное лицо, уполномоченное проводить действия во время процедуры государственной регистрации в Республике Казахстан.</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794"/>
          <w:p>
            <w:pPr>
              <w:spacing w:after="20"/>
              <w:ind w:left="20"/>
              <w:jc w:val="both"/>
            </w:pPr>
            <w:r>
              <w:rPr>
                <w:rFonts w:ascii="Times New Roman"/>
                <w:b w:val="false"/>
                <w:i w:val="false"/>
                <w:color w:val="000000"/>
                <w:sz w:val="20"/>
              </w:rPr>
              <w:t>
</w:t>
            </w:r>
            <w:r>
              <w:rPr>
                <w:rFonts w:ascii="Times New Roman"/>
                <w:b w:val="false"/>
                <w:i w:val="false"/>
                <w:color w:val="000000"/>
                <w:sz w:val="20"/>
              </w:rPr>
              <w:t> Название (или Ф.И.О. для физ. лица (при его наличии))</w:t>
            </w:r>
          </w:p>
          <w:bookmarkEnd w:id="7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795"/>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7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796"/>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7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797"/>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7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798"/>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7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799"/>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7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800"/>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8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801"/>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руководителя</w:t>
            </w:r>
          </w:p>
          <w:bookmarkEnd w:id="8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802"/>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доверенности</w:t>
            </w:r>
          </w:p>
          <w:bookmarkEnd w:id="8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7" w:id="803"/>
    <w:p>
      <w:pPr>
        <w:spacing w:after="0"/>
        <w:ind w:left="0"/>
        <w:jc w:val="both"/>
      </w:pPr>
      <w:r>
        <w:rPr>
          <w:rFonts w:ascii="Times New Roman"/>
          <w:b w:val="false"/>
          <w:i w:val="false"/>
          <w:color w:val="000000"/>
          <w:sz w:val="28"/>
        </w:rPr>
        <w:t>
      2. Информация о ИМН</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8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8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дата выдачи в Республике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8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8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8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8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относится к классу безопасности (нужное отметить)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810"/>
          <w:p>
            <w:pPr>
              <w:spacing w:after="20"/>
              <w:ind w:left="20"/>
              <w:jc w:val="both"/>
            </w:pPr>
            <w:r>
              <w:rPr>
                <w:rFonts w:ascii="Times New Roman"/>
                <w:b w:val="false"/>
                <w:i w:val="false"/>
                <w:color w:val="000000"/>
                <w:sz w:val="20"/>
              </w:rPr>
              <w:t>
□ класс 1 - с низкой степенью риска</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 класс 2 а - со средней степенью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 класс 2 б - с повышенной степенью риска</w:t>
            </w:r>
          </w:p>
          <w:p>
            <w:pPr>
              <w:spacing w:after="20"/>
              <w:ind w:left="20"/>
              <w:jc w:val="both"/>
            </w:pPr>
            <w:r>
              <w:rPr>
                <w:rFonts w:ascii="Times New Roman"/>
                <w:b w:val="false"/>
                <w:i w:val="false"/>
                <w:color w:val="000000"/>
                <w:sz w:val="20"/>
              </w:rPr>
              <w:t>
□ класс 3 - с высокой степенью риска</w:t>
            </w:r>
          </w:p>
        </w:tc>
      </w:tr>
    </w:tbl>
    <w:bookmarkStart w:name="z4585" w:id="811"/>
    <w:p>
      <w:pPr>
        <w:spacing w:after="0"/>
        <w:ind w:left="0"/>
        <w:jc w:val="both"/>
      </w:pPr>
      <w:r>
        <w:rPr>
          <w:rFonts w:ascii="Times New Roman"/>
          <w:b w:val="false"/>
          <w:i w:val="false"/>
          <w:color w:val="000000"/>
          <w:sz w:val="28"/>
        </w:rPr>
        <w:t>
      Примечание: *Регистрация цены или перерегистрация зарегистрированных цен и утверждение предельных цен на торговое наименование и техническую характеристику ИМН в рамках ГОБМП и (или) в системе ОСМС осуществляется в тенге. При конвертации цены заявителя в тенге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811"/>
    <w:bookmarkStart w:name="z4586" w:id="812"/>
    <w:p>
      <w:pPr>
        <w:spacing w:after="0"/>
        <w:ind w:left="0"/>
        <w:jc w:val="both"/>
      </w:pPr>
      <w:r>
        <w:rPr>
          <w:rFonts w:ascii="Times New Roman"/>
          <w:b w:val="false"/>
          <w:i w:val="false"/>
          <w:color w:val="000000"/>
          <w:sz w:val="28"/>
        </w:rPr>
        <w:t>
      **При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w:t>
      </w:r>
    </w:p>
    <w:bookmarkEnd w:id="812"/>
    <w:bookmarkStart w:name="z4587" w:id="813"/>
    <w:p>
      <w:pPr>
        <w:spacing w:after="0"/>
        <w:ind w:left="0"/>
        <w:jc w:val="both"/>
      </w:pPr>
      <w:r>
        <w:rPr>
          <w:rFonts w:ascii="Times New Roman"/>
          <w:b w:val="false"/>
          <w:i w:val="false"/>
          <w:color w:val="000000"/>
          <w:sz w:val="28"/>
        </w:rPr>
        <w:t>
      *** При отсутствии регистрации в референтных странах</w:t>
      </w:r>
    </w:p>
    <w:bookmarkEnd w:id="813"/>
    <w:p>
      <w:pPr>
        <w:spacing w:after="0"/>
        <w:ind w:left="0"/>
        <w:jc w:val="both"/>
      </w:pPr>
      <w:bookmarkStart w:name="z4588" w:id="814"/>
      <w:r>
        <w:rPr>
          <w:rFonts w:ascii="Times New Roman"/>
          <w:b w:val="false"/>
          <w:i w:val="false"/>
          <w:color w:val="000000"/>
          <w:sz w:val="28"/>
        </w:rPr>
        <w:t>
      __________________ ________________ ___________________________________</w:t>
      </w:r>
    </w:p>
    <w:bookmarkEnd w:id="814"/>
    <w:p>
      <w:pPr>
        <w:spacing w:after="0"/>
        <w:ind w:left="0"/>
        <w:jc w:val="both"/>
      </w:pPr>
      <w:r>
        <w:rPr>
          <w:rFonts w:ascii="Times New Roman"/>
          <w:b w:val="false"/>
          <w:i w:val="false"/>
          <w:color w:val="000000"/>
          <w:sz w:val="28"/>
        </w:rPr>
        <w:t xml:space="preserve">       должность заявителя       подпись       Ф.И.О. (при его наличии)</w:t>
      </w:r>
    </w:p>
    <w:bookmarkStart w:name="z4589" w:id="815"/>
    <w:p>
      <w:pPr>
        <w:spacing w:after="0"/>
        <w:ind w:left="0"/>
        <w:jc w:val="both"/>
      </w:pPr>
      <w:r>
        <w:rPr>
          <w:rFonts w:ascii="Times New Roman"/>
          <w:b w:val="false"/>
          <w:i w:val="false"/>
          <w:color w:val="000000"/>
          <w:sz w:val="28"/>
        </w:rPr>
        <w:t>
      Дата _____________</w:t>
      </w:r>
    </w:p>
    <w:bookmarkEnd w:id="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на медицинские изделия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4593" w:id="816"/>
    <w:p>
      <w:pPr>
        <w:spacing w:after="0"/>
        <w:ind w:left="0"/>
        <w:jc w:val="left"/>
      </w:pPr>
      <w:r>
        <w:rPr>
          <w:rFonts w:ascii="Times New Roman"/>
          <w:b/>
          <w:i w:val="false"/>
          <w:color w:val="000000"/>
        </w:rPr>
        <w:t xml:space="preserve"> Заявление для изделия медицинского назначения, производимого на территории Республики Казахстан</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81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w:t>
            </w:r>
          </w:p>
          <w:bookmarkEnd w:id="8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818"/>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8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81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8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820"/>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8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821"/>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8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822"/>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8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823"/>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8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8" w:id="824"/>
    <w:p>
      <w:pPr>
        <w:spacing w:after="0"/>
        <w:ind w:left="0"/>
        <w:jc w:val="both"/>
      </w:pPr>
      <w:r>
        <w:rPr>
          <w:rFonts w:ascii="Times New Roman"/>
          <w:b w:val="false"/>
          <w:i w:val="false"/>
          <w:color w:val="000000"/>
          <w:sz w:val="28"/>
        </w:rPr>
        <w:t>
      Торговое наименование ИМН</w:t>
      </w:r>
    </w:p>
    <w:bookmarkEnd w:id="824"/>
    <w:bookmarkStart w:name="z4629" w:id="825"/>
    <w:p>
      <w:pPr>
        <w:spacing w:after="0"/>
        <w:ind w:left="0"/>
        <w:jc w:val="both"/>
      </w:pPr>
      <w:r>
        <w:rPr>
          <w:rFonts w:ascii="Times New Roman"/>
          <w:b w:val="false"/>
          <w:i w:val="false"/>
          <w:color w:val="000000"/>
          <w:sz w:val="28"/>
        </w:rPr>
        <w:t>
      __________________________________________________________________</w:t>
      </w:r>
    </w:p>
    <w:bookmarkEnd w:id="825"/>
    <w:bookmarkStart w:name="z4630" w:id="826"/>
    <w:p>
      <w:pPr>
        <w:spacing w:after="0"/>
        <w:ind w:left="0"/>
        <w:jc w:val="both"/>
      </w:pPr>
      <w:r>
        <w:rPr>
          <w:rFonts w:ascii="Times New Roman"/>
          <w:b w:val="false"/>
          <w:i w:val="false"/>
          <w:color w:val="000000"/>
          <w:sz w:val="28"/>
        </w:rPr>
        <w:t>
      РУ</w:t>
      </w:r>
    </w:p>
    <w:bookmarkEnd w:id="826"/>
    <w:bookmarkStart w:name="z4631" w:id="827"/>
    <w:p>
      <w:pPr>
        <w:spacing w:after="0"/>
        <w:ind w:left="0"/>
        <w:jc w:val="both"/>
      </w:pPr>
      <w:r>
        <w:rPr>
          <w:rFonts w:ascii="Times New Roman"/>
          <w:b w:val="false"/>
          <w:i w:val="false"/>
          <w:color w:val="000000"/>
          <w:sz w:val="28"/>
        </w:rPr>
        <w:t>
      №_________________________________________________________________</w:t>
      </w:r>
    </w:p>
    <w:bookmarkEnd w:id="827"/>
    <w:bookmarkStart w:name="z4632" w:id="828"/>
    <w:p>
      <w:pPr>
        <w:spacing w:after="0"/>
        <w:ind w:left="0"/>
        <w:jc w:val="both"/>
      </w:pPr>
      <w:r>
        <w:rPr>
          <w:rFonts w:ascii="Times New Roman"/>
          <w:b w:val="false"/>
          <w:i w:val="false"/>
          <w:color w:val="000000"/>
          <w:sz w:val="28"/>
        </w:rPr>
        <w:t>
      Вариант исполнения</w:t>
      </w:r>
    </w:p>
    <w:bookmarkEnd w:id="828"/>
    <w:bookmarkStart w:name="z4633" w:id="829"/>
    <w:p>
      <w:pPr>
        <w:spacing w:after="0"/>
        <w:ind w:left="0"/>
        <w:jc w:val="both"/>
      </w:pPr>
      <w:r>
        <w:rPr>
          <w:rFonts w:ascii="Times New Roman"/>
          <w:b w:val="false"/>
          <w:i w:val="false"/>
          <w:color w:val="000000"/>
          <w:sz w:val="28"/>
        </w:rPr>
        <w:t>
      ___________________________________________________________________</w:t>
      </w:r>
    </w:p>
    <w:bookmarkEnd w:id="829"/>
    <w:bookmarkStart w:name="z4634" w:id="830"/>
    <w:p>
      <w:pPr>
        <w:spacing w:after="0"/>
        <w:ind w:left="0"/>
        <w:jc w:val="both"/>
      </w:pPr>
      <w:r>
        <w:rPr>
          <w:rFonts w:ascii="Times New Roman"/>
          <w:b w:val="false"/>
          <w:i w:val="false"/>
          <w:color w:val="000000"/>
          <w:sz w:val="28"/>
        </w:rPr>
        <w:t>
      Единица измерения ИМН_____________________________________________</w:t>
      </w:r>
    </w:p>
    <w:bookmarkEnd w:id="830"/>
    <w:bookmarkStart w:name="z4635" w:id="831"/>
    <w:p>
      <w:pPr>
        <w:spacing w:after="0"/>
        <w:ind w:left="0"/>
        <w:jc w:val="both"/>
      </w:pPr>
      <w:r>
        <w:rPr>
          <w:rFonts w:ascii="Times New Roman"/>
          <w:b w:val="false"/>
          <w:i w:val="false"/>
          <w:color w:val="000000"/>
          <w:sz w:val="28"/>
        </w:rPr>
        <w:t>
      Составляющие одной единицы измерения ИМН</w:t>
      </w:r>
    </w:p>
    <w:bookmarkEnd w:id="831"/>
    <w:bookmarkStart w:name="z4636" w:id="832"/>
    <w:p>
      <w:pPr>
        <w:spacing w:after="0"/>
        <w:ind w:left="0"/>
        <w:jc w:val="both"/>
      </w:pPr>
      <w:r>
        <w:rPr>
          <w:rFonts w:ascii="Times New Roman"/>
          <w:b w:val="false"/>
          <w:i w:val="false"/>
          <w:color w:val="000000"/>
          <w:sz w:val="28"/>
        </w:rPr>
        <w:t>
      ___________________________________________________________________</w:t>
      </w:r>
    </w:p>
    <w:bookmarkEnd w:id="832"/>
    <w:bookmarkStart w:name="z4637" w:id="833"/>
    <w:p>
      <w:pPr>
        <w:spacing w:after="0"/>
        <w:ind w:left="0"/>
        <w:jc w:val="both"/>
      </w:pPr>
      <w:r>
        <w:rPr>
          <w:rFonts w:ascii="Times New Roman"/>
          <w:b w:val="false"/>
          <w:i w:val="false"/>
          <w:color w:val="000000"/>
          <w:sz w:val="28"/>
        </w:rPr>
        <w:t>
      Класс безопасности</w:t>
      </w:r>
    </w:p>
    <w:bookmarkEnd w:id="833"/>
    <w:bookmarkStart w:name="z4638" w:id="834"/>
    <w:p>
      <w:pPr>
        <w:spacing w:after="0"/>
        <w:ind w:left="0"/>
        <w:jc w:val="both"/>
      </w:pPr>
      <w:r>
        <w:rPr>
          <w:rFonts w:ascii="Times New Roman"/>
          <w:b w:val="false"/>
          <w:i w:val="false"/>
          <w:color w:val="000000"/>
          <w:sz w:val="28"/>
        </w:rPr>
        <w:t>
      ___________________________________________________________________</w:t>
      </w:r>
    </w:p>
    <w:bookmarkEnd w:id="834"/>
    <w:bookmarkStart w:name="z4639" w:id="835"/>
    <w:p>
      <w:pPr>
        <w:spacing w:after="0"/>
        <w:ind w:left="0"/>
        <w:jc w:val="both"/>
      </w:pPr>
      <w:r>
        <w:rPr>
          <w:rFonts w:ascii="Times New Roman"/>
          <w:b w:val="false"/>
          <w:i w:val="false"/>
          <w:color w:val="000000"/>
          <w:sz w:val="28"/>
        </w:rPr>
        <w:t>
      Ранее зарегистрированная цена производителя ИМН за единицу измерения</w:t>
      </w:r>
    </w:p>
    <w:bookmarkEnd w:id="835"/>
    <w:bookmarkStart w:name="z4640" w:id="836"/>
    <w:p>
      <w:pPr>
        <w:spacing w:after="0"/>
        <w:ind w:left="0"/>
        <w:jc w:val="both"/>
      </w:pPr>
      <w:r>
        <w:rPr>
          <w:rFonts w:ascii="Times New Roman"/>
          <w:b w:val="false"/>
          <w:i w:val="false"/>
          <w:color w:val="000000"/>
          <w:sz w:val="28"/>
        </w:rPr>
        <w:t>
      ___________________________________________________________________</w:t>
      </w:r>
    </w:p>
    <w:bookmarkEnd w:id="836"/>
    <w:bookmarkStart w:name="z4641" w:id="837"/>
    <w:p>
      <w:pPr>
        <w:spacing w:after="0"/>
        <w:ind w:left="0"/>
        <w:jc w:val="both"/>
      </w:pPr>
      <w:r>
        <w:rPr>
          <w:rFonts w:ascii="Times New Roman"/>
          <w:b w:val="false"/>
          <w:i w:val="false"/>
          <w:color w:val="000000"/>
          <w:sz w:val="28"/>
        </w:rPr>
        <w:t>
      Заявленная цена производителя ИМН за единицу измерения</w:t>
      </w:r>
    </w:p>
    <w:bookmarkEnd w:id="837"/>
    <w:bookmarkStart w:name="z4642" w:id="838"/>
    <w:p>
      <w:pPr>
        <w:spacing w:after="0"/>
        <w:ind w:left="0"/>
        <w:jc w:val="both"/>
      </w:pPr>
      <w:r>
        <w:rPr>
          <w:rFonts w:ascii="Times New Roman"/>
          <w:b w:val="false"/>
          <w:i w:val="false"/>
          <w:color w:val="000000"/>
          <w:sz w:val="28"/>
        </w:rPr>
        <w:t>
      ___________________________________________________________________</w:t>
      </w:r>
    </w:p>
    <w:bookmarkEnd w:id="838"/>
    <w:bookmarkStart w:name="z4643" w:id="839"/>
    <w:p>
      <w:pPr>
        <w:spacing w:after="0"/>
        <w:ind w:left="0"/>
        <w:jc w:val="both"/>
      </w:pPr>
      <w:r>
        <w:rPr>
          <w:rFonts w:ascii="Times New Roman"/>
          <w:b w:val="false"/>
          <w:i w:val="false"/>
          <w:color w:val="000000"/>
          <w:sz w:val="28"/>
        </w:rPr>
        <w:t>
      Прошу зарегистрировать цену ИМН, произведенного в Республике Казахстан, состоящую из нижеуказанных фактически понесенных затрат</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8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841"/>
          <w:p>
            <w:pPr>
              <w:spacing w:after="20"/>
              <w:ind w:left="20"/>
              <w:jc w:val="both"/>
            </w:pPr>
            <w:r>
              <w:rPr>
                <w:rFonts w:ascii="Times New Roman"/>
                <w:b w:val="false"/>
                <w:i w:val="false"/>
                <w:color w:val="000000"/>
                <w:sz w:val="20"/>
              </w:rPr>
              <w:t xml:space="preserve">
Стоимость, </w:t>
            </w:r>
          </w:p>
          <w:bookmarkEnd w:id="841"/>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8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8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8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8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8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84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84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84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85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85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85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85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85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сертификата о происхождении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85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85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85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85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85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86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86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86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86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41" w:id="864"/>
      <w:r>
        <w:rPr>
          <w:rFonts w:ascii="Times New Roman"/>
          <w:b w:val="false"/>
          <w:i w:val="false"/>
          <w:color w:val="000000"/>
          <w:sz w:val="28"/>
        </w:rPr>
        <w:t>
      Первый руководитель</w:t>
      </w:r>
    </w:p>
    <w:bookmarkEnd w:id="864"/>
    <w:p>
      <w:pPr>
        <w:spacing w:after="0"/>
        <w:ind w:left="0"/>
        <w:jc w:val="both"/>
      </w:pPr>
      <w:r>
        <w:rPr>
          <w:rFonts w:ascii="Times New Roman"/>
          <w:b w:val="false"/>
          <w:i w:val="false"/>
          <w:color w:val="000000"/>
          <w:sz w:val="28"/>
        </w:rPr>
        <w:t xml:space="preserve">       (или лицо, исполняющее его обязанности)_____________ ________________________</w:t>
      </w:r>
    </w:p>
    <w:p>
      <w:pPr>
        <w:spacing w:after="0"/>
        <w:ind w:left="0"/>
        <w:jc w:val="both"/>
      </w:pPr>
      <w:r>
        <w:rPr>
          <w:rFonts w:ascii="Times New Roman"/>
          <w:b w:val="false"/>
          <w:i w:val="false"/>
          <w:color w:val="000000"/>
          <w:sz w:val="28"/>
        </w:rPr>
        <w:t xml:space="preserve">                                           Подпись       Ф.И.О. (при его наличии)</w:t>
      </w:r>
    </w:p>
    <w:bookmarkStart w:name="z4742" w:id="865"/>
    <w:p>
      <w:pPr>
        <w:spacing w:after="0"/>
        <w:ind w:left="0"/>
        <w:jc w:val="both"/>
      </w:pPr>
      <w:r>
        <w:rPr>
          <w:rFonts w:ascii="Times New Roman"/>
          <w:b w:val="false"/>
          <w:i w:val="false"/>
          <w:color w:val="000000"/>
          <w:sz w:val="28"/>
        </w:rPr>
        <w:t>
      (*оформляется на официальном бланке производителя)</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4744" w:id="866"/>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цены на лекарственные средства и медицинские изделия"</w:t>
      </w:r>
    </w:p>
    <w:bookmarkEnd w:id="866"/>
    <w:bookmarkStart w:name="z4745" w:id="867"/>
    <w:p>
      <w:pPr>
        <w:spacing w:after="0"/>
        <w:ind w:left="0"/>
        <w:jc w:val="both"/>
      </w:pPr>
      <w:r>
        <w:rPr>
          <w:rFonts w:ascii="Times New Roman"/>
          <w:b w:val="false"/>
          <w:i w:val="false"/>
          <w:color w:val="000000"/>
          <w:sz w:val="28"/>
        </w:rPr>
        <w:t>
      1) Регистрация цены на медицинские изделия для изделий медицинского назначения, производимых на территории Республики Казахстан;</w:t>
      </w:r>
    </w:p>
    <w:bookmarkEnd w:id="867"/>
    <w:bookmarkStart w:name="z4746" w:id="868"/>
    <w:p>
      <w:pPr>
        <w:spacing w:after="0"/>
        <w:ind w:left="0"/>
        <w:jc w:val="both"/>
      </w:pPr>
      <w:r>
        <w:rPr>
          <w:rFonts w:ascii="Times New Roman"/>
          <w:b w:val="false"/>
          <w:i w:val="false"/>
          <w:color w:val="000000"/>
          <w:sz w:val="28"/>
        </w:rPr>
        <w:t>
      2) Перерегистрация цены на медицинские изделия для изделий медицинского назначения, производимых на территории Республики Казахстан;</w:t>
      </w:r>
    </w:p>
    <w:bookmarkEnd w:id="868"/>
    <w:bookmarkStart w:name="z4747" w:id="869"/>
    <w:p>
      <w:pPr>
        <w:spacing w:after="0"/>
        <w:ind w:left="0"/>
        <w:jc w:val="both"/>
      </w:pPr>
      <w:r>
        <w:rPr>
          <w:rFonts w:ascii="Times New Roman"/>
          <w:b w:val="false"/>
          <w:i w:val="false"/>
          <w:color w:val="000000"/>
          <w:sz w:val="28"/>
        </w:rPr>
        <w:t>
      3) Регистрация цены на медицинские изделия для изделий медицинского назначения, ввозимых на территории Республики Казахстан;</w:t>
      </w:r>
    </w:p>
    <w:bookmarkEnd w:id="869"/>
    <w:bookmarkStart w:name="z4748" w:id="870"/>
    <w:p>
      <w:pPr>
        <w:spacing w:after="0"/>
        <w:ind w:left="0"/>
        <w:jc w:val="both"/>
      </w:pPr>
      <w:r>
        <w:rPr>
          <w:rFonts w:ascii="Times New Roman"/>
          <w:b w:val="false"/>
          <w:i w:val="false"/>
          <w:color w:val="000000"/>
          <w:sz w:val="28"/>
        </w:rPr>
        <w:t>
      4) Перерегистрация цены на медицинские изделия для изделий медицинского назначения, ввозимых на территории Республики Казахстан;</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8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РГП на ПХВ "Национальный центр экспертизы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8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873"/>
          <w:p>
            <w:pPr>
              <w:spacing w:after="20"/>
              <w:ind w:left="20"/>
              <w:jc w:val="both"/>
            </w:pPr>
            <w:r>
              <w:rPr>
                <w:rFonts w:ascii="Times New Roman"/>
                <w:b w:val="false"/>
                <w:i w:val="false"/>
                <w:color w:val="000000"/>
                <w:sz w:val="20"/>
              </w:rPr>
              <w:t>
1) Непосредственно РГП на ПХВ "Национальный центр экспертизы лекарственных средств и медицинских изделий";</w:t>
            </w:r>
          </w:p>
          <w:bookmarkEnd w:id="873"/>
          <w:p>
            <w:pPr>
              <w:spacing w:after="20"/>
              <w:ind w:left="20"/>
              <w:jc w:val="both"/>
            </w:pPr>
            <w:r>
              <w:rPr>
                <w:rFonts w:ascii="Times New Roman"/>
                <w:b w:val="false"/>
                <w:i w:val="false"/>
                <w:color w:val="000000"/>
                <w:sz w:val="20"/>
              </w:rPr>
              <w:t>
2) веб-портал "электронного правительства"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8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8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8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877"/>
          <w:p>
            <w:pPr>
              <w:spacing w:after="20"/>
              <w:ind w:left="20"/>
              <w:jc w:val="both"/>
            </w:pPr>
            <w:r>
              <w:rPr>
                <w:rFonts w:ascii="Times New Roman"/>
                <w:b w:val="false"/>
                <w:i w:val="false"/>
                <w:color w:val="000000"/>
                <w:sz w:val="20"/>
              </w:rPr>
              <w:t>
1) заключение о зарегистрированной цене на торговое наименование и техническую характеристику ввозимых/производимых изделий медицинского назначения, поданных в рамках гарантированного объема бесплатной медицинской помощи и (или) в системе обязательного социального медицинского страхования</w:t>
            </w:r>
          </w:p>
          <w:bookmarkEnd w:id="877"/>
          <w:p>
            <w:pPr>
              <w:spacing w:after="20"/>
              <w:ind w:left="20"/>
              <w:jc w:val="both"/>
            </w:pPr>
            <w:r>
              <w:rPr>
                <w:rFonts w:ascii="Times New Roman"/>
                <w:b w:val="false"/>
                <w:i w:val="false"/>
                <w:color w:val="000000"/>
                <w:sz w:val="20"/>
              </w:rPr>
              <w:t>
2) мотивированный отказ в регистрации цены или перерегистрации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8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879"/>
          <w:p>
            <w:pPr>
              <w:spacing w:after="20"/>
              <w:ind w:left="20"/>
              <w:jc w:val="both"/>
            </w:pPr>
            <w:r>
              <w:rPr>
                <w:rFonts w:ascii="Times New Roman"/>
                <w:b w:val="false"/>
                <w:i w:val="false"/>
                <w:color w:val="000000"/>
                <w:sz w:val="20"/>
              </w:rPr>
              <w:t xml:space="preserve">
 Государственная услуга оказывается на платной основе физическим и юридическим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Оплата, взимаемая с услугополучателя при оказании государственной услуги, устанавливается в соответствии с утвержденным прайс-листом экспертной организации согласно </w:t>
            </w:r>
            <w:r>
              <w:rPr>
                <w:rFonts w:ascii="Times New Roman"/>
                <w:b w:val="false"/>
                <w:i w:val="false"/>
                <w:color w:val="000000"/>
                <w:sz w:val="20"/>
              </w:rPr>
              <w:t>пункта 2</w:t>
            </w:r>
            <w:r>
              <w:rPr>
                <w:rFonts w:ascii="Times New Roman"/>
                <w:b w:val="false"/>
                <w:i w:val="false"/>
                <w:color w:val="000000"/>
                <w:sz w:val="20"/>
              </w:rPr>
              <w:t xml:space="preserve"> Правил регулирования, формирования предельных цен и наценки на лекарственные средства, а также медицинские изделия в рамках ГОБМП и (или) в системе ОСМС, утвержденных приказом Министра здравоохранения Республики Казахстан от 11 декабря 2020 года № ҚР ДСМ-247/2020 (зарегистрирован в Реестре государственной регистрации нормативных правовых актов под № 21766) (далее – Правила).</w:t>
            </w:r>
          </w:p>
          <w:p>
            <w:pPr>
              <w:spacing w:after="20"/>
              <w:ind w:left="20"/>
              <w:jc w:val="both"/>
            </w:pPr>
            <w:r>
              <w:rPr>
                <w:rFonts w:ascii="Times New Roman"/>
                <w:b w:val="false"/>
                <w:i w:val="false"/>
                <w:color w:val="000000"/>
                <w:sz w:val="20"/>
              </w:rPr>
              <w:t>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8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881"/>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за исключением субботы, воскресенья и праздничных дней согласно Трудовому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bookmarkEnd w:id="881"/>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88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883"/>
          <w:p>
            <w:pPr>
              <w:spacing w:after="20"/>
              <w:ind w:left="20"/>
              <w:jc w:val="both"/>
            </w:pPr>
            <w:r>
              <w:rPr>
                <w:rFonts w:ascii="Times New Roman"/>
                <w:b w:val="false"/>
                <w:i w:val="false"/>
                <w:color w:val="000000"/>
                <w:sz w:val="20"/>
              </w:rPr>
              <w:t>
Заявление на регистрацию, перерегистрацию зарегистрированной цены для изделий медицинского назначения, производимых, ввозимых на территории Республики Казахстан, с приложением:</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Для отечественных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информация о фактически понесенных расходах на оценку качества в рамках ГОБМП и (или) системе ОСМС на фирменном бланке заявителя, заверенном подписью уполномоченного лица, по форме согласно </w:t>
            </w:r>
            <w:r>
              <w:rPr>
                <w:rFonts w:ascii="Times New Roman"/>
                <w:b w:val="false"/>
                <w:i w:val="false"/>
                <w:color w:val="000000"/>
                <w:sz w:val="20"/>
              </w:rPr>
              <w:t>приложения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с подтверждающими документами (контракт, инвойс) о ценах ИМН реализуемых в других странах за 12 месяцев, предшествующих дате подачи заявления на регистрацию либо перерегистрацию ИМН.</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апостилированная доверенность от завода-производителя, подтверждающая право заявителя осуществлять регистрацию цены или перерегистрацию зарегистрированной цены в рамках ГОБМП и (или) в системе ОСМС с указанием срока действия документа (нотариально заверенная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документов, подтверждающих цену ИМН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подпунктом 4) статьи 252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таможенной декларации к документу, указанному в подпункте 2) пункта 14 (для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фактических поставок за последние 12 месяцев, предоставляются копии документов за предыдущий период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фактических поставок за указанный период, заявитель подтверждает отсутствие ввоза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экспертная организация также при анализе использует копии инвойсов (накладных) или счет-фактур, предоставленных для прохождения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контракта или договора о приобретении ИМН от завода производителя (нотариально заверенная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p>
            <w:pPr>
              <w:spacing w:after="20"/>
              <w:ind w:left="20"/>
              <w:jc w:val="both"/>
            </w:pPr>
            <w:r>
              <w:rPr>
                <w:rFonts w:ascii="Times New Roman"/>
                <w:b w:val="false"/>
                <w:i w:val="false"/>
                <w:color w:val="000000"/>
                <w:sz w:val="20"/>
              </w:rPr>
              <w:t>
6)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88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88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установленные настоящими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8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887"/>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7" w:id="888"/>
    <w:p>
      <w:pPr>
        <w:spacing w:after="0"/>
        <w:ind w:left="0"/>
        <w:jc w:val="left"/>
      </w:pPr>
      <w:r>
        <w:rPr>
          <w:rFonts w:ascii="Times New Roman"/>
          <w:b/>
          <w:i w:val="false"/>
          <w:color w:val="000000"/>
        </w:rPr>
        <w:t xml:space="preserve"> Расчет-обоснование расходов в рамках ГОБМП и (или) системе ОСМС</w:t>
      </w:r>
    </w:p>
    <w:bookmarkEnd w:id="888"/>
    <w:bookmarkStart w:name="z4818" w:id="889"/>
    <w:p>
      <w:pPr>
        <w:spacing w:after="0"/>
        <w:ind w:left="0"/>
        <w:jc w:val="both"/>
      </w:pPr>
      <w:r>
        <w:rPr>
          <w:rFonts w:ascii="Times New Roman"/>
          <w:b w:val="false"/>
          <w:i w:val="false"/>
          <w:color w:val="000000"/>
          <w:sz w:val="28"/>
        </w:rPr>
        <w:t>
      1) Расчет расходов на оценку качества:</w:t>
      </w:r>
    </w:p>
    <w:bookmarkEnd w:id="889"/>
    <w:bookmarkStart w:name="z4819" w:id="890"/>
    <w:p>
      <w:pPr>
        <w:spacing w:after="0"/>
        <w:ind w:left="0"/>
        <w:jc w:val="both"/>
      </w:pPr>
      <w:r>
        <w:rPr>
          <w:rFonts w:ascii="Times New Roman"/>
          <w:b w:val="false"/>
          <w:i w:val="false"/>
          <w:color w:val="000000"/>
          <w:sz w:val="28"/>
        </w:rPr>
        <w:t xml:space="preserve">
      </w:t>
      </w:r>
    </w:p>
    <w:bookmarkEnd w:id="890"/>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20" w:id="891"/>
    <w:p>
      <w:pPr>
        <w:spacing w:after="0"/>
        <w:ind w:left="0"/>
        <w:jc w:val="both"/>
      </w:pPr>
      <w:r>
        <w:rPr>
          <w:rFonts w:ascii="Times New Roman"/>
          <w:b w:val="false"/>
          <w:i w:val="false"/>
          <w:color w:val="000000"/>
          <w:sz w:val="28"/>
        </w:rPr>
        <w:t>
      А – Расходы на оценку качества, указанные в заявлении за единицу измерения, в тенге;</w:t>
      </w:r>
    </w:p>
    <w:bookmarkEnd w:id="891"/>
    <w:bookmarkStart w:name="z4821" w:id="892"/>
    <w:p>
      <w:pPr>
        <w:spacing w:after="0"/>
        <w:ind w:left="0"/>
        <w:jc w:val="both"/>
      </w:pPr>
      <w:r>
        <w:rPr>
          <w:rFonts w:ascii="Times New Roman"/>
          <w:b w:val="false"/>
          <w:i w:val="false"/>
          <w:color w:val="000000"/>
          <w:sz w:val="28"/>
        </w:rPr>
        <w:t>
      В1, B2, B3…Bn – Стоимость процедуры оценки качества с учетом НДС за 12 месяцев, предшествующих дате подачи заявления.</w:t>
      </w:r>
    </w:p>
    <w:bookmarkEnd w:id="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24" w:id="893"/>
    <w:p>
      <w:pPr>
        <w:spacing w:after="0"/>
        <w:ind w:left="0"/>
        <w:jc w:val="left"/>
      </w:pPr>
      <w:r>
        <w:rPr>
          <w:rFonts w:ascii="Times New Roman"/>
          <w:b/>
          <w:i w:val="false"/>
          <w:color w:val="000000"/>
        </w:rPr>
        <w:t xml:space="preserve"> Заключение о зарегистрированной цене на торговое наименование и техническую характеристику ввозимых/производимых изделий медицинского назначения, поданных в рамках гарантированного объема бесплатной медицинской помощи и (или) в системе обязательного социального медицинского страхования</w:t>
      </w:r>
    </w:p>
    <w:bookmarkEnd w:id="893"/>
    <w:bookmarkStart w:name="z4825" w:id="894"/>
    <w:p>
      <w:pPr>
        <w:spacing w:after="0"/>
        <w:ind w:left="0"/>
        <w:jc w:val="both"/>
      </w:pPr>
      <w:r>
        <w:rPr>
          <w:rFonts w:ascii="Times New Roman"/>
          <w:b w:val="false"/>
          <w:i w:val="false"/>
          <w:color w:val="000000"/>
          <w:sz w:val="28"/>
        </w:rPr>
        <w:t>
      1. Заявитель:</w:t>
      </w:r>
    </w:p>
    <w:bookmarkEnd w:id="894"/>
    <w:bookmarkStart w:name="z4826" w:id="895"/>
    <w:p>
      <w:pPr>
        <w:spacing w:after="0"/>
        <w:ind w:left="0"/>
        <w:jc w:val="both"/>
      </w:pPr>
      <w:r>
        <w:rPr>
          <w:rFonts w:ascii="Times New Roman"/>
          <w:b w:val="false"/>
          <w:i w:val="false"/>
          <w:color w:val="000000"/>
          <w:sz w:val="28"/>
        </w:rPr>
        <w:t>
      1.1. Производитель</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89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w:t>
            </w:r>
          </w:p>
          <w:bookmarkEnd w:id="8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897"/>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8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898"/>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8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899"/>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8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90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9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901"/>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9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902"/>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9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903"/>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9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90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и прочие)</w:t>
            </w:r>
          </w:p>
          <w:bookmarkEnd w:id="9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1" w:id="905"/>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906"/>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юридического лица</w:t>
            </w:r>
          </w:p>
          <w:bookmarkEnd w:id="9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907"/>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9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908"/>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9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909"/>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9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91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9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911"/>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9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912"/>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9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91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(при наличии)</w:t>
            </w:r>
          </w:p>
          <w:bookmarkEnd w:id="9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914"/>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9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91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и прочие)</w:t>
            </w:r>
          </w:p>
          <w:bookmarkEnd w:id="9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9" w:id="916"/>
    <w:p>
      <w:pPr>
        <w:spacing w:after="0"/>
        <w:ind w:left="0"/>
        <w:jc w:val="both"/>
      </w:pPr>
      <w:r>
        <w:rPr>
          <w:rFonts w:ascii="Times New Roman"/>
          <w:b w:val="false"/>
          <w:i w:val="false"/>
          <w:color w:val="000000"/>
          <w:sz w:val="28"/>
        </w:rPr>
        <w:t>
      1.3. Доверенное лицо</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917"/>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(при наличии)</w:t>
            </w:r>
          </w:p>
          <w:bookmarkEnd w:id="9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918"/>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9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91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9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920"/>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9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921"/>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9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922"/>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9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923"/>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9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92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(при наличии)</w:t>
            </w:r>
          </w:p>
          <w:bookmarkEnd w:id="9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925"/>
          <w:p>
            <w:pPr>
              <w:spacing w:after="20"/>
              <w:ind w:left="20"/>
              <w:jc w:val="both"/>
            </w:pPr>
            <w:r>
              <w:rPr>
                <w:rFonts w:ascii="Times New Roman"/>
                <w:b w:val="false"/>
                <w:i w:val="false"/>
                <w:color w:val="000000"/>
                <w:sz w:val="20"/>
              </w:rPr>
              <w:t>
</w:t>
            </w:r>
            <w:r>
              <w:rPr>
                <w:rFonts w:ascii="Times New Roman"/>
                <w:b w:val="false"/>
                <w:i w:val="false"/>
                <w:color w:val="000000"/>
                <w:sz w:val="20"/>
              </w:rPr>
              <w:t>Данные o доверенности</w:t>
            </w:r>
          </w:p>
          <w:bookmarkEnd w:id="9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6" w:id="926"/>
    <w:p>
      <w:pPr>
        <w:spacing w:after="0"/>
        <w:ind w:left="0"/>
        <w:jc w:val="both"/>
      </w:pPr>
      <w:r>
        <w:rPr>
          <w:rFonts w:ascii="Times New Roman"/>
          <w:b w:val="false"/>
          <w:i w:val="false"/>
          <w:color w:val="000000"/>
          <w:sz w:val="28"/>
        </w:rPr>
        <w:t>
      2. Информация об изделии медицинского назначения (далее – ИМН):</w:t>
      </w:r>
    </w:p>
    <w:bookmarkEnd w:id="926"/>
    <w:bookmarkStart w:name="z4957" w:id="927"/>
    <w:p>
      <w:pPr>
        <w:spacing w:after="0"/>
        <w:ind w:left="0"/>
        <w:jc w:val="both"/>
      </w:pPr>
      <w:r>
        <w:rPr>
          <w:rFonts w:ascii="Times New Roman"/>
          <w:b w:val="false"/>
          <w:i w:val="false"/>
          <w:color w:val="000000"/>
          <w:sz w:val="28"/>
        </w:rPr>
        <w:t>
      1. Торговое наименование ИМН __________________________________________</w:t>
      </w:r>
    </w:p>
    <w:bookmarkEnd w:id="927"/>
    <w:bookmarkStart w:name="z4958" w:id="928"/>
    <w:p>
      <w:pPr>
        <w:spacing w:after="0"/>
        <w:ind w:left="0"/>
        <w:jc w:val="both"/>
      </w:pPr>
      <w:r>
        <w:rPr>
          <w:rFonts w:ascii="Times New Roman"/>
          <w:b w:val="false"/>
          <w:i w:val="false"/>
          <w:color w:val="000000"/>
          <w:sz w:val="28"/>
        </w:rPr>
        <w:t>
      2. Номер регистрационного удостоверения, дата выдачи _____________________</w:t>
      </w:r>
    </w:p>
    <w:bookmarkEnd w:id="928"/>
    <w:bookmarkStart w:name="z4959" w:id="929"/>
    <w:p>
      <w:pPr>
        <w:spacing w:after="0"/>
        <w:ind w:left="0"/>
        <w:jc w:val="both"/>
      </w:pPr>
      <w:r>
        <w:rPr>
          <w:rFonts w:ascii="Times New Roman"/>
          <w:b w:val="false"/>
          <w:i w:val="false"/>
          <w:color w:val="000000"/>
          <w:sz w:val="28"/>
        </w:rPr>
        <w:t>
      3. Вариант исполнения __________________________________________________</w:t>
      </w:r>
    </w:p>
    <w:bookmarkEnd w:id="929"/>
    <w:bookmarkStart w:name="z4960" w:id="930"/>
    <w:p>
      <w:pPr>
        <w:spacing w:after="0"/>
        <w:ind w:left="0"/>
        <w:jc w:val="both"/>
      </w:pPr>
      <w:r>
        <w:rPr>
          <w:rFonts w:ascii="Times New Roman"/>
          <w:b w:val="false"/>
          <w:i w:val="false"/>
          <w:color w:val="000000"/>
          <w:sz w:val="28"/>
        </w:rPr>
        <w:t>
      4. Составляющие одной единицы измерения ________________________________</w:t>
      </w:r>
    </w:p>
    <w:bookmarkEnd w:id="930"/>
    <w:bookmarkStart w:name="z4961" w:id="931"/>
    <w:p>
      <w:pPr>
        <w:spacing w:after="0"/>
        <w:ind w:left="0"/>
        <w:jc w:val="both"/>
      </w:pPr>
      <w:r>
        <w:rPr>
          <w:rFonts w:ascii="Times New Roman"/>
          <w:b w:val="false"/>
          <w:i w:val="false"/>
          <w:color w:val="000000"/>
          <w:sz w:val="28"/>
        </w:rPr>
        <w:t>
      5. Класс безопасности _________________________________________</w:t>
      </w:r>
    </w:p>
    <w:bookmarkEnd w:id="931"/>
    <w:bookmarkStart w:name="z4962" w:id="932"/>
    <w:p>
      <w:pPr>
        <w:spacing w:after="0"/>
        <w:ind w:left="0"/>
        <w:jc w:val="both"/>
      </w:pPr>
      <w:r>
        <w:rPr>
          <w:rFonts w:ascii="Times New Roman"/>
          <w:b w:val="false"/>
          <w:i w:val="false"/>
          <w:color w:val="000000"/>
          <w:sz w:val="28"/>
        </w:rPr>
        <w:t>
      Цена к регистрации, перерегистрации цены на торговое наименование и техническую характеристику изделия медицинского назначения в размере __________ тенге за одну единицу измерения</w:t>
      </w:r>
    </w:p>
    <w:bookmarkEnd w:id="932"/>
    <w:bookmarkStart w:name="z4963" w:id="933"/>
    <w:p>
      <w:pPr>
        <w:spacing w:after="0"/>
        <w:ind w:left="0"/>
        <w:jc w:val="both"/>
      </w:pPr>
      <w:r>
        <w:rPr>
          <w:rFonts w:ascii="Times New Roman"/>
          <w:b w:val="false"/>
          <w:i w:val="false"/>
          <w:color w:val="000000"/>
          <w:sz w:val="28"/>
        </w:rPr>
        <w:t>
      специалист структурного подразделения</w:t>
      </w:r>
    </w:p>
    <w:bookmarkEnd w:id="933"/>
    <w:bookmarkStart w:name="z4964" w:id="934"/>
    <w:p>
      <w:pPr>
        <w:spacing w:after="0"/>
        <w:ind w:left="0"/>
        <w:jc w:val="both"/>
      </w:pPr>
      <w:r>
        <w:rPr>
          <w:rFonts w:ascii="Times New Roman"/>
          <w:b w:val="false"/>
          <w:i w:val="false"/>
          <w:color w:val="000000"/>
          <w:sz w:val="28"/>
        </w:rPr>
        <w:t>
      ____________________________________________________ ____________</w:t>
      </w:r>
    </w:p>
    <w:bookmarkEnd w:id="934"/>
    <w:bookmarkStart w:name="z4965" w:id="935"/>
    <w:p>
      <w:pPr>
        <w:spacing w:after="0"/>
        <w:ind w:left="0"/>
        <w:jc w:val="both"/>
      </w:pPr>
      <w:r>
        <w:rPr>
          <w:rFonts w:ascii="Times New Roman"/>
          <w:b w:val="false"/>
          <w:i w:val="false"/>
          <w:color w:val="000000"/>
          <w:sz w:val="28"/>
        </w:rPr>
        <w:t>
      подпись ФИО (при его наличии)</w:t>
      </w:r>
    </w:p>
    <w:bookmarkEnd w:id="935"/>
    <w:bookmarkStart w:name="z4966" w:id="936"/>
    <w:p>
      <w:pPr>
        <w:spacing w:after="0"/>
        <w:ind w:left="0"/>
        <w:jc w:val="both"/>
      </w:pPr>
      <w:r>
        <w:rPr>
          <w:rFonts w:ascii="Times New Roman"/>
          <w:b w:val="false"/>
          <w:i w:val="false"/>
          <w:color w:val="000000"/>
          <w:sz w:val="28"/>
        </w:rPr>
        <w:t>
      руководитель структурного подразделения</w:t>
      </w:r>
    </w:p>
    <w:bookmarkEnd w:id="936"/>
    <w:bookmarkStart w:name="z4967" w:id="937"/>
    <w:p>
      <w:pPr>
        <w:spacing w:after="0"/>
        <w:ind w:left="0"/>
        <w:jc w:val="both"/>
      </w:pPr>
      <w:r>
        <w:rPr>
          <w:rFonts w:ascii="Times New Roman"/>
          <w:b w:val="false"/>
          <w:i w:val="false"/>
          <w:color w:val="000000"/>
          <w:sz w:val="28"/>
        </w:rPr>
        <w:t>
      ____________________________________________________ ____________</w:t>
      </w:r>
    </w:p>
    <w:bookmarkEnd w:id="937"/>
    <w:bookmarkStart w:name="z4968" w:id="938"/>
    <w:p>
      <w:pPr>
        <w:spacing w:after="0"/>
        <w:ind w:left="0"/>
        <w:jc w:val="both"/>
      </w:pPr>
      <w:r>
        <w:rPr>
          <w:rFonts w:ascii="Times New Roman"/>
          <w:b w:val="false"/>
          <w:i w:val="false"/>
          <w:color w:val="000000"/>
          <w:sz w:val="28"/>
        </w:rPr>
        <w:t>
      подпись ФИО (при его наличии)</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71" w:id="939"/>
    <w:p>
      <w:pPr>
        <w:spacing w:after="0"/>
        <w:ind w:left="0"/>
        <w:jc w:val="both"/>
      </w:pPr>
      <w:r>
        <w:rPr>
          <w:rFonts w:ascii="Times New Roman"/>
          <w:b w:val="false"/>
          <w:i w:val="false"/>
          <w:color w:val="000000"/>
          <w:sz w:val="28"/>
        </w:rPr>
        <w:t>
      ___________________________________________________________________</w:t>
      </w:r>
    </w:p>
    <w:bookmarkEnd w:id="939"/>
    <w:bookmarkStart w:name="z4972" w:id="940"/>
    <w:p>
      <w:pPr>
        <w:spacing w:after="0"/>
        <w:ind w:left="0"/>
        <w:jc w:val="both"/>
      </w:pPr>
      <w:r>
        <w:rPr>
          <w:rFonts w:ascii="Times New Roman"/>
          <w:b w:val="false"/>
          <w:i w:val="false"/>
          <w:color w:val="000000"/>
          <w:sz w:val="28"/>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bookmarkEnd w:id="940"/>
    <w:bookmarkStart w:name="z4973" w:id="941"/>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w:t>
      </w:r>
    </w:p>
    <w:bookmarkEnd w:id="941"/>
    <w:bookmarkStart w:name="z4974" w:id="942"/>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942"/>
    <w:bookmarkStart w:name="z4975" w:id="943"/>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на медицинское изделие в рамках ГОБМП и (или) в системе ОСМС, а именно:</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94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9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946"/>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сотрудниками Экспертной организации было выявлено следующее:</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(отметить нужное)</w:t>
            </w:r>
          </w:p>
          <w:p>
            <w:pPr>
              <w:spacing w:after="20"/>
              <w:ind w:left="20"/>
              <w:jc w:val="both"/>
            </w:pPr>
            <w:r>
              <w:rPr>
                <w:rFonts w:ascii="Times New Roman"/>
                <w:b w:val="false"/>
                <w:i w:val="false"/>
                <w:color w:val="000000"/>
                <w:sz w:val="20"/>
              </w:rPr>
              <w:t xml:space="preserve">
Предоставление документов в неполном объеме и (или) неполнота содержащихся в них сведений в соответствии с требованиями настоящих Правил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947"/>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недостоверных сведений</w:t>
            </w:r>
          </w:p>
          <w:bookmarkEnd w:id="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948"/>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цена производителя в рамках ГОБМП и (или) в системе ОСМС для ввозимых ИМН, выше значения цен за единицу измерения, указанных в предоставленных документах, подтверждающих цену ИМН (копия инвойса (накладной) или счет-фактуры, таможенной декларации) последнего ввоза за вычетом скидки</w:t>
            </w:r>
          </w:p>
          <w:bookmarkEnd w:id="9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949"/>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цена производителя в рамках ГОБМП и (или) в системе ОСМС для ввозимых ИМН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bookmarkEnd w:id="9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950"/>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предельная цена ИМН отечественного производителя в рамках ГОБМП и (или) в системе ОСМС превышает цен ИМН, реализуемых в других странах</w:t>
            </w:r>
          </w:p>
          <w:bookmarkEnd w:id="9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951"/>
          <w:p>
            <w:pPr>
              <w:spacing w:after="20"/>
              <w:ind w:left="20"/>
              <w:jc w:val="both"/>
            </w:pPr>
            <w:r>
              <w:rPr>
                <w:rFonts w:ascii="Times New Roman"/>
                <w:b w:val="false"/>
                <w:i w:val="false"/>
                <w:color w:val="000000"/>
                <w:sz w:val="20"/>
              </w:rPr>
              <w:t>
</w:t>
            </w:r>
            <w:r>
              <w:rPr>
                <w:rFonts w:ascii="Times New Roman"/>
                <w:b w:val="false"/>
                <w:i w:val="false"/>
                <w:color w:val="000000"/>
                <w:sz w:val="20"/>
              </w:rPr>
              <w:t>Зарегистрированная цена в рамках ГОБМП и (или) в системе ОСМС превышает цену последнего закупа на веб-портале ТОО "СК-Фармация" за 12 месяцев, предшествующих дате подачи заявления на заявляемое ИМН;</w:t>
            </w:r>
          </w:p>
          <w:bookmarkEnd w:id="9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952"/>
          <w:p>
            <w:pPr>
              <w:spacing w:after="20"/>
              <w:ind w:left="20"/>
              <w:jc w:val="both"/>
            </w:pPr>
            <w:r>
              <w:rPr>
                <w:rFonts w:ascii="Times New Roman"/>
                <w:b w:val="false"/>
                <w:i w:val="false"/>
                <w:color w:val="000000"/>
                <w:sz w:val="20"/>
              </w:rPr>
              <w:t>
</w:t>
            </w:r>
            <w:r>
              <w:rPr>
                <w:rFonts w:ascii="Times New Roman"/>
                <w:b w:val="false"/>
                <w:i w:val="false"/>
                <w:color w:val="000000"/>
                <w:sz w:val="20"/>
              </w:rPr>
              <w:t>Зарегистрированная цена в рамках ГОБМП и (или) в системе ОСМС превышает цену последнего закупа на веб-портале государственных закупок за 12 месяцев, предшествующих дате подачи заявления на заявляемое ИМН</w:t>
            </w:r>
          </w:p>
          <w:bookmarkEnd w:id="9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7" w:id="953"/>
    <w:p>
      <w:pPr>
        <w:spacing w:after="0"/>
        <w:ind w:left="0"/>
        <w:jc w:val="both"/>
      </w:pPr>
      <w:r>
        <w:rPr>
          <w:rFonts w:ascii="Times New Roman"/>
          <w:b w:val="false"/>
          <w:i w:val="false"/>
          <w:color w:val="000000"/>
          <w:sz w:val="28"/>
        </w:rPr>
        <w:t>
      Примечание:</w:t>
      </w:r>
    </w:p>
    <w:bookmarkEnd w:id="953"/>
    <w:bookmarkStart w:name="z5008" w:id="954"/>
    <w:p>
      <w:pPr>
        <w:spacing w:after="0"/>
        <w:ind w:left="0"/>
        <w:jc w:val="both"/>
      </w:pPr>
      <w:r>
        <w:rPr>
          <w:rFonts w:ascii="Times New Roman"/>
          <w:b w:val="false"/>
          <w:i w:val="false"/>
          <w:color w:val="000000"/>
          <w:sz w:val="28"/>
        </w:rPr>
        <w:t>
      ____________________________________________________________________</w:t>
      </w:r>
    </w:p>
    <w:bookmarkEnd w:id="954"/>
    <w:bookmarkStart w:name="z5009" w:id="955"/>
    <w:p>
      <w:pPr>
        <w:spacing w:after="0"/>
        <w:ind w:left="0"/>
        <w:jc w:val="both"/>
      </w:pPr>
      <w:r>
        <w:rPr>
          <w:rFonts w:ascii="Times New Roman"/>
          <w:b w:val="false"/>
          <w:i w:val="false"/>
          <w:color w:val="000000"/>
          <w:sz w:val="28"/>
        </w:rPr>
        <w:t>
      ____________________________________________________________________</w:t>
      </w:r>
    </w:p>
    <w:bookmarkEnd w:id="955"/>
    <w:bookmarkStart w:name="z5010" w:id="956"/>
    <w:p>
      <w:pPr>
        <w:spacing w:after="0"/>
        <w:ind w:left="0"/>
        <w:jc w:val="both"/>
      </w:pPr>
      <w:r>
        <w:rPr>
          <w:rFonts w:ascii="Times New Roman"/>
          <w:b w:val="false"/>
          <w:i w:val="false"/>
          <w:color w:val="000000"/>
          <w:sz w:val="28"/>
        </w:rPr>
        <w:t>
      Настоящим, в соответствии с пунктом 12, 17, 20 "Правил регулирования, формирования предельных цен и наценки на медицинские изделия"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на перечисленные выше медицинские изделия.</w:t>
      </w:r>
    </w:p>
    <w:bookmarkEnd w:id="956"/>
    <w:p>
      <w:pPr>
        <w:spacing w:after="0"/>
        <w:ind w:left="0"/>
        <w:jc w:val="both"/>
      </w:pPr>
      <w:bookmarkStart w:name="z5011" w:id="957"/>
      <w:r>
        <w:rPr>
          <w:rFonts w:ascii="Times New Roman"/>
          <w:b w:val="false"/>
          <w:i w:val="false"/>
          <w:color w:val="000000"/>
          <w:sz w:val="28"/>
        </w:rPr>
        <w:t>
      ________________ ______________ ________________________________________</w:t>
      </w:r>
    </w:p>
    <w:bookmarkEnd w:id="957"/>
    <w:p>
      <w:pPr>
        <w:spacing w:after="0"/>
        <w:ind w:left="0"/>
        <w:jc w:val="both"/>
      </w:pPr>
      <w:r>
        <w:rPr>
          <w:rFonts w:ascii="Times New Roman"/>
          <w:b w:val="false"/>
          <w:i w:val="false"/>
          <w:color w:val="000000"/>
          <w:sz w:val="28"/>
        </w:rPr>
        <w:t xml:space="preserve">             должность       подпись                   Ф.И. 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5014" w:id="958"/>
    <w:p>
      <w:pPr>
        <w:spacing w:after="0"/>
        <w:ind w:left="0"/>
        <w:jc w:val="left"/>
      </w:pPr>
      <w:r>
        <w:rPr>
          <w:rFonts w:ascii="Times New Roman"/>
          <w:b/>
          <w:i w:val="false"/>
          <w:color w:val="000000"/>
        </w:rPr>
        <w:t xml:space="preserve"> Проект предельных цен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9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5035" w:id="960"/>
    <w:p>
      <w:pPr>
        <w:spacing w:after="0"/>
        <w:ind w:left="0"/>
        <w:jc w:val="both"/>
      </w:pPr>
      <w:r>
        <w:rPr>
          <w:rFonts w:ascii="Times New Roman"/>
          <w:b w:val="false"/>
          <w:i w:val="false"/>
          <w:color w:val="000000"/>
          <w:sz w:val="28"/>
        </w:rPr>
        <w:t>
      Наименование государственной экспертной организации</w:t>
      </w:r>
    </w:p>
    <w:bookmarkEnd w:id="960"/>
    <w:bookmarkStart w:name="z5036" w:id="961"/>
    <w:p>
      <w:pPr>
        <w:spacing w:after="0"/>
        <w:ind w:left="0"/>
        <w:jc w:val="both"/>
      </w:pPr>
      <w:r>
        <w:rPr>
          <w:rFonts w:ascii="Times New Roman"/>
          <w:b w:val="false"/>
          <w:i w:val="false"/>
          <w:color w:val="000000"/>
          <w:sz w:val="28"/>
        </w:rPr>
        <w:t>
      _______________________________________________________________</w:t>
      </w:r>
    </w:p>
    <w:bookmarkEnd w:id="961"/>
    <w:bookmarkStart w:name="z5037" w:id="962"/>
    <w:p>
      <w:pPr>
        <w:spacing w:after="0"/>
        <w:ind w:left="0"/>
        <w:jc w:val="left"/>
      </w:pPr>
      <w:r>
        <w:rPr>
          <w:rFonts w:ascii="Times New Roman"/>
          <w:b/>
          <w:i w:val="false"/>
          <w:color w:val="000000"/>
        </w:rPr>
        <w:t xml:space="preserve"> Заявление на оказание услуги по проведению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962"/>
    <w:bookmarkStart w:name="z5038" w:id="963"/>
    <w:p>
      <w:pPr>
        <w:spacing w:after="0"/>
        <w:ind w:left="0"/>
        <w:jc w:val="both"/>
      </w:pPr>
      <w:r>
        <w:rPr>
          <w:rFonts w:ascii="Times New Roman"/>
          <w:b w:val="false"/>
          <w:i w:val="false"/>
          <w:color w:val="000000"/>
          <w:sz w:val="28"/>
        </w:rPr>
        <w:t>
      ______________________________________________________________</w:t>
      </w:r>
    </w:p>
    <w:bookmarkEnd w:id="963"/>
    <w:bookmarkStart w:name="z5039" w:id="964"/>
    <w:p>
      <w:pPr>
        <w:spacing w:after="0"/>
        <w:ind w:left="0"/>
        <w:jc w:val="both"/>
      </w:pPr>
      <w:r>
        <w:rPr>
          <w:rFonts w:ascii="Times New Roman"/>
          <w:b w:val="false"/>
          <w:i w:val="false"/>
          <w:color w:val="000000"/>
          <w:sz w:val="28"/>
        </w:rPr>
        <w:t>
      (наименование организации-заявителя)</w:t>
      </w:r>
    </w:p>
    <w:bookmarkEnd w:id="964"/>
    <w:bookmarkStart w:name="z5040" w:id="965"/>
    <w:p>
      <w:pPr>
        <w:spacing w:after="0"/>
        <w:ind w:left="0"/>
        <w:jc w:val="both"/>
      </w:pPr>
      <w:r>
        <w:rPr>
          <w:rFonts w:ascii="Times New Roman"/>
          <w:b w:val="false"/>
          <w:i w:val="false"/>
          <w:color w:val="000000"/>
          <w:sz w:val="28"/>
        </w:rPr>
        <w:t>
      Для проведения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965"/>
    <w:bookmarkStart w:name="z5041" w:id="966"/>
    <w:p>
      <w:pPr>
        <w:spacing w:after="0"/>
        <w:ind w:left="0"/>
        <w:jc w:val="both"/>
      </w:pPr>
      <w:r>
        <w:rPr>
          <w:rFonts w:ascii="Times New Roman"/>
          <w:b w:val="false"/>
          <w:i w:val="false"/>
          <w:color w:val="000000"/>
          <w:sz w:val="28"/>
        </w:rPr>
        <w:t>
      _______________________________________________________________</w:t>
      </w:r>
    </w:p>
    <w:bookmarkEnd w:id="966"/>
    <w:bookmarkStart w:name="z5042" w:id="967"/>
    <w:p>
      <w:pPr>
        <w:spacing w:after="0"/>
        <w:ind w:left="0"/>
        <w:jc w:val="both"/>
      </w:pPr>
      <w:r>
        <w:rPr>
          <w:rFonts w:ascii="Times New Roman"/>
          <w:b w:val="false"/>
          <w:i w:val="false"/>
          <w:color w:val="000000"/>
          <w:sz w:val="28"/>
        </w:rPr>
        <w:t>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производства</w:t>
      </w:r>
    </w:p>
    <w:bookmarkEnd w:id="967"/>
    <w:p>
      <w:pPr>
        <w:spacing w:after="0"/>
        <w:ind w:left="0"/>
        <w:jc w:val="both"/>
      </w:pPr>
      <w:bookmarkStart w:name="z5043" w:id="968"/>
      <w:r>
        <w:rPr>
          <w:rFonts w:ascii="Times New Roman"/>
          <w:b w:val="false"/>
          <w:i w:val="false"/>
          <w:color w:val="000000"/>
          <w:sz w:val="28"/>
        </w:rPr>
        <w:t>
      _______________________________________________________________,</w:t>
      </w:r>
    </w:p>
    <w:bookmarkEnd w:id="968"/>
    <w:p>
      <w:pPr>
        <w:spacing w:after="0"/>
        <w:ind w:left="0"/>
        <w:jc w:val="both"/>
      </w:pPr>
      <w:r>
        <w:rPr>
          <w:rFonts w:ascii="Times New Roman"/>
          <w:b w:val="false"/>
          <w:i w:val="false"/>
          <w:color w:val="000000"/>
          <w:sz w:val="28"/>
        </w:rPr>
        <w:t>(производитель, страна производителя), номер регистрационного</w:t>
      </w:r>
    </w:p>
    <w:p>
      <w:pPr>
        <w:spacing w:after="0"/>
        <w:ind w:left="0"/>
        <w:jc w:val="both"/>
      </w:pPr>
      <w:r>
        <w:rPr>
          <w:rFonts w:ascii="Times New Roman"/>
          <w:b w:val="false"/>
          <w:i w:val="false"/>
          <w:color w:val="000000"/>
          <w:sz w:val="28"/>
        </w:rPr>
        <w:t>удостоверения РК-МИ-_____№___________________ в целях</w:t>
      </w:r>
    </w:p>
    <w:p>
      <w:pPr>
        <w:spacing w:after="0"/>
        <w:ind w:left="0"/>
        <w:jc w:val="both"/>
      </w:pPr>
      <w:bookmarkStart w:name="z5044" w:id="969"/>
      <w:r>
        <w:rPr>
          <w:rFonts w:ascii="Times New Roman"/>
          <w:b w:val="false"/>
          <w:i w:val="false"/>
          <w:color w:val="000000"/>
          <w:sz w:val="28"/>
        </w:rPr>
        <w:t>
      _______________________________________________________________</w:t>
      </w:r>
    </w:p>
    <w:bookmarkEnd w:id="969"/>
    <w:p>
      <w:pPr>
        <w:spacing w:after="0"/>
        <w:ind w:left="0"/>
        <w:jc w:val="both"/>
      </w:pPr>
      <w:r>
        <w:rPr>
          <w:rFonts w:ascii="Times New Roman"/>
          <w:b w:val="false"/>
          <w:i w:val="false"/>
          <w:color w:val="000000"/>
          <w:sz w:val="28"/>
        </w:rPr>
        <w:t>(указать цель, только для отечественных товаропроизводителей)</w:t>
      </w:r>
    </w:p>
    <w:bookmarkStart w:name="z5045" w:id="970"/>
    <w:p>
      <w:pPr>
        <w:spacing w:after="0"/>
        <w:ind w:left="0"/>
        <w:jc w:val="both"/>
      </w:pPr>
      <w:r>
        <w:rPr>
          <w:rFonts w:ascii="Times New Roman"/>
          <w:b w:val="false"/>
          <w:i w:val="false"/>
          <w:color w:val="000000"/>
          <w:sz w:val="28"/>
        </w:rPr>
        <w:t>
      Договор возмездного оказания услуг № ________ от ____ 20___года:</w:t>
      </w:r>
    </w:p>
    <w:bookmarkEnd w:id="970"/>
    <w:bookmarkStart w:name="z5046" w:id="971"/>
    <w:p>
      <w:pPr>
        <w:spacing w:after="0"/>
        <w:ind w:left="0"/>
        <w:jc w:val="both"/>
      </w:pPr>
      <w:r>
        <w:rPr>
          <w:rFonts w:ascii="Times New Roman"/>
          <w:b w:val="false"/>
          <w:i w:val="false"/>
          <w:color w:val="000000"/>
          <w:sz w:val="28"/>
        </w:rPr>
        <w:t>
      Настоящим гарантирую и подтверждаю достоверность, полноту и содержание предоставленных документов и материалов.</w:t>
      </w:r>
    </w:p>
    <w:bookmarkEnd w:id="971"/>
    <w:p>
      <w:pPr>
        <w:spacing w:after="0"/>
        <w:ind w:left="0"/>
        <w:jc w:val="both"/>
      </w:pPr>
      <w:bookmarkStart w:name="z5047" w:id="972"/>
      <w:r>
        <w:rPr>
          <w:rFonts w:ascii="Times New Roman"/>
          <w:b w:val="false"/>
          <w:i w:val="false"/>
          <w:color w:val="000000"/>
          <w:sz w:val="28"/>
        </w:rPr>
        <w:t>
      Руководитель _______________________________________ _______________</w:t>
      </w:r>
    </w:p>
    <w:bookmarkEnd w:id="972"/>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0" w:id="973"/>
    <w:p>
      <w:pPr>
        <w:spacing w:after="0"/>
        <w:ind w:left="0"/>
        <w:jc w:val="left"/>
      </w:pPr>
      <w:r>
        <w:rPr>
          <w:rFonts w:ascii="Times New Roman"/>
          <w:b/>
          <w:i w:val="false"/>
          <w:color w:val="000000"/>
        </w:rPr>
        <w:t xml:space="preserve"> Перечень документов, необходимых для проведения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9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9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976"/>
          <w:p>
            <w:pPr>
              <w:spacing w:after="20"/>
              <w:ind w:left="20"/>
              <w:jc w:val="both"/>
            </w:pPr>
            <w:r>
              <w:rPr>
                <w:rFonts w:ascii="Times New Roman"/>
                <w:b w:val="false"/>
                <w:i w:val="false"/>
                <w:color w:val="000000"/>
                <w:sz w:val="20"/>
              </w:rPr>
              <w:t>
Информация с подтверждающими документами (контракт, инвойс) о ценах МИ (in vitro) реализуемых в других странах за 12 месяца предшествующих дате подачи заявления на регистрацию либо перерегистрацию МИ (in vitro) (нотариально заверенная копия).</w:t>
            </w:r>
          </w:p>
          <w:bookmarkEnd w:id="976"/>
          <w:p>
            <w:pPr>
              <w:spacing w:after="20"/>
              <w:ind w:left="20"/>
              <w:jc w:val="both"/>
            </w:pPr>
            <w:r>
              <w:rPr>
                <w:rFonts w:ascii="Times New Roman"/>
                <w:b w:val="false"/>
                <w:i w:val="false"/>
                <w:color w:val="000000"/>
                <w:sz w:val="20"/>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Нотариально-заверенная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9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 отечественного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9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предложение (</w:t>
            </w:r>
            <w:r>
              <w:rPr>
                <w:rFonts w:ascii="Times New Roman"/>
                <w:b w:val="false"/>
                <w:i w:val="false"/>
                <w:color w:val="000000"/>
                <w:sz w:val="20"/>
              </w:rPr>
              <w:t>приложение 10</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9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предыдущего заключения анализа цен с технической спецификацией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9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отечественного производителя о фактически понесенных затратах для определения цены (</w:t>
            </w:r>
            <w:r>
              <w:rPr>
                <w:rFonts w:ascii="Times New Roman"/>
                <w:b w:val="false"/>
                <w:i w:val="false"/>
                <w:color w:val="000000"/>
                <w:sz w:val="20"/>
              </w:rPr>
              <w:t>приложение 13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9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договор поставки, заключенный с Единым дистрибьютором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bl>
    <w:bookmarkStart w:name="z5080" w:id="982"/>
    <w:p>
      <w:pPr>
        <w:spacing w:after="0"/>
        <w:ind w:left="0"/>
        <w:jc w:val="both"/>
      </w:pPr>
      <w:r>
        <w:rPr>
          <w:rFonts w:ascii="Times New Roman"/>
          <w:b w:val="false"/>
          <w:i w:val="false"/>
          <w:color w:val="000000"/>
          <w:sz w:val="28"/>
        </w:rPr>
        <w:t>
      Примечание: Прайс-лист и коммерческое предложение оформляются в разрезе комплектующих в соответствии с регистрационным удостоверением и подписывается первым руководителем производителя и скрепляется печатью (при наличии).</w:t>
      </w:r>
    </w:p>
    <w:bookmarkEnd w:id="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83" w:id="983"/>
    <w:p>
      <w:pPr>
        <w:spacing w:after="0"/>
        <w:ind w:left="0"/>
        <w:jc w:val="left"/>
      </w:pPr>
      <w:r>
        <w:rPr>
          <w:rFonts w:ascii="Times New Roman"/>
          <w:b/>
          <w:i w:val="false"/>
          <w:color w:val="000000"/>
        </w:rPr>
        <w:t xml:space="preserve"> Фирменный бланк Коммерческое предложение</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984"/>
          <w:p>
            <w:pPr>
              <w:spacing w:after="20"/>
              <w:ind w:left="20"/>
              <w:jc w:val="both"/>
            </w:pPr>
            <w:r>
              <w:rPr>
                <w:rFonts w:ascii="Times New Roman"/>
                <w:b w:val="false"/>
                <w:i w:val="false"/>
                <w:color w:val="000000"/>
                <w:sz w:val="20"/>
              </w:rPr>
              <w:t>
</w:t>
            </w:r>
            <w:r>
              <w:rPr>
                <w:rFonts w:ascii="Times New Roman"/>
                <w:b w:val="false"/>
                <w:i w:val="false"/>
                <w:color w:val="000000"/>
                <w:sz w:val="20"/>
              </w:rPr>
              <w:t>Дата коммерческого предложения</w:t>
            </w:r>
          </w:p>
          <w:bookmarkEnd w:id="9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 w:id="985"/>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поставки</w:t>
            </w:r>
          </w:p>
          <w:bookmarkEnd w:id="9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Наименование организации здравоохранения.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986"/>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Гарантия</w:t>
            </w:r>
          </w:p>
          <w:bookmarkEnd w:id="9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37 месяцев с даты подписания акта установки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987"/>
          <w:p>
            <w:pPr>
              <w:spacing w:after="20"/>
              <w:ind w:left="20"/>
              <w:jc w:val="both"/>
            </w:pPr>
            <w:r>
              <w:rPr>
                <w:rFonts w:ascii="Times New Roman"/>
                <w:b w:val="false"/>
                <w:i w:val="false"/>
                <w:color w:val="000000"/>
                <w:sz w:val="20"/>
              </w:rPr>
              <w:t>
</w:t>
            </w:r>
            <w:r>
              <w:rPr>
                <w:rFonts w:ascii="Times New Roman"/>
                <w:b w:val="false"/>
                <w:i w:val="false"/>
                <w:color w:val="000000"/>
                <w:sz w:val="20"/>
              </w:rPr>
              <w:t>Доход (прибыль)</w:t>
            </w:r>
          </w:p>
          <w:bookmarkEnd w:id="9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(прибыль) поставщика не превышает 15 %, включен в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988"/>
          <w:p>
            <w:pPr>
              <w:spacing w:after="20"/>
              <w:ind w:left="20"/>
              <w:jc w:val="both"/>
            </w:pPr>
            <w:r>
              <w:rPr>
                <w:rFonts w:ascii="Times New Roman"/>
                <w:b w:val="false"/>
                <w:i w:val="false"/>
                <w:color w:val="000000"/>
                <w:sz w:val="20"/>
              </w:rPr>
              <w:t>
</w:t>
            </w:r>
            <w:r>
              <w:rPr>
                <w:rFonts w:ascii="Times New Roman"/>
                <w:b w:val="false"/>
                <w:i w:val="false"/>
                <w:color w:val="000000"/>
                <w:sz w:val="20"/>
              </w:rPr>
              <w:t>Доставка</w:t>
            </w:r>
          </w:p>
          <w:bookmarkEnd w:id="9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расходов, связанных с доставкой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до заказчика включена в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989"/>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w:t>
            </w:r>
          </w:p>
          <w:bookmarkEnd w:id="9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Включено в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990"/>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предложения</w:t>
            </w:r>
          </w:p>
          <w:bookmarkEnd w:id="9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"__" _______ 20__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991"/>
          <w:p>
            <w:pPr>
              <w:spacing w:after="20"/>
              <w:ind w:left="20"/>
              <w:jc w:val="both"/>
            </w:pPr>
            <w:r>
              <w:rPr>
                <w:rFonts w:ascii="Times New Roman"/>
                <w:b w:val="false"/>
                <w:i w:val="false"/>
                <w:color w:val="000000"/>
                <w:sz w:val="20"/>
              </w:rPr>
              <w:t>
</w:t>
            </w:r>
            <w:r>
              <w:rPr>
                <w:rFonts w:ascii="Times New Roman"/>
                <w:b w:val="false"/>
                <w:i w:val="false"/>
                <w:color w:val="000000"/>
                <w:sz w:val="20"/>
              </w:rPr>
              <w:t>Срок поставки</w:t>
            </w:r>
          </w:p>
          <w:bookmarkEnd w:id="9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дней с момента подписания договора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992"/>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регистрации МИ (in vitro)</w:t>
            </w:r>
          </w:p>
          <w:bookmarkEnd w:id="9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_______ РК-МИ-________ Дата регистрации_______ Дата истечения_________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993"/>
          <w:p>
            <w:pPr>
              <w:spacing w:after="20"/>
              <w:ind w:left="20"/>
              <w:jc w:val="both"/>
            </w:pPr>
            <w:r>
              <w:rPr>
                <w:rFonts w:ascii="Times New Roman"/>
                <w:b w:val="false"/>
                <w:i w:val="false"/>
                <w:color w:val="000000"/>
                <w:sz w:val="20"/>
              </w:rPr>
              <w:t>
</w:t>
            </w:r>
            <w:r>
              <w:rPr>
                <w:rFonts w:ascii="Times New Roman"/>
                <w:b w:val="false"/>
                <w:i w:val="false"/>
                <w:color w:val="000000"/>
                <w:sz w:val="20"/>
              </w:rPr>
              <w:t>Первый руководитель поставщика и контактное лицо по МИ (in vitro)</w:t>
            </w:r>
          </w:p>
          <w:bookmarkEnd w:id="9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994"/>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тел., e-mail</w:t>
            </w:r>
          </w:p>
          <w:bookmarkEnd w:id="9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995"/>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поставщика:</w:t>
            </w:r>
          </w:p>
          <w:bookmarkEnd w:id="9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996"/>
          <w:p>
            <w:pPr>
              <w:spacing w:after="20"/>
              <w:ind w:left="20"/>
              <w:jc w:val="both"/>
            </w:pPr>
            <w:r>
              <w:rPr>
                <w:rFonts w:ascii="Times New Roman"/>
                <w:b w:val="false"/>
                <w:i w:val="false"/>
                <w:color w:val="000000"/>
                <w:sz w:val="20"/>
              </w:rPr>
              <w:t xml:space="preserve">
Наименование: </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 </w:t>
            </w:r>
          </w:p>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997"/>
          <w:p>
            <w:pPr>
              <w:spacing w:after="20"/>
              <w:ind w:left="20"/>
              <w:jc w:val="both"/>
            </w:pPr>
            <w:r>
              <w:rPr>
                <w:rFonts w:ascii="Times New Roman"/>
                <w:b w:val="false"/>
                <w:i w:val="false"/>
                <w:color w:val="000000"/>
                <w:sz w:val="20"/>
              </w:rPr>
              <w:t>
</w:t>
            </w:r>
            <w:r>
              <w:rPr>
                <w:rFonts w:ascii="Times New Roman"/>
                <w:b w:val="false"/>
                <w:i w:val="false"/>
                <w:color w:val="000000"/>
                <w:sz w:val="20"/>
              </w:rPr>
              <w:t>Каталожный</w:t>
            </w:r>
          </w:p>
          <w:bookmarkEnd w:id="997"/>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регистрационному удостоверению)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 пункта в свидетельстве о регистрации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998"/>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 блок:</w:t>
            </w:r>
          </w:p>
          <w:bookmarkEnd w:id="99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9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1000"/>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Комплектующие:</w:t>
            </w:r>
          </w:p>
          <w:bookmarkEnd w:id="100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10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1002"/>
          <w:p>
            <w:pPr>
              <w:spacing w:after="20"/>
              <w:ind w:left="20"/>
              <w:jc w:val="both"/>
            </w:pPr>
            <w:r>
              <w:rPr>
                <w:rFonts w:ascii="Times New Roman"/>
                <w:b w:val="false"/>
                <w:i w:val="false"/>
                <w:color w:val="000000"/>
                <w:sz w:val="20"/>
              </w:rPr>
              <w:t>
</w:t>
            </w:r>
            <w:r>
              <w:rPr>
                <w:rFonts w:ascii="Times New Roman"/>
                <w:b w:val="false"/>
                <w:i w:val="false"/>
                <w:color w:val="000000"/>
                <w:sz w:val="20"/>
              </w:rPr>
              <w:t>Расходные материалы:</w:t>
            </w:r>
          </w:p>
          <w:bookmarkEnd w:id="100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10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1004"/>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Принадлежности:</w:t>
            </w:r>
          </w:p>
          <w:bookmarkEnd w:id="100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10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1006"/>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Программное обеспечение:</w:t>
            </w:r>
          </w:p>
          <w:bookmarkEnd w:id="100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10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1008"/>
          <w:p>
            <w:pPr>
              <w:spacing w:after="20"/>
              <w:ind w:left="20"/>
              <w:jc w:val="both"/>
            </w:pPr>
            <w:r>
              <w:rPr>
                <w:rFonts w:ascii="Times New Roman"/>
                <w:b w:val="false"/>
                <w:i w:val="false"/>
                <w:color w:val="000000"/>
                <w:sz w:val="20"/>
              </w:rPr>
              <w:t>
</w:t>
            </w:r>
            <w:r>
              <w:rPr>
                <w:rFonts w:ascii="Times New Roman"/>
                <w:b w:val="false"/>
                <w:i w:val="false"/>
                <w:color w:val="000000"/>
                <w:sz w:val="20"/>
              </w:rPr>
              <w:t>Гарантийное сервисное обслуживание 37 месяцев</w:t>
            </w:r>
          </w:p>
          <w:bookmarkEnd w:id="10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Включено в стоимость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1009"/>
          <w:p>
            <w:pPr>
              <w:spacing w:after="20"/>
              <w:ind w:left="20"/>
              <w:jc w:val="both"/>
            </w:pPr>
            <w:r>
              <w:rPr>
                <w:rFonts w:ascii="Times New Roman"/>
                <w:b w:val="false"/>
                <w:i w:val="false"/>
                <w:color w:val="000000"/>
                <w:sz w:val="20"/>
              </w:rPr>
              <w:t>
</w:t>
            </w:r>
            <w:r>
              <w:rPr>
                <w:rFonts w:ascii="Times New Roman"/>
                <w:b w:val="false"/>
                <w:i w:val="false"/>
                <w:color w:val="000000"/>
                <w:sz w:val="20"/>
              </w:rPr>
              <w:t>Итого сумма: _____(прописью) тенге</w:t>
            </w:r>
          </w:p>
          <w:bookmarkEnd w:id="1009"/>
        </w:tc>
      </w:tr>
    </w:tbl>
    <w:p>
      <w:pPr>
        <w:spacing w:after="0"/>
        <w:ind w:left="0"/>
        <w:jc w:val="both"/>
      </w:pPr>
      <w:bookmarkStart w:name="z5185" w:id="1010"/>
      <w:r>
        <w:rPr>
          <w:rFonts w:ascii="Times New Roman"/>
          <w:b w:val="false"/>
          <w:i w:val="false"/>
          <w:color w:val="000000"/>
          <w:sz w:val="28"/>
        </w:rPr>
        <w:t>
      Настоящим гарантирую и подтверждаю достоверность и полноту содержания</w:t>
      </w:r>
    </w:p>
    <w:bookmarkEnd w:id="1010"/>
    <w:p>
      <w:pPr>
        <w:spacing w:after="0"/>
        <w:ind w:left="0"/>
        <w:jc w:val="both"/>
      </w:pPr>
      <w:r>
        <w:rPr>
          <w:rFonts w:ascii="Times New Roman"/>
          <w:b w:val="false"/>
          <w:i w:val="false"/>
          <w:color w:val="000000"/>
          <w:sz w:val="28"/>
        </w:rPr>
        <w:t xml:space="preserve">предоставленных документов и материалов. </w:t>
      </w:r>
    </w:p>
    <w:p>
      <w:pPr>
        <w:spacing w:after="0"/>
        <w:ind w:left="0"/>
        <w:jc w:val="both"/>
      </w:pPr>
      <w:bookmarkStart w:name="z5186" w:id="1011"/>
      <w:r>
        <w:rPr>
          <w:rFonts w:ascii="Times New Roman"/>
          <w:b w:val="false"/>
          <w:i w:val="false"/>
          <w:color w:val="000000"/>
          <w:sz w:val="28"/>
        </w:rPr>
        <w:t>
      Руководитель __________________________________ _________________</w:t>
      </w:r>
    </w:p>
    <w:bookmarkEnd w:id="1011"/>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89" w:id="1012"/>
    <w:p>
      <w:pPr>
        <w:spacing w:after="0"/>
        <w:ind w:left="0"/>
        <w:jc w:val="left"/>
      </w:pPr>
      <w:r>
        <w:rPr>
          <w:rFonts w:ascii="Times New Roman"/>
          <w:b/>
          <w:i w:val="false"/>
          <w:color w:val="000000"/>
        </w:rPr>
        <w:t xml:space="preserve"> ___________________________________________________________________ Наименование заявителя</w:t>
      </w:r>
    </w:p>
    <w:bookmarkEnd w:id="1012"/>
    <w:bookmarkStart w:name="z5190" w:id="1013"/>
    <w:p>
      <w:pPr>
        <w:spacing w:after="0"/>
        <w:ind w:left="0"/>
        <w:jc w:val="left"/>
      </w:pPr>
      <w:r>
        <w:rPr>
          <w:rFonts w:ascii="Times New Roman"/>
          <w:b/>
          <w:i w:val="false"/>
          <w:color w:val="000000"/>
        </w:rPr>
        <w:t xml:space="preserve"> Мотивированный отказ в проведении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1013"/>
    <w:bookmarkStart w:name="z5191" w:id="1014"/>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1014"/>
    <w:bookmarkStart w:name="z5192" w:id="1015"/>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ГОБМП и (или) в системе ОСМС, а именно:</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10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10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0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5" w:id="1019"/>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1019"/>
    <w:bookmarkStart w:name="z5206" w:id="1020"/>
    <w:p>
      <w:pPr>
        <w:spacing w:after="0"/>
        <w:ind w:left="0"/>
        <w:jc w:val="both"/>
      </w:pPr>
      <w:r>
        <w:rPr>
          <w:rFonts w:ascii="Times New Roman"/>
          <w:b w:val="false"/>
          <w:i w:val="false"/>
          <w:color w:val="000000"/>
          <w:sz w:val="28"/>
        </w:rPr>
        <w:t>
      (отметить нужное)</w:t>
      </w:r>
    </w:p>
    <w:bookmarkEnd w:id="1020"/>
    <w:bookmarkStart w:name="z5207" w:id="1021"/>
    <w:p>
      <w:pPr>
        <w:spacing w:after="0"/>
        <w:ind w:left="0"/>
        <w:jc w:val="both"/>
      </w:pPr>
      <w:r>
        <w:rPr>
          <w:rFonts w:ascii="Times New Roman"/>
          <w:b w:val="false"/>
          <w:i w:val="false"/>
          <w:color w:val="000000"/>
          <w:sz w:val="28"/>
        </w:rPr>
        <w:t>
      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bookmarkEnd w:id="1021"/>
    <w:bookmarkStart w:name="z5208" w:id="1022"/>
    <w:p>
      <w:pPr>
        <w:spacing w:after="0"/>
        <w:ind w:left="0"/>
        <w:jc w:val="both"/>
      </w:pPr>
      <w:r>
        <w:rPr>
          <w:rFonts w:ascii="Times New Roman"/>
          <w:b w:val="false"/>
          <w:i w:val="false"/>
          <w:color w:val="000000"/>
          <w:sz w:val="28"/>
        </w:rPr>
        <w:t>
      Срок предоставления информации, запрашиваемой Экспертной организации превышает 10 рабочих дней</w:t>
      </w:r>
    </w:p>
    <w:bookmarkEnd w:id="1022"/>
    <w:bookmarkStart w:name="z5209" w:id="1023"/>
    <w:p>
      <w:pPr>
        <w:spacing w:after="0"/>
        <w:ind w:left="0"/>
        <w:jc w:val="both"/>
      </w:pPr>
      <w:r>
        <w:rPr>
          <w:rFonts w:ascii="Times New Roman"/>
          <w:b w:val="false"/>
          <w:i w:val="false"/>
          <w:color w:val="000000"/>
          <w:sz w:val="28"/>
        </w:rPr>
        <w:t>
      Примечание:</w:t>
      </w:r>
    </w:p>
    <w:bookmarkEnd w:id="1023"/>
    <w:bookmarkStart w:name="z5210" w:id="1024"/>
    <w:p>
      <w:pPr>
        <w:spacing w:after="0"/>
        <w:ind w:left="0"/>
        <w:jc w:val="both"/>
      </w:pPr>
      <w:r>
        <w:rPr>
          <w:rFonts w:ascii="Times New Roman"/>
          <w:b w:val="false"/>
          <w:i w:val="false"/>
          <w:color w:val="000000"/>
          <w:sz w:val="28"/>
        </w:rPr>
        <w:t>
      _____________________________________________________</w:t>
      </w:r>
    </w:p>
    <w:bookmarkEnd w:id="1024"/>
    <w:bookmarkStart w:name="z5211" w:id="1025"/>
    <w:p>
      <w:pPr>
        <w:spacing w:after="0"/>
        <w:ind w:left="0"/>
        <w:jc w:val="both"/>
      </w:pPr>
      <w:r>
        <w:rPr>
          <w:rFonts w:ascii="Times New Roman"/>
          <w:b w:val="false"/>
          <w:i w:val="false"/>
          <w:color w:val="000000"/>
          <w:sz w:val="28"/>
        </w:rPr>
        <w:t>
      _____________________________________________________</w:t>
      </w:r>
    </w:p>
    <w:bookmarkEnd w:id="1025"/>
    <w:bookmarkStart w:name="z5212" w:id="1026"/>
    <w:p>
      <w:pPr>
        <w:spacing w:after="0"/>
        <w:ind w:left="0"/>
        <w:jc w:val="both"/>
      </w:pPr>
      <w:r>
        <w:rPr>
          <w:rFonts w:ascii="Times New Roman"/>
          <w:b w:val="false"/>
          <w:i w:val="false"/>
          <w:color w:val="000000"/>
          <w:sz w:val="28"/>
        </w:rPr>
        <w:t>
      Настоящим, в соответствии с пунктом 33 или 34 Правил регулирования, формирования предельных цен и наценки на медицинские изделия Экспертная организация направляет мотивированный отказ в проведении анализа цен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ГОБМП и (или) в системе ОСМС на перечисленные выше медицинские изделия.</w:t>
      </w:r>
    </w:p>
    <w:bookmarkEnd w:id="1026"/>
    <w:p>
      <w:pPr>
        <w:spacing w:after="0"/>
        <w:ind w:left="0"/>
        <w:jc w:val="both"/>
      </w:pPr>
      <w:bookmarkStart w:name="z5213" w:id="1027"/>
      <w:r>
        <w:rPr>
          <w:rFonts w:ascii="Times New Roman"/>
          <w:b w:val="false"/>
          <w:i w:val="false"/>
          <w:color w:val="000000"/>
          <w:sz w:val="28"/>
        </w:rPr>
        <w:t>
      ________________ ______________ __________________________________________</w:t>
      </w:r>
    </w:p>
    <w:bookmarkEnd w:id="1027"/>
    <w:p>
      <w:pPr>
        <w:spacing w:after="0"/>
        <w:ind w:left="0"/>
        <w:jc w:val="both"/>
      </w:pPr>
      <w:r>
        <w:rPr>
          <w:rFonts w:ascii="Times New Roman"/>
          <w:b w:val="false"/>
          <w:i w:val="false"/>
          <w:color w:val="000000"/>
          <w:sz w:val="28"/>
        </w:rPr>
        <w:t xml:space="preserve">       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w:t>
            </w:r>
            <w:r>
              <w:br/>
            </w:r>
            <w:r>
              <w:rPr>
                <w:rFonts w:ascii="Times New Roman"/>
                <w:b w:val="false"/>
                <w:i w:val="false"/>
                <w:color w:val="000000"/>
                <w:sz w:val="20"/>
              </w:rPr>
              <w:t>(дата)</w:t>
            </w:r>
          </w:p>
        </w:tc>
      </w:tr>
    </w:tbl>
    <w:bookmarkStart w:name="z5217" w:id="1028"/>
    <w:p>
      <w:pPr>
        <w:spacing w:after="0"/>
        <w:ind w:left="0"/>
        <w:jc w:val="left"/>
      </w:pPr>
      <w:r>
        <w:rPr>
          <w:rFonts w:ascii="Times New Roman"/>
          <w:b/>
          <w:i w:val="false"/>
          <w:color w:val="000000"/>
        </w:rPr>
        <w:t xml:space="preserve"> Заключение, по результатам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1029"/>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для проведения анализа цены</w:t>
            </w:r>
          </w:p>
          <w:bookmarkEnd w:id="1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1030"/>
          <w:p>
            <w:pPr>
              <w:spacing w:after="20"/>
              <w:ind w:left="20"/>
              <w:jc w:val="both"/>
            </w:pPr>
            <w:r>
              <w:rPr>
                <w:rFonts w:ascii="Times New Roman"/>
                <w:b w:val="false"/>
                <w:i w:val="false"/>
                <w:color w:val="000000"/>
                <w:sz w:val="20"/>
              </w:rPr>
              <w:t>
</w:t>
            </w:r>
            <w:r>
              <w:rPr>
                <w:rFonts w:ascii="Times New Roman"/>
                <w:b w:val="false"/>
                <w:i w:val="false"/>
                <w:color w:val="000000"/>
                <w:sz w:val="20"/>
              </w:rPr>
              <w:t>Дата регистрации заявки</w:t>
            </w:r>
          </w:p>
          <w:bookmarkEnd w:id="1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1031"/>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заявителе (Наименование, организационно-правовая форма Заявителя, БИН, ФИО. (при его наличии) руководителя (или лицо, исполняющее его обязанности)</w:t>
            </w:r>
          </w:p>
          <w:bookmarkEnd w:id="10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1032"/>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анализа цен (наименование, модель, производитель)</w:t>
            </w:r>
          </w:p>
          <w:bookmarkEnd w:id="10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1033"/>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Регистрационное удостоверение (номер, сроки действия)</w:t>
            </w:r>
          </w:p>
          <w:bookmarkEnd w:id="1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1034"/>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заключения</w:t>
            </w:r>
          </w:p>
          <w:bookmarkEnd w:id="10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6" w:id="1035"/>
    <w:p>
      <w:pPr>
        <w:spacing w:after="0"/>
        <w:ind w:left="0"/>
        <w:jc w:val="both"/>
      </w:pPr>
      <w:r>
        <w:rPr>
          <w:rFonts w:ascii="Times New Roman"/>
          <w:b w:val="false"/>
          <w:i w:val="false"/>
          <w:color w:val="000000"/>
          <w:sz w:val="28"/>
        </w:rPr>
        <w:t>
      Заключение, по результатам анализа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состоит из вводной, исследовательской части и заключения.</w:t>
      </w:r>
    </w:p>
    <w:bookmarkEnd w:id="1035"/>
    <w:bookmarkStart w:name="z5237" w:id="1036"/>
    <w:p>
      <w:pPr>
        <w:spacing w:after="0"/>
        <w:ind w:left="0"/>
        <w:jc w:val="both"/>
      </w:pPr>
      <w:r>
        <w:rPr>
          <w:rFonts w:ascii="Times New Roman"/>
          <w:b w:val="false"/>
          <w:i w:val="false"/>
          <w:color w:val="000000"/>
          <w:sz w:val="28"/>
        </w:rPr>
        <w:t>
      В исследовательской части заключения эксперта излагается весь процесс исследования и его результаты, дается обоснование установленным фактическим данным и обстоятельствам.</w:t>
      </w:r>
    </w:p>
    <w:bookmarkEnd w:id="1036"/>
    <w:bookmarkStart w:name="z5238" w:id="1037"/>
    <w:p>
      <w:pPr>
        <w:spacing w:after="0"/>
        <w:ind w:left="0"/>
        <w:jc w:val="both"/>
      </w:pPr>
      <w:r>
        <w:rPr>
          <w:rFonts w:ascii="Times New Roman"/>
          <w:b w:val="false"/>
          <w:i w:val="false"/>
          <w:color w:val="000000"/>
          <w:sz w:val="28"/>
        </w:rPr>
        <w:t>
      Заключение содержит приложение в виде таблицы с указанием рекомендуемой стоимости предмета экспертизы в разрезе комплектующих.</w:t>
      </w:r>
    </w:p>
    <w:bookmarkEnd w:id="1037"/>
    <w:bookmarkStart w:name="z5239" w:id="1038"/>
    <w:p>
      <w:pPr>
        <w:spacing w:after="0"/>
        <w:ind w:left="0"/>
        <w:jc w:val="both"/>
      </w:pPr>
      <w:r>
        <w:rPr>
          <w:rFonts w:ascii="Times New Roman"/>
          <w:b w:val="false"/>
          <w:i w:val="false"/>
          <w:color w:val="000000"/>
          <w:sz w:val="28"/>
        </w:rPr>
        <w:t>
      Заключение:</w:t>
      </w:r>
    </w:p>
    <w:bookmarkEnd w:id="1038"/>
    <w:bookmarkStart w:name="z5240" w:id="1039"/>
    <w:p>
      <w:pPr>
        <w:spacing w:after="0"/>
        <w:ind w:left="0"/>
        <w:jc w:val="both"/>
      </w:pPr>
      <w:r>
        <w:rPr>
          <w:rFonts w:ascii="Times New Roman"/>
          <w:b w:val="false"/>
          <w:i w:val="false"/>
          <w:color w:val="000000"/>
          <w:sz w:val="28"/>
        </w:rPr>
        <w:t>
      Цена данной комплектации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составляет _________ тенге за одну единицу измерения.</w:t>
      </w:r>
    </w:p>
    <w:bookmarkEnd w:id="1039"/>
    <w:p>
      <w:pPr>
        <w:spacing w:after="0"/>
        <w:ind w:left="0"/>
        <w:jc w:val="both"/>
      </w:pPr>
      <w:bookmarkStart w:name="z5241" w:id="1040"/>
      <w:r>
        <w:rPr>
          <w:rFonts w:ascii="Times New Roman"/>
          <w:b w:val="false"/>
          <w:i w:val="false"/>
          <w:color w:val="000000"/>
          <w:sz w:val="28"/>
        </w:rPr>
        <w:t>
      Эксперт __________________________________________________________________</w:t>
      </w:r>
    </w:p>
    <w:bookmarkEnd w:id="1040"/>
    <w:p>
      <w:pPr>
        <w:spacing w:after="0"/>
        <w:ind w:left="0"/>
        <w:jc w:val="both"/>
      </w:pPr>
      <w:r>
        <w:rPr>
          <w:rFonts w:ascii="Times New Roman"/>
          <w:b w:val="false"/>
          <w:i w:val="false"/>
          <w:color w:val="000000"/>
          <w:sz w:val="28"/>
        </w:rPr>
        <w:t xml:space="preserve">                   (подпись)             ФИО (при его наличии) </w:t>
      </w:r>
    </w:p>
    <w:p>
      <w:pPr>
        <w:spacing w:after="0"/>
        <w:ind w:left="0"/>
        <w:jc w:val="both"/>
      </w:pPr>
      <w:bookmarkStart w:name="z5242" w:id="1041"/>
      <w:r>
        <w:rPr>
          <w:rFonts w:ascii="Times New Roman"/>
          <w:b w:val="false"/>
          <w:i w:val="false"/>
          <w:color w:val="000000"/>
          <w:sz w:val="28"/>
        </w:rPr>
        <w:t>
      Руководитель</w:t>
      </w:r>
    </w:p>
    <w:bookmarkEnd w:id="1041"/>
    <w:p>
      <w:pPr>
        <w:spacing w:after="0"/>
        <w:ind w:left="0"/>
        <w:jc w:val="both"/>
      </w:pPr>
      <w:r>
        <w:rPr>
          <w:rFonts w:ascii="Times New Roman"/>
          <w:b w:val="false"/>
          <w:i w:val="false"/>
          <w:color w:val="000000"/>
          <w:sz w:val="28"/>
        </w:rPr>
        <w:t xml:space="preserve"> структурного подразделения ________________ 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5246" w:id="1042"/>
    <w:p>
      <w:pPr>
        <w:spacing w:after="0"/>
        <w:ind w:left="0"/>
        <w:jc w:val="left"/>
      </w:pPr>
      <w:r>
        <w:rPr>
          <w:rFonts w:ascii="Times New Roman"/>
          <w:b/>
          <w:i w:val="false"/>
          <w:color w:val="000000"/>
        </w:rPr>
        <w:t xml:space="preserve"> Информация отечественного производителя о фактически понесенных затратах для определения цены</w:t>
      </w:r>
    </w:p>
    <w:bookmarkEnd w:id="1042"/>
    <w:bookmarkStart w:name="z5247" w:id="1043"/>
    <w:p>
      <w:pPr>
        <w:spacing w:after="0"/>
        <w:ind w:left="0"/>
        <w:jc w:val="both"/>
      </w:pPr>
      <w:r>
        <w:rPr>
          <w:rFonts w:ascii="Times New Roman"/>
          <w:b w:val="false"/>
          <w:i w:val="false"/>
          <w:color w:val="000000"/>
          <w:sz w:val="28"/>
        </w:rPr>
        <w:t>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______________________________________</w:t>
      </w:r>
    </w:p>
    <w:bookmarkEnd w:id="1043"/>
    <w:bookmarkStart w:name="z5248" w:id="1044"/>
    <w:p>
      <w:pPr>
        <w:spacing w:after="0"/>
        <w:ind w:left="0"/>
        <w:jc w:val="both"/>
      </w:pPr>
      <w:r>
        <w:rPr>
          <w:rFonts w:ascii="Times New Roman"/>
          <w:b w:val="false"/>
          <w:i w:val="false"/>
          <w:color w:val="000000"/>
          <w:sz w:val="28"/>
        </w:rPr>
        <w:t>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1044"/>
    <w:bookmarkStart w:name="z5249" w:id="1045"/>
    <w:p>
      <w:pPr>
        <w:spacing w:after="0"/>
        <w:ind w:left="0"/>
        <w:jc w:val="both"/>
      </w:pPr>
      <w:r>
        <w:rPr>
          <w:rFonts w:ascii="Times New Roman"/>
          <w:b w:val="false"/>
          <w:i w:val="false"/>
          <w:color w:val="000000"/>
          <w:sz w:val="28"/>
        </w:rPr>
        <w:t>
      Номер регистрационного удостоверения РК-МИ-___№___________</w:t>
      </w:r>
    </w:p>
    <w:bookmarkEnd w:id="1045"/>
    <w:bookmarkStart w:name="z5250" w:id="1046"/>
    <w:p>
      <w:pPr>
        <w:spacing w:after="0"/>
        <w:ind w:left="0"/>
        <w:jc w:val="both"/>
      </w:pPr>
      <w:r>
        <w:rPr>
          <w:rFonts w:ascii="Times New Roman"/>
          <w:b w:val="false"/>
          <w:i w:val="false"/>
          <w:color w:val="000000"/>
          <w:sz w:val="28"/>
        </w:rPr>
        <w:t>
      Класс безопасности ________</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10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10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10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0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10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10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105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105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105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105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105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105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105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106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106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106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106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0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106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0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106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0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106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0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06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0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106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0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106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0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107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0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107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0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по доставке МИ (in vitro) до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107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0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37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1073"/>
          <w:p>
            <w:pPr>
              <w:spacing w:after="20"/>
              <w:ind w:left="20"/>
              <w:jc w:val="both"/>
            </w:pPr>
            <w:r>
              <w:rPr>
                <w:rFonts w:ascii="Times New Roman"/>
                <w:b w:val="false"/>
                <w:i w:val="false"/>
                <w:color w:val="000000"/>
                <w:sz w:val="20"/>
              </w:rPr>
              <w:t>
</w:t>
            </w:r>
            <w:r>
              <w:rPr>
                <w:rFonts w:ascii="Times New Roman"/>
                <w:b w:val="false"/>
                <w:i w:val="false"/>
                <w:color w:val="000000"/>
                <w:sz w:val="20"/>
              </w:rPr>
              <w:t>Итого сумма:</w:t>
            </w:r>
          </w:p>
          <w:bookmarkEnd w:id="10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8" w:id="1074"/>
    <w:p>
      <w:pPr>
        <w:spacing w:after="0"/>
        <w:ind w:left="0"/>
        <w:jc w:val="both"/>
      </w:pPr>
      <w:r>
        <w:rPr>
          <w:rFonts w:ascii="Times New Roman"/>
          <w:b w:val="false"/>
          <w:i w:val="false"/>
          <w:color w:val="000000"/>
          <w:sz w:val="28"/>
        </w:rPr>
        <w:t>
      Настоящим гарантирую и подтверждаю достоверность, полноту и содержание предоставленных документов и материалов.</w:t>
      </w:r>
    </w:p>
    <w:bookmarkEnd w:id="1074"/>
    <w:p>
      <w:pPr>
        <w:spacing w:after="0"/>
        <w:ind w:left="0"/>
        <w:jc w:val="both"/>
      </w:pPr>
      <w:bookmarkStart w:name="z5359" w:id="1075"/>
      <w:r>
        <w:rPr>
          <w:rFonts w:ascii="Times New Roman"/>
          <w:b w:val="false"/>
          <w:i w:val="false"/>
          <w:color w:val="000000"/>
          <w:sz w:val="28"/>
        </w:rPr>
        <w:t>
      Руководитель _________________________________________________________________</w:t>
      </w:r>
    </w:p>
    <w:bookmarkEnd w:id="1075"/>
    <w:p>
      <w:pPr>
        <w:spacing w:after="0"/>
        <w:ind w:left="0"/>
        <w:jc w:val="both"/>
      </w:pPr>
      <w:r>
        <w:rPr>
          <w:rFonts w:ascii="Times New Roman"/>
          <w:b w:val="false"/>
          <w:i w:val="false"/>
          <w:color w:val="000000"/>
          <w:sz w:val="28"/>
        </w:rPr>
        <w:t xml:space="preserve">                   (подпись)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