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6f79" w14:textId="c636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8 января 2020 года № 336 "Об утверждении бюджета Карагашского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сентября 2020 года № 413. Зарегистрировано Департаментом юстиции Актюбинской области 18 сентября 2020 года № 7425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336 "Об утверждении бюджета Карагашского сельского округа на 2020-2022 годы" (зарегистрированное в Реестре государственной регистрации нормативных правовых актов № 6764, опубликованное 27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с 1 января 2020 года установлено: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величина прожиточного минимума для исчисления размеров базовых социальных выплат - 31 183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величина прожиточного минимума для исчисления размеров базовых социальных выплат - 32 668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