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3c04" w14:textId="fbf3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416 "Об утверждении бюджета Бозойского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2020 года № 556. Зарегистрировано Департаментом юстиции Актюбинской области 6 ноября 2020 года № 7602.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416 "Об утверждении бюджета Бозойского сельского округа на 2020-2022 годы" (зарегистрированное в Реестре государственной регистрации нормативных правовых актов № 6703,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"126351,0" заменить цифрами "114477,0";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"10662,0" заменить цифрами "10858,0";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"664,0" заменить цифрами "468,0";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"115025,0" заменить цифрами "103151,0";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"131546,9" заменить цифрами "119672,9";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на казахском языке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Бозойского сельского округа на 2020 год из районного бюджета текущие целевые трансферты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64592,1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и благоустройство населенных пунктов – 10307,9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Бозойского сельского округа.".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Шалкарского района от 2 ноября 2020 года № 556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Бозойcкого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