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025c" w14:textId="c5b0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417 "Об утверждении бюджета Есет Котибарулы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2020 года № 591. Зарегистрировано Департаментом юстиции Актюбинской области 9 декабря 2020 года № 7770.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417 "Об утверждении бюджета Есет Котибарулы сельского округа на 2020-2022 годы" (зарегистрированное в Реестре государственной регистрации нормативных правовых актов № 6693,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"43508,1" заменить цифрами "43773,1";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"42145,0" заменить цифрами "42410,0";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"43508,1" заменить цифрами "43773,1";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третий абзац.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"1772,0" заменить цифрами "2612,0".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2020 года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