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6b36" w14:textId="fd16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утратившими силу некоторых решений акима Шетиргизского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Шетиргизского сельского округа Шалкарского района Актюбинской области от 18 ноября 2020 года № 15. Зарегистрировано Департаментом юстиции Актюбинской области 19 ноября 2020 года № 7676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представлении руководителя Шалкарской районной территориальной инспекции Комитета ветеринарного контроля и надзора Министерства сельского хозяйства Республики Казахстан от 5 ноября 2020 года № 16-8/148, № 16-8/149, № 16-8/150 аким Шетиргизского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заболевания бруцеллез среди крупного рогатого скота, снять ограничительные мероприятия установленные на следующих территориях Шетиргизского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крестьянских хозяйств "Қуаныш" и "Елеукен",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домов № 14, № 16 расположенных по улице Тауелсиздик и дома № 5 расположенного по улице Достык села Тумалыкол.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 Шетиргизского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Шетиргизского сельского округа Шалкарского района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Шалкарского района,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Шетиргизского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Шетиргизского сельского округа от 18 ноября 2020 года № 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решении акима Шетиргизского сельского округа признаваемых утратившими силу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19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мероприятий", (зарегистрированное в Реестре государственной регистрации нормативных правовых актов № 7208, опубликованное 26 июня 2020 года в Эталонном контрольном банке нормативных правовых актов Республики Казахстан в электронном виде);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26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мероприятий", (зарегистрированное в Реестре государственной регистрации нормативных правовых актов № 7225, опубликованное 2 июля 2020 года в Эталонном контрольном банке нормативных правовых актов Республики Казахстан в электронном виде);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 2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мероприятий", (зарегистрированное в Реестре государственной регистрации нормативных правовых актов № 7399, опубликованное 8 сентября 2020 года в Эталонном контрольном банке нормативных правовых актов Республики Казахстан в электронном виде).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