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22e" w14:textId="81e0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15 июля 2020 года № 379. Зарегистрировано Департаментом юстиции Костанайской области 16 июля 2020 года № 9328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Костанайского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мест размещения нестационарных торговых объектов на территории Костанайского района" от 17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21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7834);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Костанайского района от 17 мая 2018 года № 247 "Об утверждении мест размещения нестационарных торговых объектов на территории Костанайского района" от 14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августа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8623).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предпринимательства" акимата Костанайского района в установленном законодательством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