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e40c" w14:textId="28be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331 "О районном бюджете Мендыкаринского района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10 декабря 2020 года № 420. Зарегистрировано Департаментом юстиции Костанайской области 14 декабря 2020 года № 9634.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Мендыкаринского района на 2020 - 2022 годы" от 30 декабря 2019 года № 331 (опубликовано 5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Мендыкаринского района на 2020 - 2022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- 5 420 633,5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- 849 790,0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- 10 323,0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- 23 545,0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- 4 536 975,5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- 6 330 640,5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- 340 965,6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- 365 695,6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- 24 730,0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- 101 935,2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1 352 907,8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- 1 352 907,8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Гизбрехт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5420633,5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4536974,9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4536974,9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2853775,1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-1352907,8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