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e0f3" w14:textId="a32e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ограничительных мероприятий</w:t>
      </w:r>
    </w:p>
    <w:p>
      <w:pPr>
        <w:spacing w:after="0"/>
        <w:ind w:left="0"/>
        <w:jc w:val="both"/>
      </w:pPr>
      <w:r>
        <w:rPr>
          <w:rFonts w:ascii="Times New Roman"/>
          <w:b w:val="false"/>
          <w:i w:val="false"/>
          <w:color w:val="000000"/>
          <w:sz w:val="28"/>
        </w:rPr>
        <w:t>Решение акима Каракогинского сельского округа Мендыкаринского района Костанайской области от 27 апреля 2020 года № 5. Зарегистрировано Департаментом юстиции Костанайской области 30 апреля 2020 года № 9156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Мендыкаринской районной территориальной инспекции Комитета ветеринарного контроля и надзора Министерства сельского хозяйства Республики Казахстан от 11 марта 2020 года № 01-27/43 аким Каракогинского сельского округа РЕШИЛ:</w:t>
      </w:r>
    </w:p>
    <w:bookmarkEnd w:id="0"/>
    <w:bookmarkStart w:name="z5" w:id="1"/>
    <w:p>
      <w:pPr>
        <w:spacing w:after="0"/>
        <w:ind w:left="0"/>
        <w:jc w:val="both"/>
      </w:pPr>
      <w:r>
        <w:rPr>
          <w:rFonts w:ascii="Times New Roman"/>
          <w:b w:val="false"/>
          <w:i w:val="false"/>
          <w:color w:val="000000"/>
          <w:sz w:val="28"/>
        </w:rPr>
        <w:t>
      1. Снять ограничительные мероприятия по болезни бешенства крупного рогатого скота на территории частного подворья принадлежащее крестьянскому хозяйству "Капешев Жомарт Жумаканович", расположенного на территории села Байгожа Каракогинского сельского округа Мендыкаринского района Костанайской области.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Каракогинского сельского округа Мендыкаринского района "Об установлении ограничительных мероприятий" от 10 января 2020 года </w:t>
      </w:r>
      <w:r>
        <w:rPr>
          <w:rFonts w:ascii="Times New Roman"/>
          <w:b w:val="false"/>
          <w:i w:val="false"/>
          <w:color w:val="000000"/>
          <w:sz w:val="28"/>
        </w:rPr>
        <w:t>№ 1</w:t>
      </w:r>
      <w:r>
        <w:rPr>
          <w:rFonts w:ascii="Times New Roman"/>
          <w:b w:val="false"/>
          <w:i w:val="false"/>
          <w:color w:val="000000"/>
          <w:sz w:val="28"/>
        </w:rPr>
        <w:t>, (опубликовано 15 января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8891).</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Каракогинского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акимата Мендыкаринского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Каракогинского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Дюсенов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