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4881" w14:textId="5744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Полянское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77/9-VI. Зарегистрировано Департаментом юстиции Восточно-Казахстанской области 29 декабря 2020 года № 8077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Полянское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Полянское на 2021 год объем субвенций из районного бюджета в сумме 13415,0 тысяч тенге.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сельского округа Полянское на 2021 год объем трансфертов из районного бюджета в сумме 3623,0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2021 год объем трансфертов из областного бюджета в сумме 500,0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 VI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61/10-VI "О бюджете Первороссийского сельского округа на 2020-2022 годы" (зарегистрировано в Реестре государственной регистрации нормативных правовых актов № 6514, опубликовано в Эталонном контрольном банке нормативных правовых актов Республики Казахстан в электронном виде 18 января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69/8-VI "О внесении изменений и дополнения в решение маслихата района Алтай от 5 января 2020 года № 61/10-VI "О бюджете Первороссийского сельского округа на 2020-2022 годы" (зарегистрировано в Реестре государственной регистрации нормативных правовых актов № 7314,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73/18-VI "О внесении изменений и дополнения в решение маслихата района Алтай от 5 января 2020 года № 61/10-VI "О бюджете сельского округа Полянское на 2020-2022 годы" (зарегистрировано в Реестре государственной регистрации нормативных правовых актов № 7925, опубликовано в Эталонном контрольном банке нормативных правовых актов Республики Казахстан в электронном виде 8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