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1827" w14:textId="5011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42-2 "О бюджете Жанажолского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декабря 2020 года № 54-2. Зарегистрировано Департаментом юстиции Западно-Казахстанской области 11 декабря 2020 года № 6547. Утратило силу решением Жангалинского районного маслихата Западно-Казахстанской области от 17 марта 2021 года № 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Жанажолского сельского округа Жангалинского района на 2020-2022 годы" (зарегистрированное в Реестре государственной регистрации нормативных правовых актов № 5954,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