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e27" w14:textId="b348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Сырымского районного маслихата от 30 декабря 2019 года № 50-1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2020 года № 53-1. Зарегистрировано Департаментом юстиции Западно-Казахстанской области 14 апреля 2020 года № 6169.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№5921, опубликованное 8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сельских округов на 2020-2022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22 538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22 538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Аралтобинского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16 439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16 144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16 439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Буланского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15 497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15 497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Булдуртинского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31 844 тысячи тенге: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29 745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32 922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1 078 тысяч тенге: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13 459 тысяч тенге: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13 271 тысяча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13 459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Жетикульского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21 381 тысяча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21 039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21 381 тысяча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Жосалинского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18 614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18 297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18 614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89 743 тысячи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70 989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89 743 тысячи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20 310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тысячи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19 956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20 310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Саройского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17 592 тысячи тенге: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17 339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17 592 тысячи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18 504 тысячи тенге: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18 234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18 504 тысячи тенге;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Шолаканкатинского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22 525 тысяч тенге: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22 525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бюджете сельских округов на 2020 год поступления целевых трансфертов из районного бюджета в общей сумме 20 696 тысяч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аншлагов и номеров жилым домам в населенных пунктах, в связи с проведением переписи населения – 3 775 тысяч тенге, в том числе: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320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207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181 тысяча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473 тысячи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82 тысячи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215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215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1 155 тысяч тенге;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291 тысяча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184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148 тысяч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304 тысячи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трудовых отрядов "Жасыл Ел" – 1 410 тысяч тенге, в том числе: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282 тысячи тенге;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1 128 тысяч тенге; 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административных расходов – 1 311 тысяч тенге, в том числе: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400 тысяч тенге;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622 тысячи тенге;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289 тысяч тенге;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по освещению улиц Жымпитинского сельского округа – 11 000 тысяч тенге;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селе Жымпиты – 3 200 тысяч тенге.";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