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9256e" w14:textId="d9925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Мугалжарского района Актюбинской области от 28 января 2021 года № 24. Зарегистрировано Департаментом юстиции Актюбинской области 29 января 2021 года № 8030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71-1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Мугалжарского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расположенный на территории Кайиндинского сельского округа Мугалжарского района общей площадью 1300 гектаров без изъятия у землепользователей, для разведки полезных ископаемых Товариществом с ограниченной ответственностью "Altynsai Progress", сроком до 6 октября 2026 года.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по Мугалжарскому району"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ресурсе акимата Мугалжарского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Мугалжарского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