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90d8" w14:textId="d089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566 "Об утверждении бюджета Каиндинского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31. Зарегистрировано Департаментом юстиции Актюбинской области 2 апреля 2021 года № 8215.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2020 года № 566 "Об утверждении бюджета Каиндинского сельского округа на 2021–2023 годы" (зарегистрированное в Реестре государственной регистрации нормативных правовых актов № 7946, опубликованное 12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"28 838" заменить цифрами "35 338";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"26 869" заменить цифрами "33 369";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"28 838" заменить цифрами "35 925,5";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цифру "0" заменить цифрами "-587,5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цифру "0" заменить цифрами "587,5 тысяч";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Каиндинского сельского округа на 2021 год поступления целевых текущих трансфертов из районного бюджета в сумме 8 000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марта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Каиндинского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