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d74f" w14:textId="d41d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480 "О бюджете сельского округа Сапак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46. Зарегистрировано Департаментом юстиции Кызылординской области 5 мая 2021 года № 8342.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Сапак на 2021-2023 годы" (зарегистрировано в Реестре государственной регистрации нормативных правовых актов за номером 8102)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23 018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21 728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23 813,3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795,3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