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912e" w14:textId="b9c9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Северо-Казахстанской области от 17 февраля 2021 года № 31 и решение Северо-Казахстанского областного маслихата от 17 февраля 2021 года № 2/3. Зарегистрированы Департаментом юстиции Северо-Казахстанской области 26 февраля 2021 года № 7143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 и на основании положительного заключения областной ономастической комиссии при акимате Северо-Казахстанской области от 26 августа 2020 года акимат Северо-Казахстанской области ПОСТАНОВЛЯЕТ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Новосельский сельский округ Акжарского района - на сельский округ Үлкен Қараой Акжарского района;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Коммунизм Новосельского сельского округа Акжарского района - на село Баймырза сельского округа Үлкен Қараой Акжарского района;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Киевское Кишикаройского сельского округа Акжарского района - на село Кіші Қараой Кишикаройского сельского округа Акжарского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заместителя акима области по курируемым вопросам и руководителя Аппарата Северо-Казахстанского областного маслихата.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