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a015" w14:textId="162a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животных, используемых для кормления других животных, содержащихся в неволе и (или) полувольных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24 марта 2022 года № 84. Зарегистрирован в Министерстве юстиции Республики Казахстан 25 марта 2022 года № 27219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животных, используемых для кормления других животных, содержащихся в неволе и (или) полувольных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 интернет-ресурсе 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2022 года № 84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животных, используемых для кормления других животных, содержащихся в неволе и (или) полувольных условиях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Монгольский песчаник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Золотистый (сирийский) хомяк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свинка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Зайцеобразные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Пресмыкающиеся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Змея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Ящерица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Земноводные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Лягушка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рыб, являющиеся объектами рыболовства, а так же содержащиеся и разводимые в аквакультуре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кроме видов животных, относящихся к редким и находящимся под угрозой исчезновения.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