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bb26" w14:textId="410b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13 мая 2022 года № 7С-14/6. Зарегистрировано в Министерстве юстиции Республики Казахстан 17 мая 2022 года № 28070.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под № 3992)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56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оказания социальной помощи, установления размеров и определения перечня отдельных категорий нуждающихся граждан города Степногорска (далее - Правила) разработаны в соответствии с Законом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указанным в статье 16 Закона Республики Казахстан "О социальной защите инвалидов в Республике Казахстан" и в подпункте 2) пункта 1 статьи 10, в подпункте 2) пункта 1 статьи 11, в подпункте 2) пункта 1 статьи 12, в подпункте 2) статьи 13 Закона Республики Казахстан "О ветеранах", социальная помощь оказывается в порядке, предусмотренном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единовременно и (или) периодически ежемесячно.";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Участковые и специальные комиссии осуществляют свою деятельность на основании положений, утверждаемых местным исполнительным органом Акмолинской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минимальным, ниже минимального размера пенсии и пенсионерам, получающим минимальный размер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до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(туберкулез, злокачественные новообразования, болезнь, вызванная вирусом иммунодефицита человека (ВИЧ), инсулинозависимый сахарный диабет 1 типа);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состоящих на учете у фтизиатра и получающих химиопрофилактику;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проживающим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 болезнью, вызванной вирусом иммунодефицита человека (ВИЧ),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 инсулинозависимым сахарным диабетом 1 типа,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детям-инвалидам, больным, состоящим на учете в организациях здравоохранения, по заключению врачебно-консультационной комиссии (далее – ВКК);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категории, нуждающихся при наступлении трудной жизненной ситуации,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1,7 кратного размера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наступлении трудной жизненной ситуации социальная помощь оказывается гражданам (семьям) единовременно по заявлению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при обращении не позднее трех месяцев после наступления события,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социально-значимыми заболеваниями (туберкулез, злокачественные новообразования, болезнь, вызванная вирусом иммунодефицита человека (ВИЧ), инсулинозависимый сахарный диабет 1 типа), состоящим на учете в организациях здравоохранения,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детей, состоящих на учете у фтизиатра и получающих химиопрофилактику, в размере 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имеющим детей с инсулинозависимым сахарным диабетом 1 типа, состоящим на учете в организациях здравоохранения в размере 15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наступлении трудной жизненной ситуации, социальная помощь оказывается гражданам (семьям) по заявлению единовременно с учетом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студентам из малообеспеченных, многодетных семей, проживающим в сельской местности, обучающимся по очной форме обучения в колледжах города Степногорска в размере стоимости годового обучения, за счет целевых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малообеспеченных, многодетных семей, детям-сиротам и детям, оставшимся без попечения родителей, обучающимся в высших медицинских учебных заведениях, а также в высших учебных заведениях обучающих специалистов в области педагогики и теологии, заключившим договор о трудоустройстве с государственными медицинскими организациями, организациями образования и организациями, осуществляющими деятельность по делам религии города Степногорска, на оплату в размере стоимости годового обучения за счет средств местного бюджета, на основании договора с учебным заведением, справки с места учебы и справки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всех групп, детям-инвалидам, больным, состоящим на учете в организациях здравоохранения, по заключению ВКК,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освободившимся из мест лишения свободы и состоящим на учете службы пробации с предоставлением справки об освобождении, при обращении не позднее шести месяцев после освобождения,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и другим лицам, на которых распространяется действие Закона Республики Казахстан "О ветеранах", в виде возмещения затрат на санаторно-курортное лечение на территории Республики Казахстан при среднедушевом доходе ниже 3 прожиточных минимумов в размере 30 месячных расчетных показателей. При стоимости санаторно-курортного лечения ниже 30 месячных расчетных показателей, выплачивается фактически затраченные финансовые средства.";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