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09e1" w14:textId="59d0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25 апреля 2019 года № а-4/173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10 августа 2022 года № а-8/196. Зарегистрировано в Министерстве юстиции Республики Казахстан 16 августа 2022 года № 29132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25 апреля 2019 года № а-4/173 (зарегистрировано в Реестре государственной регистрации нормативных правовых актов за № 7157),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Атбасарского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Женис (напротив здания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Макарина (напротив здания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Ч.Валиханова (напротив здания индивидуального предпринимателя "Быцань С.И.")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Х.Кошанбаева (напротив здания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микрорайон № 1 (напротив здания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 (напротив здания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Х.Кошанбаева (справа от здания коммунального государственного учреждения "Специализированная Атбасарская детско-юношеская спортивная школа" управления физической культуры и спорта Акмолинской области)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Казахстанская (напротив здания государственного коммунального предприятия на праве хозяйственного ведения "Атбасар су" при акимате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Озерная (слева от здания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Мира (напротив здания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микрорайон № 1 (напротив здания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округ, село Покровка, улица Жастар (напротив здания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округ, село Полтавка, улица Абая (слева от здания коммунального государственного учреждения "Общеобразовательная школа села Полтавка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округ, село Титовка, улица Достык (напротив здания товарищества с ограниченной ответственностью "Полтавка-2")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Бейбитшилик (справа от здания Борисовского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округ, село Садовое, улица Ыбырая Алтынсарина (справа от здания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округ, село Новосельское, улица Мадениет (напротив здания Новосельского сельского дома культуры государственного казенного коммунального предприятия "Атбасарский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округ, село Шуйское, улица имени Михаила Довжика (напротив здания автоматической телефонной станции товарищества с ограниченной ответственностью "Шуйское-XXI")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Бастау, село Бастау, улица Байгара (напротив здания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округ, село Мариновка, улица Женис (справа от здания Мариновского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округ, станция Адыр, улица Есил (справа от здания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округ, село Бейса Хазирета, улица Орталык (напротив здания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округ, село Тельмана, улица Ынтымак (слева от здания Тельманского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округ, село Поповка, улица Женис (справа от здания Поповского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округ, село Тимашевка, улица Гагарина (напротив здания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округ, село Калиновка, улица Енбек (напротив здания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округ, село Магдалиновка, улица Орталык (слева от здания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село Сергеевка, улица Кокше (напротив здания Сергеевского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село Ащиколь, улица Женис (напротив здания товарищества с ограниченной ответственностью "Ермек-Агро")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округ, село Самарка, улица Мектеп (слева от здания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Акана Курманова, село Акана Курманова, улица Болашак (справа от здания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округ, село Новомариновка, улица Целинная (справа от здания коммунального государственного учреждения "Основная средняя школа села Ново-Мариновка отдела образования по Атбасарскому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округ, село Сочинское, улица Бейбитшилик (напротив здания Сочинского сельского дома культуры государственного казенного коммунального предприятия "Атбасарский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Орталык (напротив здания товарищества с ограниченной ответственностью "Сепе-1")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Сепеевский сельский округ, село Есенгельды, улица Тын (напротив здания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