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b8a" w14:textId="7043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проверки достоверности списков инициативной группы граждан по созданию политической партии, членов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2023 года № 427. Зарегистрирован в Министерстве юстиции Республики Казахстан 29 июня 2023 года № 32916.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достоверности списков инициативной группы граждан по созданию политической партии, членов политической партии.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организаций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427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проверки достоверности списков инициативной группы граждан по созданию политической партии, членов политической партии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проверки достоверности списков инициативной группы граждан по созданию политической партии, членов политической партии (далее - Правила) определяют порядок проведения проверок должностными лицами уполномоченного органа в сфере государственной регистрации юридических лиц (далее - регистрирующий орган).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проверок должностные лица регистрирующего органа осуществляют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настоящими Правилами.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спискам инициативной группы граждан по созданию политической партии, членов политической партии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достоверности списков инициативной группы граждан по созданию политической партии и членов политической партии (далее – списки) осуществляется: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подаче уведомления о намерении создания политической партии для инициативной группы, в день получения уведомления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подаче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политический партиях", для членов политической партии.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списках, должны быть гражданами Республики Казахстан, достигшими восемнадцатилетнего возраста.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иностранцев, лиц без гражданства, а также коллективное членство в политической партии не допускаются.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 может состоять членом только одной политической партии.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политической партии является добровольным, индивидуальным и фиксированным.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политическую партию осуществляется на основании письменного заявления.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Президент Республики Казахстан не должен состоять в политической партии.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судьи Конституционного Суда Республики Казахстан, Председатель и судьи Верховного Суда Республики Казахстан и иных судов, председатели и члены Центральной избирательной комиссии Республики Казахстан, Высшей аудиторской палаты Республики Казахстан, Уполномоченный по правам человека в Республике Казахстан, сотрудники и работники специальных государственных, правоохранительных органов, военнослужащие не должны состоять в политических партиях, выступать в поддержку какой-либо политической партии.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граждан в списках, инициирующих создание политической партии, должно составлять не менее семиста человек, представляющих две трети областей, городов республиканского значения и столицы.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состава политической партии, указанная в списках, должна быть не менее пяти тысяч членов партии, представляющих структурные подразделения (филиалы и представительства) партии во всех областях, городах республиканского значения и столице, численностью не менее двухсот членов партии в каждом из них.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проверки списков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Списки предоставляются на электронном и бумажном носителях по форме, установленной регистрирующим органом.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регистрирующего органа осуществляют проверку списков в соответствии со своей компетенцией.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осуществления своих функций регистрирующий орган имеет право истребовать или получать доступ к документам политической партии и ее структурных подразделений (филиалов и представительств), подтверждающим наличие необходимого числа членов политической партии.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соблюдения установленных настоящими Правилами требований в отношении предоставляемых списков проводится на предмет их достоверности: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уведомления о намерении создания политической партии;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документов политической партии на государственную регистрацию;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обращений, заявлений, жалоб, сообщений и иной информации.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Процедура проверки списков включает: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количества граждан в списках по регионам на предмет их численности, предусмотренной пунктом 5 настоящих Правил;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 предмет соответствия форме списков, установленной регистрирующим органом;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лиц, указанных в списках, по Национальному реестру индивидуальных идентификационных номеров на предмет принадлежности к гражданству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лиц, указанных в списках, на предмет их соответствия пункту 4 настоящих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несоответствия предоставленных списков настоящим Правилам регистрирующий орган отказывает в государственной регистрации (перерегистрации) политической партии по основаниям, предусмотренным законодательными актами Республики Казахстан.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несоответствия численности членов политической партии, прошедшей государственную регистрацию (перерегистрацию), установленным настоящими Правилами требованиям, деятельность политической партии приостанавливается по решению суда на установленный законодательством срок.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суда политическая партия может быть ликвидирована в случае неустранения в срок, установленный судом, нарушений, послуживших основанием для приостановления деятельности политической партии.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