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805b" w14:textId="8868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Шалкарском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января 2023 года № 365. Зарегистрировано Департаментом юстиции Актюбинской области 30 января 2023 года № 8308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Шалкарском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17 января 2023 года № 365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Шалкарском районе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Шалкарском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"Шалкарский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подверждающих факт обучения ребенка с инвалидностью на дому.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(далее-портал)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