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5d58" w14:textId="f9e5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району Сауран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15 мая 2023 года № 9. Зарегистрировано Департаментом юстиции Туркестанской области 16 мая 2023 года № 6272-13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району Сауран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 № 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району Сауран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