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2c5d" w14:textId="2162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11 сентября 2012 года № 166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7 апреля 2023 года № 83. Зарегистрировано Департаментом юстиции Западно-Казахстанской области 14 апреля 2023 года № 7139-07. Утратило силу постановлением акимата Западно-Казахстанской области от 7 марта 2025 года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07.03.2025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от 11 сентября 2012 года № 166 (зарегистрировано в Реестре государственной регистрации нормативных правовых актов под № 3097)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утвержденное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Западно-Казахстанской области" обеспечить государственную регистрацию настоящего постановления в Департаменте юстиции Западно-Казахстанской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2012 года № 166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специальных стационарных помещений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улица Фрунзе, 49, книжный магазин "Оптима"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проспект Абулхаир хана, дом 153, помещение 66, книжный магазин "Книги"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улица Курмангазы, дом 150, помещение 100, книжный магазин "Книжник"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проспект Абая, дом 105, помещение 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Бурлинский район, город Аксай, улица Молодежная, 13, торговый дом "Жарсуат"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проспект Абая, 104 м, магазин "Muslimstore07"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область, Акжайкский район, село Чапаево, улица Д.Конаева, 64, торговый центр "Жарқын", помещение 24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