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c627" w14:textId="957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июня 2024 года № 385. Зарегистрирован в Министерстве юстиции Республики Казахстан 21 июня 2024 года № 34544.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2021 года № 1216 "Об утверждении Правил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веб-порталов" (зарегистрирован в Реестре государственной регистрации нормативных правовых актов под № 25414) следующие изменения: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Время создания, получения и отправки всех электронных документов и электронных копий документов на веб-портале фиксируется по местному времени города Астаны.";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возникновении технического сбоя проводятся следующие мероприятия: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веб-портала ставит в известность Контакт-центр не позднее 1 (одного) часа посредством электронной почты, указанной на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веб-портале, с указанием даты и времени по времени города Астаны обнаружения технического сбоя, а также контактных данных и приложением подтверждающих материалов, в том числе экранных снимков.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веб-портала ставит в известность Контакт-центр не позднее одного часа посредством телефона;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Оператора в случае обнаружения изменения в работе или в конфигурации Системы, не соответствующего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веб-портала закупок (далее – Журнал учета) по форме согласно приложению к настоящим Правилам.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18:30 часов, обеденный перерыв с 13.00 до 14.30 часов, по времени города Астаны.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увеличивает время работы Контакт-центра, в том числе осуществляет переход на круглосуточную поддержку, по согласованию с уполномоченным органом.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Контакт-центра регистрирует обращения пользователей и специалистов Оператора в Журнале учета в течение 30 (тридцати) минут с момента поступления в рабочее время по времени города Астаны.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Астаны, то Оператор регистрирует обращение в течение 30 (тридцати) минут после обеденного перерыва.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внерабочее время по времени города Астаны, то Оператор регистрирует обращение на следующий рабочий день.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наличии информации о техническом сбое, Оператор в течение 2 (двух) часов с момента поступления информации в рабочее время по времени города Астаны проводит анализ полученной информации или представленных материалов (экранных снимков и иных представленных материалов), в целях подтверждения или опровержения наличия факта технического сбоя Системы.".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