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edc5" w14:textId="ee3e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3 октября 2023 года № 84/10-VIII "Об утверждении Правил оказания социальной помощи, установления ее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июня 2024 года № 194/24-VIII. Зарегистрировано Департаментом юстиции города Астаны 5 июля 2024 года № 1387-01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3 октября 2023 года № 84/10-VIII "Об утверждении Правил оказания социальной помощи, установления ее размеров и определения перечня отдельных категорий нуждающихся граждан города Астаны" (зарегистрировано в Реестре государственной регистрации нормативных правовых актов № 1357-01)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Астаны,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граждане, получающие государственное пособие по случаю потери кормильца (на совместно проживающих несовершеннолетних детей до 18 лет,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образования, имеющих право на получение пособий до достижения ими двадцатитрехлетнего возраста).";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февраля (Всемирный день борьбы против рака) – детям, имеющим злокачественные образования, без установления инвалидности;";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восьмой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"гражданам, получающим государственное пособие по случаю потери кормильца (на совместно проживающих несовершеннолетних детей до 18 лет,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образования, имеющих право на получение пособий до достижения ими двадцатитрехлетнего возраста);";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санаторно-курортное лечение: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ветеранам боевых действий на территории других государств и ветеранам, приравненным по льготам к ветеранам Великой Отечественной войны, жертвам политических репрессий из числа участников событий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 (далее – Закон)";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с 20% оплатой стоимости путевки (за исключением лиц с инвалидностью, которым согласно разработанной индивидуальной программе абилитации и реабилитации рекомендованы услуги санаторно-курортного лечения);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из числа получателей минимального размера пенсии с 15% оплатой стоимости путевки (за исключением лиц с инвалидностью, которым согласно разработанной индивидуальной программе абилитации и реабилитации рекомендованы услуги санаторно-курортного лечения);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СССР за самоотверженный труд и безупречную воинскую службу в тылу в годы Великой Отечественной войны, лицам, проработавшим (прослужившим)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Великой Отечественной войны – на бесплатной основе;";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оплаты коммунальных услуг, содержания жилья, абонентской платы за телефон: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жертвам политических репрессий из числа участников событий 17-18 декабря 1986 года в Казахстане, реабилитированным в порядке, установленном Законом, гражданам, получающим государственное пособие по случаю потери кормильца (на совместно проживающих несовершеннолетних детей до 18 лет,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образования, имеющих право на получение пособий до достижения ими двадцатитрехлетнего возраста);";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удостоверение получателя специального государственного пособия, свидетельство о смерти.";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"Пенсионерам по возрасту право на санитарно-курортное лечение предоставляется раз в два года.";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"Путевка выдается на руки заявителю, указанному в заявлении либо другому лицу при наличии доверенности на получение.";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в рамках социальной помощи предоставляются по перечню лекарственных средств, изделий медицинского назначения и предметов гигиены и ухода для бесплатного обеспечения отдельных категорий граждан нуждающихся города Астаны при амбулаторном лечении (далее – перечень лекарственных средств).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по согласованию с Государственным учреждением "Управление общественного здравоохранения города Астаны" ежегодно составляют перечень лекарственных средств для оказания социальной помощи.";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Денежные выплаты предоставляются в следующих размерах: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зарегистрированным и проживающим в благоустроенных квартирах, в зависимости от площади занимаемого жилья: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35 кв. м – 1 МРП;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35 до 50 кв. м – 6 МРП;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 до 80 кв. м – 7 МРП;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кв. м и более – 8 МРП;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Великой Отечественной войны, зарегистрированным и проживающим в индивидуальных жилых домах, – 5 МРП;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 боевых действий на территории других государств и ветеранам, приравненным по льготам к ветеранам Великой Отечественной войны, жертвам политических репрессий из числа участников событий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4,5 МРП;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лицам, из числа вдов воинов, погибших (умерших, пропавших без вести) в Великой Отечественной войне, не вступивших в повторный брак – 4,4 МРП;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получающим государственное пособие по случаю потери кормильца (на совместно проживающих несовершеннолетних детей до 18 лет,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образования, имеющих право на получение пособий до достижения ими двадцатитрехлетнего возраста), за исключением граждан, получающих жилищную помощь и лицам, получающим субсидии за наем (аренду) жилища в размере 50% от общей суммы, на основании сведений (списков) о получателях субсидирования, предоставленных Государственным учреждением "Управление жилья и жилищной инспекции города Астаны" – 4,5 МРП.";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седьмой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"граждан, получающих государственное пособие по случаю потери кормильца (на совместно проживающих несовершеннолетних детей до 18 лет,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образования, имеющих право на получение пособий до достижения ими двадцатитрехлетнего возраста).";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Специально созданная при акимате города Астаны комиссия по назначению социальной помощи отдельным категориям граждан на оплату очной формы обучения в высших учебных заведениях города Астаны (далее – Комиссия) утверждает перечень специальностей на каждый предстоящий учебный год.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распределяет гранты по максимальному количеству баллов, набранных претендентами при тестировании из категорий, указанных в пункте 66 настоящих Правил.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по назначению социальной помощи отдельным категориям граждан на оплату очной формы обучения в высших учебных заведениях города Астаны, в исключительных случаях при наступлении форс-мажорных обстоятельств.";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Социальная помощь на приобретение твердого топлива оказывается пенсионерам по возрасту, лицам с инвалидностью, детям с инвалидностью, лицам, имеющим социально значимые заболевания, многодетным матерям и многодетным семьям, детям-сиротам, детям, оставшимся без попечения родителей, выпускникам детских домов, гражданам, получающим государственное пособие по случаю потери кормильца (на совместно проживающих несовершеннолетних детей до 18 лет,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образования, имеющих право на получение пособий до достижения ими двадцатитрехлетнего возраста),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четырех прожиточных минимумов.";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Единовременная социальная помощь на газификацию жилого дома оказывается пенсионерам по возрасту, лицам с инвалидностью, детям с инвалидностью, многодетным матерям и многодетным семьям, детям-сиротам, детям, оставшимся без попечения родителей, выпускникам детских домов, гражданам, получающим государственное пособие по случаю потери кормильца (на совместно проживающих несовершеннолетних детей до 18 лет,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образования, имеющих право на получение пособий до достижения ими двадцатитрехлетнего возраста), проживающим в частных жилых домах, подлежащих газификации согласно Плану мероприятий по газификации города Астаны,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четырех прожиточных минимумов.".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