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fa5c" w14:textId="43df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Зерендинского района от 29 сентября 2021 года № А-9/621 "Об определении и утверждении мест размещения нестационарных торговых объектов в Зерендинском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18 ноября 2024 года № А-11/579. Зарегистрировано Департаментом юстиции Акмолинской области 19 ноября 2024 года № 8854-03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Зерендинского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"Об определении и утверждении мест размещения нестационарных торговых объектов в Зерендинском районе" от 29 сентября 2021 года № А-9/621 (зарегистрировано в Реестре государственной регистрации нормативных правовых актов под № 24647)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Зерендинского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Зерендинского района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