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1256" w14:textId="fcb1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3 ноября 2023 года № 8/71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5 сентября 2024 года № 16/135. Зарегистрировано в Департаменте юстиции Карагандинской области 6 сентября 2024 года № 664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3 ноября 2023 года № 8/71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6512-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главы 2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личие среднедушевого дохода лица (семьи), не превышающего 1 (один) кратного размера прожиточного минимума, установленного законодательством Республики Казахстан на соответствующий финансовый год для ветеранов Великой Отечественной войны, ветеранов, приравненным по льготам к ветеранам Великой Отечественной войны, ветеранов боевых действий на территории других государств, лиц с инвалидностью первой и второй групп, семей, имеющим или воспитывающим детей с инвалидностью, лиц, страдающим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, пенсионеров по возрасту, детей-сирот и детей, оставшимся без попечения родителей, не достигшим двадцати девяти лет, потерявшим родителей до совершеннолетия, кандасов, лиц, лишившимся жилища в результате экологических бедствий, чрезвычайных ситуаций природного и техногенного характера, многодетных матерей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многодетным семьям, семей лиц, погибшим (умершим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 и неполным семьям, проживающим в частных жилых домах с местным (печным) отоплением, являющимися его собственниками (нанимателями), либо членами семьи собственника (нанимателя), при отсутствии у них и членов семьи другого жилья, социальная помощь для приобретения твердого топлива (уголь) предоставляется в размере 16 (шестнадцать) месячных расчетных показателей на отопительный сезон, 1 раз в год, единовременно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