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bd63" w14:textId="12cb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Мактааральского районного маслихата от 14 сентября 2023 года № 6-42-VIII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13 февраля 2024 года № 13-83-VIII. Зарегистрировано в Департаменте юстиции Туркестанской области 14 февраля 2024 года № 6457-13. Утратило силу решением Мактааральского районного маслихата Туркестанской области от 24 апреля 2024 года № 15-105-VIII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Туркестанской области от 24.04.2024 № 15-105-VIII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14 сентября 2023 года № 6-42-VIII (зарегистрировано в Реестре государственной регистрации нормативных правовых актов под №6344-13)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приложением 1 указанного решения изложить в следующей редакций: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"военнообязанным, призывавшимся на учебные сборы и направлявшимся в Афганистан в период ведения боевых действий –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совершившим вылеты на боевые задания в Афганистан с территории бывшего Союза ССР – 50 (пятьдесят)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50 (пятьдесят) месячных расчетных показателей;".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утвержденных приложением 1 к решению, дополнить следующими подпунктами: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лицам, освобожденным из мест лишения свободы – единовременно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лицам, состоящим на учете службы пробации – единовременно в размере 10 (десять) месячных расчетных показателей.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