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ed02" w14:textId="ff7e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в Абайском районе Карагандинской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13 марта 2025 года № 30/286. Зарегистрировано Департаментом юстиции Карагандинской области 14 марта 2025 года № 6735-09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на 2025 год для иностранцев в Абайском районе в местах размещения туристов, за исключением хостелов, гостевых домов, арендного жилья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