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72c5" w14:textId="7887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8 ноября 2023 года № 35/12 "Об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18 апреля 2025 года № 126/42. Зарегистрировано в Департаменте юстиции Павлодарской области 21 апреля 2025 года № 7655-14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района" от 8 ноября 2023 года № 35/12 (зарегистрировано в Реестре государственной регистрации нормативных правовых актов под № 7412-14)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Щербактинского района, утвержденных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в размере 5 000 000 (пять миллионов) тенге, а также продуктовый набор в размере 10 (десять) МРП;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5 000 000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достигшие пенсионного возраста, получающие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получающие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