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6a9a" w14:textId="d876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проведения открытых тендеров по продаже объектов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Государственного комитета Республики Казахстан по приватизации от 11 июня 1996 года N 240. Зарегистрировано в Министерстве юстиции Республики Казахстан 23.06.1996 г. за N 186. Утратило силу - приказом Председателя Комитета государственного  имущества и приватизации Министерства финансов Республики Казахстан от 25 августа 2000 года N 195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                             Извлечение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 из приказа Председателя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 имущества и приватизации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 Министерства финансов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 от 25 августа 2000 года N 195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"Во исполнение постановления Правительства Республики Казахстан от 26 июня 2000 года N 942 "Об утверждении Правил продажи объектов приватизации"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некоторые нормативные правовые акты, регулирующие продажу объектов приватизации, согласно приложению...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Настоящий приказ вступает в силу с момента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к приказу Комитета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приватизации Министерства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N 195 от 25.08.2000г.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 Перечень утративших силу некоторых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 нормативных правовых актов,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 регулирующих продажу объектов на торгах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Постановление Государственного комитета Республики Казахстан по приватизации от 11 июня 1996 года N 240 "Об утверждении Положения о порядке проведения открытых тендеров по продаже объектов приватизации" ...".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--------------------------------------------------------------------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"О приватизации"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23 декабря 1995 года N 2721, Государственный комитет Республики Казахстан по приватизации постановляет:  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"Положение о порядке проведения открытых тендеров по продаже объектов приватизации".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Территориальным комитетам по приватизации: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продажу объектов на открытых тендерах по согласованию с Государственным комитетом по приватизации на основании вышеуказанного Положения;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контроль за выполнением Покупателями при коммерческом тендере - условий тендера, при инвестиционном тендере - условий тендера и программы.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приватизации объектов социальной инфраструктуры (Махимову Н.Ж.) и Управлению продажи госпакетов акций АО (Куттыбаевой К.С.) обеспечить оперативно-аналитический учет объектов, реализуемых через открытый тендер.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заместителей Председателя Сарабекову Т.С. и Дубермана Ю.Е. 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Постановлением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комитета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 приватизации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11 июня 1996 г. N 240 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 О Л О Ж Е Н И 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 порядке проведения открытых тендеров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по продаже объектов приватизации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&lt;*&gt;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текст Положения внесены следующие изменения согласно постановлению Департамента по приватизации Минфина РК от 4 августа 1997 г. N 386: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слова "Государственный комитет Республики Казахстан по приватизации" заменить словами "Департамент по приватизации Министерства финансов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слова "далее - Комитет" заменить словами " далее - Департамент";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слова "Государственный комитет Республики Казахстан по управлению государственным имуществом" заменить словами "Департамент управления государственным имуществом и активами Министерства финансов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слова "Государственный комитет Республики Казахстан по земельным отношениям и землеустройству" заменить словами "Комитет по управлению земельными ресурсами Министерства сельского хозяйства";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слова "Председатель Государственного комитета Республики Казахстан по приватизации" заменить словами "Директор Департамента по приватизации Министерства финансов Республики Казахстан 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I. Общие положения 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с Указом Президента Республики Казахстан, имеющего силу Закона, "О приватизации" от 23 декабря 1995 года N 2721 и регулирует порядок проведения открытых тендеров по продаже объектов приватизации.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определяет общий порядок, условия организации и проведения открытого тендера, рассмотрение предложений участников, принятие решения о лице, выигравшем тендер, и оформление прав собственности на объект приватизации.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Положении используются следующие понятия: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"Объект продажи" - государственное предприятие и учреждение, как имущественный комплекс; выделенные из него, без нарушения замкнутого технологического цикла, производственные подразделения и структурные единицы; акции и доли в уставных фондах хозяйствующих товариществ.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"Продавец" - Департамент по приватизации Министерства финансов Республики Казахстан и его территориальные органы.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"Участник" - юридическое или физическое лицо, зарегистрированное в установленном порядке для участия в тендере.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"Тендер" - открытые торги по продаже объектов приватизации на определенных условиях.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"Коммерческий тендер" - торги между участниками, согласившимися выполнять условия тендера, где победителем признается участник, предложивший наиболее высокую цену за объект приватизации.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"Инвестиционный тендер" - торги, где победителем по решению комиссии признается участник, предложивший наилучшую программу в соответствии с условиями тендера.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"Начальная цена объекта" - цена, по которой объект выставляется на тендер.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"Лицо, выигравшее тендер" - Участник, предложивший наиболее высокую цену за объект на коммерческом тендере, или Участник, предложивший наилучшую программу на инвестиционном тендере.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"Покупатель" - лицо, выигравшее тендер и заключившее с Продавцом договор купли-продажи объекта на определенных условиях.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 выставлении объекта продажи на тендер и о выборе вида тендера принимает Департамент по приватизации Министерства финансов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Организацию и проведение тендера осуществляет Продавец в порядке, определенном действующим законодательством и настоящим Положением.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Продавец: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устанавливает сроки и место проведения тендера;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формирует тендерную комиссию;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контроль за ходом организации и проведения тендера;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заключает договора купли-продажи с Лицами, выигравшими тендер и осуществляет контроль за их исполнением;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расчеты с Участниками, Покупателями.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расчетов по определению стартовой цены объекта продажи, а также тендерных условий Продавец вправе привлекать независимый консалтинг. 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      II. Тендерная комиссия 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подготовки и проведения тендера Продавец формирует комиссию, в состав которой включаются представители Продавца, Департамента управления государственным имуществом и активами Министерства финансов Республики Казахстан, Министерства финансов, Министерства экономики и других заинтересованных организаций по усмотрению Продавца. Число членов комиссии должно составлять не менее 5 человек. Председателем комиссии является представитель Продавца.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принимаются большинством голосов от общего числа членов комиссии. При равенстве голосов, голос Председателя комиссии является решающим. Способ голосования  (открытое, закрытое) определяется комиссией.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с изменениями и дополнениями, внесенными  постановлением Департамента по приватизации Минфина РК от 4 августа 1997  г. N 386.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самостоятельно разрабатывает и утверждает регламент своей работы;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определяет и утверждает условия тендера и метод торгов;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утверждает начальную цену объекта тендера;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устанавливает размер гарантийного взноса;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принимает решение о публикации информационного сообщения;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 тендер;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объявляет Лицо, выигравшее тендер.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 Сноска. Пункт 7 - дополнен постановлением Государственного комитета Республики Казахстан по приватизации от 2 августа 1996 года N 354.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Подготовку к проведению тендера осуществляет рабочая группа из числа работников Продавца, которая обеспечивает своевременное опубликование информационного сообщения о проведении тендера, ознакамливает участников с условиями тендера, проводит прием заявок и регистрацию участников, передает поступившие материалы для рассмотрения комиссии.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   III. Организация и проведение тендера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Условиями тендера могут быть: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обеспечение определенного уровня объемов производства, номенклатуры выпускаемой продукции или оказываемых услуг;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поставка продукции определенным потребителям;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условия ценообразования, в том числе ограничения по предельному уровню цен;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проведение природоохранных мероприятий;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сохранение или создание новых рабочих мест;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сохранение существующего порядка и условия использования объектов производственной или социальной инфраструктуры;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цена продажи;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обязательства по объемам, видам и срокам инвестиций в объект;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погашение кредиторской задолженности в установленные сроки;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погашение задолженности по заработной плате;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ограничение на совершение сделок (перепродажа, залог, передача в управление и др.) и/или запрещение определенных действий в отношении объекта в течение определенного периода времени;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условия по решению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утверждает условия тендера, начальную цену объекта, устанавливает размер гарантийного взноса, возможность продажи в рассрочку и осуществляет иную деятельность по организации тендера.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Гарантийный взнос для участия в тендере устанавливается в пределах 5-15 процентов от начальной цены объекта. По объектам, которые выставляются на торги по голландскому методу, размер гарантийного взноса может устанавливаться в пределах до 5% процентов от начальной цены объекта.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с дополнениями, внесенными постановлением Департамента по приватизации Минфина РК от 4 августа 1997 г. N 386.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Информационное сообщение о проведении тендера, допуск участников регулируются Указом Президента Республики Казахстан, имеющим силу Закона, "О приватизации" от 23 декабря 1995 года N 2721 и соответствующими нормативными актами.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Регистрация участников тендера производится со дня публикации информационного сообщения и заканчивается за три дня до проведения тендера. Лица, желающие участвовать в тендере, вправе обратиться в комиссию с просьбой о продлении срока принятия заявок. В случае согласия комиссии условие о продлении срока распространяется на всех.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Заявка на участие в тендере включает письменное обязательство юридического или физического лица на заключение договора купли-продажи объекта на условиях, установленных в информационном сообщении о проведении тендера.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на участие в коммерческом тендере прикладывается коммерческое предложение о цене покупки объекта.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на участие в инвестиционном тендере прилагается программа, составленная в соответствии с условиями тендера и предложение о цене объекта.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лиц, желающих принять участие в тендере, после регистрации в специальном журнале, хранятся в специальном сейфе до дня проведения тендера.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 заявок и регистрация участников тендера производится при наличии полного комплекта требуемых документов. Протокол рабочей группы по приему заявок лиц, желающих принять участие в тендере, передается Комиссии в день окончания регистрации участников тендера.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Протокол регистрации участников тендера рассматривается и утверждается Комиссией. Протокол должен содержать следующие сведения: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место приема заявок;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место проведения тендера;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объекта, который выносится на тендер;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рабочей группы тендерной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участниках, не допущенных к участию в тендере, и обоснование такого решения;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участниках, допущенных к тендеру.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прошедшее регистрацию, получает статус Участника тендера.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Если количество зарегистрированных участников в тендере менее двух, тендер объявляется несостоявшимся, за исключением третьих и последующих тендеров, на которых объект приватизации может быть продан единственному участнику.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 заседании комиссии заявки с предложениями участников изучаются и сравниваются. Комиссия проверяет соблюдение всех формальностей, определяет наличие требуемых сведений и документов. Все члены комиссии должны ознакомиться с предложениями каждого участника.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проведении коммерческого тендера Комиссия объявляет Лицом, выигравшем тендер, Участника, предложение которого содержит наивысшую цену за объект и удовлетворяет условиям тендера.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на коммерческом тендере предложения двух или более участников содержат одинаковую цену и удовлетворяют условиям тендера, то для определения победителя между ними проводятся торги по цене за объект.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проведении инвестиционного тендера, программы участников рассматриваются комиссией. Лицо, выигравшее тендер, определяется Комиссией, исходя из установленных ею критериев выявления победителей.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объявляет Лицом, выигравшем тендер, Участника, предложение которого содержит наиболее эффективную программу и удовлетворяет условиям тендера.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на инвестиционном тендере программы двух или более Участников содержат одинаковое предложение по инвестициям и другим факторам, то для определения Победителя между ними проводятся торги по цене за объект.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Решения Комиссии оформляются протоколом, который подписывается членами комиссии и председателем. Член комиссии имеет право письменно изложить свое особое мнение и приложить его к протоколу.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дня, следующего за днем окончания тендера, Комиссия объявляет результаты тендера все участникам.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Протокол о результатах тендера является документом, фиксирующим результаты тендера, а также обязательства Лица, выигравшего тендер и Продавца по заключению договора купли-продажи объекта на оговоренных условиях.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10 календарных дней после завершения тендера, на основании сведений акта приема-передачи и протокола о результатах тендера, Покупатель и Продавец подписывают договор купли-продажи.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нереализации объекта на тендере Продавец принимает решение о способе его продажи. Если объект не продан в течение шести месяцев после его передачи на продажу, Департамент по приватизации Министерства финансов Республики Казахстан возвращает права собственности на данный объект Департаменту управления государственным имуществом и активами Министерства финансов Республики Казахстан. Срок, отведенный для реализации объекта может быть продлен постановлением Госкомимущества. 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 IV. Порядок расчета с покупателями и оформление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права собственности 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Договор купли-продажи объекта приватизации заключается в письменной форме между Продавцом и Покупателем, в котором отражается предмет договора, права и обязанности сторон, стоимость объекта, форма и сроки оплаты.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просрочки авансового или окончательного платежа и невыполнения обязательств согласно Программы, Продавец вправе расторгнуть договор в одностороннем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Право собственности на объект приватизации и земельный участок по договору купли-продажи наступает у Покупателя с момента регистрации сделки в порядке, предусмотренном Гражданским Кодексом Республики Казахстан и Указом Президента Республики Казахстан, имеющим силу Закона,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U952727_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государственной регистрации прав на недвижимое имущество и сделок с ним", от 25 декабря 1995 г. 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/>
          <w:i w:val="false"/>
          <w:color w:val="000000"/>
          <w:sz w:val="28"/>
        </w:rPr>
        <w:t xml:space="preserve">    V. Средства, полученные от продажи объекта приватизации 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Средства, полученные от продажи объектов приватизации, направляются в доход государственного бюджета, за исключением расходов на организацию и проведение тендера. 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