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81168" w14:textId="0f811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Изменения и дополнения в Инструкцию "О порядке представления, рассмотрения и утверждения проектов цен и тарифов на продукцию и услуги хозяйствующих субъектов - естественных монополистов" ~V960219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Утверждены приказом Министра экономики и торговли Республики Казахстан от 5 сентября 1997 г. N 162. Зарегистрированы в Министерстве юстиции Республики Казахстан 7.10.1997г. за N 54. Утратили силу - приказом Комитета РК по регулированию естественных монополий и защите конкуренции от 19 августа 1998 г. N 03-4 ОД ~V980644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п. 2.2.: во втором абзаце слова "Государственным комитетом Республики Казахстан по ценовой и антимонопольной политике" заменить на слова "Министерством экономики и торговли Республики Казахстан", в третьем абзаце слово "комитетами" - на слово "управление".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другой редакции п.2.3.: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"Проекты цен рассматриваются на Комиссии по вопросам регулирования цен Министерства экономики и торговли Республики Казахстан (коллегии) и утверждаются приказом Министра (приказом (постановлением) территориальных управлений).".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п.2.5. в первом и третьем абзацах слова "по ценовой и антимонопольной политике" заменить на слова "уполномоченные утверждать цены".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п.2.6. во втором абзаце слова "Государственного комитета по ценовой и антимонопольной политике" заменить на слова "Министерства экономики и торговли Республики Казахстан"; в третьем абзаце слово "комитеты" - на слово "управления"; в четвертом абзаце слово "комитетов" - на слово "управлений".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п.2.7.: "В случаях, когда органами, уполномоченными утверждать цены и тарифы, вносятся изменения в их уровень, разногласия рассматриваются с участием министерств, ведомств, хозяйствующих субъектов, представивших проекты цен и тарифов. Одновременно проводятся публичные слушания предлагаемого уровня цен и тарифов с привлечением потребителей продукции: Союза промышленников, Общества по защите прав потребителей и других заинтересованных лиц. Органы, уполномоченные устанавливать цены, принимают окончательное решение по уровню цен."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п.3.2. абзацы 5, 6, 7, 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"- расчет влияния изменения цен на объем продукции (услуг) и доход (прибыль) (форма 3);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бухгалтерский баланс организации за предыдущий период;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отчет об использовании дохода (прибыли);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отчет о результатах финансово-хозяйственной деятельности за предыдущий период (квартал) и ожидаемые за отчетный квартал."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п.3.3. абзац 3: "- отчет об использовании дохода (прибыли)."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п.4.1.: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1: "При рассмотрении проектов цен необходимо руководствоваться Стандартами бухгалтерского учета, утвержденными Национальной комиссией Республики Казахстан по бухгалтерскому учету, также Особым порядком формирования цен на продукцию (работы, услуги), производимую и реализуемую хозяйствующими субъектами- естественными монополистами, утвержденным Государственным комитетом Республики Казахстан по ценовой и антимонопольной политике."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5: "проверить расчет расходов на оплату труда, размер должностных окладов работников управленческого персонала, их соответствие действующим положениям по оплате труда, сравнить проектируемые расходы на оплату труда с фактическими за предыдущий (или отчетный) период, а также с среднеотраслевой заработной платой;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следующего содержания: "В отраслях с сезонными колебаниями объемов производства при установлении цен принимаются данные в расчете на год."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п.4.2.: "При определении уровня дохода (прибыли) должны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учитываться необходимые средства для уплаты налогов и платежей,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предусмотренных законодательством, и для развития отрасли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(хозяйствующего субъекта). При этом, следует обратить внимание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причины отклонения фактического уровня дохода (прибыли)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расчетного, принятого при установлении цен и тарифов ранее, а также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его использование по направлениям."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Изменить содержание форм 1 и 2, Приложения 3 к форме 1 согласно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Приложениям.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Форма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(министерство, ведомство)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(объединение (предприятие)-изготовитель, город, N телефона)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КАЛЬКУЛЯЦИЯ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на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(наименование продукции (услуг))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Действующая цена, тенге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Дата утверждения "___" _______________ 199 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Калькуляционная единица 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(в тенге и тиынах)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Наименование статей   ! Фактически  !Оперативные !Проектируемые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затрат и              !за предыдущий!данные за   !данные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других показателей    !период       !отчетный    !расчета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!(квартал)    !квартал     ! цены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А. Прямые затраты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I. Материальные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Сырье и материалы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Покупные изделия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полуфабрикаты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Вспомогательные материалы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Топливо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технологические цели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Энергия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технологические цели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II. Затраты на оплату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Основная заработная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плата производственных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рабочих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 том числе доплаты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(премии)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Дополнительная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заработная плата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производственных рабочих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Отчисления на социальное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страхование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Отчисления в Фонд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содействия занятости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Б. Прочие производственные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Накладные расходы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(затраты, непосредственно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связанные с производством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продукции)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Итого производственная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себестоимость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В. Расходы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Общие и административные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расходы (эатраты,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связанные с управлением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организацией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производства)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Отчисления в дорожный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фонд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Расходы по реализации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(сбыту)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Всего расходов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Г. Доход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 Доход (прибыль)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 Цена предприятия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Справочно: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- Рентабельность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себестоимости, в 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- Выпуск продукции (услуг)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 натуральном выражении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- Удельный вес данной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продукции (услуг)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 общем объеме предприятия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Начальник планового отдела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Главный бухгалтер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Директор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Указания к заполнению формы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Калькуляции себестоимости продукции составляются в соответствии со Стандартами бухгалтерского учета с приложением расшифровки материальных, трудовых и прочих затрат. С учетом отраслевых особенностей и особенностей технологии производства продукции и оказания услуг форма 1 и приложения к ней могут быть изменены по согласованию с органом, утверждающим цены.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Расшифровки материальных, трудовых и прочих затрат составляются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проектируемой калькуляции себестоимости продукции (услуг),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которую устанавливается цена.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тех случаях, когда продукция (услуги) производится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нескольких предприятиях, калькуляции себестоимости представляются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каждому предприятию.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 значительных отклонениях проектируемых затрат по сравнению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отчетными (нормативными) данными в объяснительной записке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указывается причина, за счет чего произошли эти изменения.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Приложение 3 к форме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Расшифровка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накладных расходов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(в 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!      В целом по предприятию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Статьи расходов      !---------------------------------------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!Фактически   !Оперативные!Проектируемые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!за предыдущий!данные за  !данные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!период       !отчетный   !для расчета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!(квартал)    !квартал    !цены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Накладные расходы: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..........................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..........................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..........................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..........................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Принятая база распределения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расчета на единицу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Накладные расходы в %%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базе распределения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планового отдела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Приложение 4 к форме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Расшифровка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общих и административных расходов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(в 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!      В целом по предприятию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Статьи расходов      !---------------------------------------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!Фактически   !Оперативные!Проектируемые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!за предыдущий!данные за  !данные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!период       !отчетный   !расчета цены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!(квартал)    ! квартал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Общие и административные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расходы: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............................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............................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............................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............................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Принятая база распределения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расчета на единицу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Общие и административные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расходы в %% к базе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распределения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планового отдела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Форма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(министерство, ведомство)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(предприятие, организация)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СМЕТА ЗАТРАТ НА ПРОИЗВОДСТВО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(в тыс.тенге)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!        В целом по предприятию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Наименование статей    !----------------------------------------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затрат *) и           !Фактически   !Оперативные !Проектируемые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других показателей     !за предыдущий!данные за   !данные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!период       !отчетный    !расчета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!(квартал)    !квартал     !цены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Сырье и материалы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Топливо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Энергия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Заработная плата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Отчисления на социальное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страхование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Амортизация основных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фондов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Прочие расходы **)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 затрат на производство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Справочно: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Стоимость реализованной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продукции в действующих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ценах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Доход (прибыль)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Фонд оплаты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 том числе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производственных рабочих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Общая численность, чел.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 том числе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производственных рабочих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Стоимость основных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производственных фондов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Рентабельность, в %,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 себестоимости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 стоимости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производственных фондов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*) Наименование статей затрат указывается с учетом отраслевых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особенностей.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**) Составляется полная расшифровка расходов, включенных в эту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статью.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Начальник планового отдела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Главный бухгалтер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