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ae28" w14:textId="1dfa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мая 2007 года N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Ратифицировать Соглашение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ситуаций, подписанное в Москве 26 октября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правительствами государств-членов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Шанхайской организации сотрудничества о взаимодействии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оказании помощи в ликвидации чрезвычайных ситуаций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Шанхайской организации сотрудничества, являющиеся участниками настоящего Соглашения (далее - Стороны),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чрезвычайные ситуации,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в области предупреждения и ликвидации чрезвычайных ситуаций будет содействовать благосостоянию и безопасности государств-членов Шанхайской организации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взаимозависимости экологических систем государств-членов Шанхайской организации сотрудничества, требующей проведения согласованной политики по предупреждению и ликвидации чрезвычайных ситуаций, а также организации мониторинга окружающей природной среды,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возможность возникновения чрезвычайных ситуаций, которые не могут быть ликвидированы силами и средствами одной из Сторон, а также вызываемую этим потребность в скоординированных действиях Сторон с целью предупреждения и ликвидации чрезвычайных ситуаций,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распространить принципы регионального сотрудничества на помощь в случае чрезвычайной ситуации и прилагая совместные усилия для обеспечения эффективной и скоординированной помощи пострадавшему населению,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поддерживая усилия Организации Объединенных Наций и других международных организаций по оказанию международной помощи в чрезвычайных ситуациях,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принципов гуманизма,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имеют следующие значения: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"запрашивающая Сторона" - Сторона, которая обращается к другим Сторонам с просьбой о направлении групп по оказанию помощи, оснащения и материалов обеспечения;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"предоставляющая Сторона" - Сторона, которая удовлетворяет просьбу запрашивающей Стороны о направлении групп по оказанию помощи, оснащения и материалов обеспечения;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орган" - государственный орган, назначаемый каждой из Сторон для руководства и координации работ, связанных с реализацией настоящего Соглашения;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"группа по оказанию помощи" - организованная группа специалистов (при необходимости с кинологической группой) предоставляющей Стороны, предназначенная для оказания помощи в ликвидации чрезвычайных ситуаций и обеспеченная необходимым оснащением, в которую при согласии запрашивающей Стороны может быть включен военный персонал;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"ликвидация чрезвычайной ситуации" -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зоны чрезвычайной ситуации, прекращение действия характерных для нее опасных факторов;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"предупреждение чрезвычайных ситуаций"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"зона чрезвычайной ситуации" - территория государства запрашивающей Стороны, на которой сложилась чрезвычайная ситуация;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"аварийно-спасательные работы" - действия по спасению людей, материальных и культурных ценностей, защите природной среды в зоне чрезвычайной ситуации, локализации чрезвычайной ситуации и подавлению или доведению до минимально возможного уровня воздействия характерных для нее опасных факторов;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"оснащение" - материалы, технические и транспортные средства, снаряжение группы по оказанию помощи и личное снаряжение членов группы, предназначенные для ликвидации чрезвычайной ситуации, за исключением оружия и боеприпасов;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"материалы обеспечения" - материальные средства, предназначенные для распределения среди населения, пострадавшего в результате чрезвычайной ситуации;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транзита" - государство, правительство которого является участником настоящего Соглашения, за исключением государств предоставляющей и запрашивающей Сторон, через территорию которого перевозятся группы по оказанию помощи, оснащение и материалы обеспечения;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"третьи государства" - государства, не являющиеся участниками настоящего Соглашения, официально признаваемые всеми государствами-членами Шанхайской организации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Принципы и формы сотрудничества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сотрудничают в соответствии с положениями настоящего Соглашения с соблюдением общепризнанных принципов и норм международного права, а также законодательства государств Сторон в целях незамедлительного предоставления помощи в ликвидации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чрезвычайной ситуации или появления угрозы ее возникновения на территории государства одной из Сторон, эта Сторона может обратиться с запросом о предоставлении помощи к другой Стороне или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оказывают друг другу помощь в соответствии со своими возможностями и на основе добровольности. Условия предоставления помощи определяются по договоренности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Запрашивающая Сторона обеспечивает справедливое и рациональное распределение материалов обеспечения среди пострадавшего населения без какой-либо дискриминации по расовому, национальному, религиозному, языковому или другому признаку. Запрашивающая Сторона информирует предоставляющую Сторону о целевом использовании материалов обеспечения, полученных в качестве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Стороны будут развивать взаимовыгодное сотрудничество в области предупреждения чрезвычайных ситуаций путем планирования совместных действий на случай возникновения чрезвычайных ситуаций, мониторинга окружающей природной среды, обмена информацией и подготовки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Информация, полученная в результате проводимой в рамках настоящего Соглашения деятельности, за исключением информации, не подлежащей разглашению в соответствии с законодательством государств Сторон, публикуется и используется на основе обычной практики и нормативных предписаний каждой из Сторон, если иное предварительно не согласовано в письменной форме компетентными органами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Запросы о предоставлении помощи и обмен информацией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Органами, направляющими запросы об оказании помощи, являются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Помощь предоставляется на основании письменного запроса, в котором запрашивающая Сторона указывает место, время, характер, масштабы и состояние чрезвычайных ситуаций на текущий момент, а также приоритеты запрашиваемой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Предоставляющая Сторона в кратчайшие сроки рассматривает обращение запрашивающей Стороны и информирует ее о видах и объеме, а также условиях предоставления помощи. В случае невозможности оказания помощи информация об этом незамедлительно направляется запрашивающей Стороне.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Каждая из Сторон предпринимает все необходимые меры для предотвращения распространения чрезвычайной ситуации, возникшей на территории ее государства, на территорию государств других Сторон. В случае возникновения угрозы такого распространения и невозможности его предотвращения собственными силами эта Сторона незамедлительно информирует об этом другие заинтересованные Стороны и в случае необходимости в соответствии с настоящим Соглашением может направить запрос об оказании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Данные, упомянутые в пункте 2 настоящей статьи, постоянно обновляются для отражения последних событий и изменений в оперативной обстановке в зоне чрезвычайной ситуации.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Виды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ликвидации чрезвычайных ситуаций оказывается путем направления групп по оказанию помощи, материалов обеспечения либо в иной запрашиваемой форме.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Компетентные органы и пункты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назначает компетентный орган для руководства, координации и выполнения работ, связанных с реализацией положений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информируют депозитария настоящего Соглашения по дипломатическим каналам в письменной форме о назначенном компетентном органе. Депозитарий препровождает эту информацию другим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взаимодействия по вопросам, связанным с выполнением положений настоящего Соглашения, компетентные органы Сторон установят между собой прямые контакты.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назначения других компетентных органов Стороны по дипломатическим каналам извещают об этом депозитария, который доводит данную информацию до каждой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Компетентные органы Сторон определяют пункты связи для оперативного обмена информацией в рамках настоящего Соглашения и информируют о них друг друга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Управление деятельностью групп по оказанию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случае чрезвычайной ситуации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руководство группами по оказанию помощи осуществляется компетентным органом запрашивающей Стороны через руководителей этих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информирует руководителей групп по оказанию помощи об обстановке, сложившейся в зоне чрезвычайной ситуации на конкретных участках работ, и при необходимости на безвозмездной основе обеспечивает эти группы переводчиками, средствами связи, транспортом, охраной и медицинским обслуживанием.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Оснащение групп по оказанию помощи должно быть достаточным для ведения автономных аварийно-спасательных и других неотложных работ в зоне чрезвычайной ситуации в течение не менее 72 часов. По окончании запасов запрашивающая Сторона обеспечивает указанные группы по оказанию помощи необходимыми средствами для продолжения их работы, если иное не оговорено Сторонами дополнительно.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завершении работ руководитель группы по оказанию помощи представляет отчет компетентному органу запрашивающей Стороны о действиях своей группы, направленных на ликвидацию чрезвычайной ситуации, и результатах ее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Условия пересечения государственной границы группами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оказанию помощи и режим их пребывания на территориях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транзита и запрашивающей Стороны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Члены групп по оказанию помощи пересекают государственную границу государства запрашивающей Стороны или государства транзита по действительным документам, признаваемым государством запрашивающей Стороны и государством транзита, через согласованные Сторонами пункты пропуска, открытые для международного сообщения. В случае необходимости запрашивающая Сторона и Сторона государства транзита обеспечивают своевременное оформление для них въездных виз. Руководитель группы должен иметь список членов группы по оказанию помощи и документ, выданный компетентным органом предоставляющей Стороны, подтверждающий его полномочия.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пересечения государственной границы кинологическими группами и порядок их пребывания на территориях государств транзита и запрашивающей Стороны определяются в соответствии с карантинными правилами, действующими на территории государства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Члены групп по оказанию помощи обязаны во время их пребывания на территориях государств транзита и запрашивающей Стороны и государств транзита соблюдать законодательство этих государств. При этом они находятся под юрисдикцией государства предоставляющей Стороны в части законодательства в области страхования и трудового законодательства, а также связанных с ним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Перемещение групп по оказанию помощи и перевозка их оснащения и материалов обеспечения осуществляются автомобильным, железнодорожным, водным или воздушным транспортом.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использования транспорта для перемещения групп по оказанию помощи, их оснащения и материалов обеспечения определяется компетентными органами предоставляющей и запрашивающей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Транзит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соответствии с законодательством своих государств способствуют беспрепятственному транзиту через территории своих государств групп по оказанию помощи, оснащения и материалов обеспечения предоставляющих Сторон, следующих для ликвидации чрезвычайных ситуаций на территории государства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пункта 1 настоящей Статьи применяются по согласованию между заинтересованными Сторонами в каждом конкретном случае в отношении транзита через территории их государств групп по оказанию помощи, оснащения и материалов обеспечения Сторон, следующих для ликвидации чрезвычайных ситуаций на территории третьих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Ввоз, вывоз и транзит оснащения и материалов обеспечения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оказания помощи при ликвидации чрезвычайных ситуаций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Оснащение и материалы обеспечения вывозятся с территории государства предоставляющей Стороны в соответствии с законодательством государства предоставляющей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и материалы обеспечения ввозятся на территорию государства запрашивающей Стороны в соответствии с законодательством государства запрашивающей Стороны. Их использование допускается только в целях оказания помощи в ликвидации чрезвычайных ситуаций и для обеспечения жизнедеятельности групп по оказанию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Таможенное оформление оснащения и материалов обеспечения производится в упрощенном виде и приоритетном порядке на основании уведомлений, выдаваемых компетентными органами Сторон, в которых указываются состав групп по оказанию помощи, перечень ввозимого или вывозимого оснащения и материалов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Группам по оказанию помощи разрешается ввозить на территорию государства запрашивающей Стороны и провозить через территории государств транзита только оснащение и материалы обеспечения, указанные в перечнях, упомянутых в пункте 2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необходимости оказания пострадавшим срочной медицинской помощи на территорию государства запрашивающей Стороны по согласованию с ней и в соответствии с законодательством государства запрашивающей Стороны может быть ввезено необходимое количество медицинских препаратов, содержащих наркотические средства и психотропные вещества. В этом случае руководитель группы по оказанию помощи предъявляет таможенным органам предоставляющей и запрашивающей Сторон декларацию о наличии медицинских препаратов, содержащих наркотические средства и психотропные вещества, с указанием их номенклатуры и количества.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Медицинские препараты, содержащие наркотические средства и психотропные вещества, имеет право использовать только квалифицированный медицинский персонал предоставляющей Стороны. Соответствующие должностные лица запрашивающей Стороны вправе осуществлять контроль за использованием и хранением указанных медицинских препаратов, содержащих наркотические средства и психотропные вещества.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Неиспользованные медицинские препараты, содержащие наркотические средства и психотропные вещества, должны быть вывезены с территории государства запрашивающей Стороны на основании документов, подтверждающих номенклатуру и количество этих препаратов. На израсходованные медицинские препараты, содержащие наркотические средства и психотропные вещества, таможенным органам запрашивающей Стороны предъявляется акт об их использовании, подписанный руководителем и врачом группы по оказанию помощи и заверенный представителем компетентного органа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окончания работ по оказанию помощи ввезенное на территорию государства запрашивающей Стороны оснащение (за исключением полностью потребленного или уничтоженного), подлежит вывозу на территорию государства предоставляющей Стороны в сроки, согласованные компетентными органами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уничтожения или полного потребления оснащения и распределения среди пострадавшего населения материалов обеспечения должен быть подтвержден документально.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Использование воздушных судов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Компетентный орган предоставляющей Стороны заблаговременно по дипломатическим каналам направляет заявку, сообщая запрашивающей Стороне и государству транзита о решении использовать для оказания помощи воздушные суда с указанием для каждого воздушного судна государственной принадлежности, перевозчика предоставляющей Стороны, типа, модели и номера, опознавательных знаков, позывных и типа полета воздушных судов, количества членов группы по оказанию помощи, имени и должности ее руководителя, количества, имен и должностей членов экипажа, характера груза, аэропортов взлета и посадки, конечного пункта полета, маршрута, запасных аэропортов, воздушных коридоров, высоты полета, времени взлета и посадки, частот каналов связи с наземными службами, самых худших погодных условий, допустимых для осуществления данного рейса.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разрешения запрашивающей Стороны и государств транзита воздушные суда, используемые для оказания помощи, осуществляют перелет в определенный пункт на территории государства запрашивающей Стороны по утвержденному маршруту. Запрашивающая Сторона и государство транзита обеспечивают условия для пролета используемого для оказания помощи воздушного судна через территорию своего государства, а также его посадку и взлет.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Полеты воздушных судов, используемых для оказания помощи, осуществляются в соответствии с правилами, установленными Международной организацией гражданской авиации и каждой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Расходы по оказанию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решению предоставляющей Стороны помощь может быть оказана безвозмездно. В противном случае запрашивающая Сторона возмещает предоставляющей Стороне расходы, связанные с оказанием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может в любой момент отменить свою просьбу об оказании ей помощи, но в этом случае предоставляющая Сторона вправе получить возмещение понесенных ею расходов по оказанию помощи, если Стороны не договорились об ином.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расходов, упомянутых в пунктах 1 и 2 настоящей статьи, производится в свободно конвертируемой валюте на основании двустороннего акта о финансовых расходах по предоставлению помощи, подписанного компетентными органами Сторон, в десятидневный срок после получения запрашивающей Стороной от предоставляющей Стороны требования об этом, если Стороны не договорились об ином.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Предоставляющая Сторона в соответствии с законодательством своего государства страхует членов групп по оказанию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Возмещение ущерба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Запрашивающая Сторона берет на себя медицинские и транспортные расходы, связанные с ранением или смертью членов группы по оказанию помощи, если это случилось при выполнении задач по оказанию помощи при ликвидации чрезвычайной ситуации по реализации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член группы по оказанию помощи при выполнении задач, связанных с реализацией настоящего Соглашения на территории государства запрашивающей Стороны, нанесет вред юридическому или физическому лицу, то ущерб возмещает запрашивающая Сторона в соответствии с законодательством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Вред, причиненный членом группы умышленно, подлежит возмещению предоставляющей Стороной в соответствии с законодательством государства запрашивающей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Отношение к другим международным договорам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обязанностей Сторон, вытекающих из других международных договоров, участниками которых являются государства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Урегулирование разногласий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относительно толкования или применения положений настоящего Соглашения разрешаются путем консультаций или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неотъемлемой частью и вступающими в силу в порядке, предусмотренном статьей 16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Вступление в силу и срок действия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на 30 день с даты сдачи на хранение депозитарию четвертого уведомления о выполнении Сторонами внутригосударственных 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Стороны, подписавшей настоящее Соглашение и сдавшей уведомление о выполнении внутригосударственных процедур, необходимых для вступления его в силу, после даты, указанной в пункте 2 настоящей Статьи, Соглашение вступает в силу в день сдачи ею на хранение депозитарию уведомления о выполнении внутригосударственных процедур, необходимых для вступления Соглашения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Депозитарий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Шанхайской организации сотрудничества, который в течение 15 дней после подписания настоящего Соглашения направит всем Сторонам его заверенные копии.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Присоединение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любого государства, ставшего членом Шанхайской организации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на 30 день с даты получения депозитарием документа о присоединении, но не ранее даты, указанной в пункте 2 статьи 16. Депозитарий уведомляет все Стороны о вступлении в силу Соглашения для присоединившегося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Выход из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может выйти из настоящего Соглашения, направив депозитарию письменное уведомление об этом не менее чем за 3 месяца до предполагаемой даты выхода. Депозитарий извещает другие Стороны о данном намерении в течение 30 дней с даты получения уведомления о выходе.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Прекращение действия настоящего Соглашения не затрагивает осуществляемую в соответствии с ним деятельность, начатую, но не завершенную до прекращения его действия, если Стороны не договорятся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Москва 26 октября 2005 года в одном экземпляре на русском и китайском языках, причем оба текста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 Китайской Народной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 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 Правительство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РЦПИ. Далее прилагается текст Соглашения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на китайском языке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