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ece0" w14:textId="8f1e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Конституционный закон Республики Казахстан "О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30 декабря 2020 года № 392-VI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 (Ведомости Верховного Совета Республики Казахстан, 1995 г., № 23, ст.145; Ведомости Парламента Республики Казахстан, 1997 г., № 4, ст.44; 1999 г., № 10, ст.344; 2004 г., № 22, ст.129; 2007 г., № 12, ст.84; 2014 г., № 19-I, 19-II, cт.93; 2017 г., № 12, cт.33; № 14, cт.47)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2-2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Структурными подразделениями министерства являются ведомства, департаменты и управления.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министерства и положения о его структурных подразделениях утверждаются министром.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Совокупность департаментов и управлений министерства является его аппаратом.";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6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Структура ведомства утверждается руководителем соответствующего центрального исполнительного органа. Компетенция и порядок взаимодействия ведомства с иными государственными органами определяются руководителем центрального исполнительного органа, в структуру которого входит данное ведомство.".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